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4EDA" w:rsidRPr="00B64EDA" w:rsidRDefault="00B64EDA" w:rsidP="00B64EDA">
      <w:pPr>
        <w:spacing w:after="0" w:line="360" w:lineRule="auto"/>
        <w:jc w:val="center"/>
        <w:rPr>
          <w:rFonts w:ascii="Times New Roman" w:hAnsi="Times New Roman" w:cs="David" w:hint="cs"/>
          <w:b/>
          <w:bCs/>
          <w:sz w:val="24"/>
          <w:szCs w:val="24"/>
        </w:rPr>
      </w:pPr>
      <w:bookmarkStart w:id="0" w:name="_GoBack"/>
      <w:bookmarkEnd w:id="0"/>
    </w:p>
    <w:p w:rsidR="00B64EDA" w:rsidRPr="00B64EDA" w:rsidRDefault="00B64EDA" w:rsidP="00B64EDA">
      <w:pPr>
        <w:spacing w:after="0" w:line="360" w:lineRule="auto"/>
        <w:jc w:val="center"/>
        <w:rPr>
          <w:rFonts w:ascii="Times New Roman" w:hAnsi="Times New Roman" w:cs="David"/>
          <w:b/>
          <w:bCs/>
          <w:sz w:val="24"/>
          <w:szCs w:val="24"/>
          <w:rtl/>
        </w:rPr>
      </w:pPr>
    </w:p>
    <w:p w:rsidR="00B64EDA" w:rsidRPr="00B64EDA" w:rsidRDefault="00B64EDA" w:rsidP="00B64EDA">
      <w:pPr>
        <w:spacing w:after="0" w:line="360" w:lineRule="auto"/>
        <w:jc w:val="center"/>
        <w:rPr>
          <w:rFonts w:ascii="Times New Roman" w:hAnsi="Times New Roman" w:cs="David"/>
          <w:b/>
          <w:bCs/>
          <w:sz w:val="24"/>
          <w:szCs w:val="24"/>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r w:rsidRPr="00B64EDA">
        <w:rPr>
          <w:rFonts w:ascii="Times New Roman" w:hAnsi="Times New Roman" w:cs="David" w:hint="cs"/>
          <w:b/>
          <w:bCs/>
          <w:color w:val="0000FF"/>
          <w:sz w:val="72"/>
          <w:szCs w:val="72"/>
          <w:rtl/>
        </w:rPr>
        <w:t>משרד הכלכלה והתעשייה</w:t>
      </w: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r w:rsidRPr="00B64EDA">
        <w:rPr>
          <w:rFonts w:ascii="Times New Roman" w:hAnsi="Times New Roman" w:cs="David"/>
          <w:b/>
          <w:bCs/>
          <w:color w:val="0000FF"/>
          <w:sz w:val="72"/>
          <w:szCs w:val="72"/>
          <w:rtl/>
        </w:rPr>
        <w:t>ועדת המכרזים</w:t>
      </w: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r w:rsidRPr="00B64EDA">
        <w:rPr>
          <w:rFonts w:ascii="Times New Roman" w:hAnsi="Times New Roman" w:cs="David"/>
          <w:b/>
          <w:bCs/>
          <w:color w:val="0000FF"/>
          <w:sz w:val="72"/>
          <w:szCs w:val="72"/>
          <w:rtl/>
        </w:rPr>
        <w:t xml:space="preserve">מכרז מס' </w:t>
      </w:r>
      <w:r w:rsidRPr="00B64EDA">
        <w:rPr>
          <w:rFonts w:ascii="Times New Roman" w:hAnsi="Times New Roman" w:cs="David" w:hint="cs"/>
          <w:b/>
          <w:bCs/>
          <w:color w:val="0000FF"/>
          <w:sz w:val="72"/>
          <w:szCs w:val="72"/>
          <w:rtl/>
        </w:rPr>
        <w:t>49/16</w:t>
      </w: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r w:rsidRPr="00B64EDA">
        <w:rPr>
          <w:rFonts w:ascii="Times New Roman" w:hAnsi="Times New Roman" w:cs="David" w:hint="cs"/>
          <w:b/>
          <w:bCs/>
          <w:color w:val="0000FF"/>
          <w:sz w:val="72"/>
          <w:szCs w:val="72"/>
          <w:rtl/>
        </w:rPr>
        <w:t xml:space="preserve">מתן שירותי הוראת שפות </w:t>
      </w: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color w:val="0000FF"/>
          <w:sz w:val="72"/>
          <w:szCs w:val="72"/>
          <w:rtl/>
        </w:rPr>
      </w:pPr>
    </w:p>
    <w:p w:rsidR="00B64EDA" w:rsidRPr="00B64EDA" w:rsidRDefault="00B64EDA" w:rsidP="00B64EDA">
      <w:pPr>
        <w:spacing w:after="0" w:line="360" w:lineRule="auto"/>
        <w:jc w:val="center"/>
        <w:rPr>
          <w:rFonts w:ascii="Times New Roman" w:hAnsi="Times New Roman" w:cs="David"/>
          <w:b/>
          <w:bCs/>
          <w:sz w:val="32"/>
          <w:szCs w:val="32"/>
          <w:rtl/>
        </w:rPr>
      </w:pPr>
      <w:r w:rsidRPr="00B64EDA">
        <w:rPr>
          <w:rFonts w:ascii="Times New Roman" w:hAnsi="Times New Roman" w:cs="David" w:hint="cs"/>
          <w:b/>
          <w:bCs/>
          <w:sz w:val="32"/>
          <w:szCs w:val="32"/>
          <w:rtl/>
        </w:rPr>
        <w:lastRenderedPageBreak/>
        <w:t>משרד הכלכלה והתעשייה</w:t>
      </w: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b/>
          <w:bCs/>
          <w:sz w:val="24"/>
          <w:szCs w:val="24"/>
          <w:rtl/>
        </w:rPr>
        <w:t>ועדת המכרזים</w:t>
      </w:r>
    </w:p>
    <w:p w:rsidR="00B64EDA" w:rsidRPr="00B64EDA" w:rsidRDefault="00B64EDA" w:rsidP="00B64EDA">
      <w:pPr>
        <w:spacing w:after="0" w:line="360" w:lineRule="auto"/>
        <w:jc w:val="center"/>
        <w:rPr>
          <w:rFonts w:ascii="Times New Roman" w:hAnsi="Times New Roman" w:cs="David"/>
          <w:b/>
          <w:bCs/>
          <w:sz w:val="24"/>
          <w:szCs w:val="24"/>
          <w:u w:val="single"/>
          <w:rtl/>
        </w:rPr>
      </w:pP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b/>
          <w:bCs/>
          <w:sz w:val="24"/>
          <w:szCs w:val="24"/>
          <w:u w:val="single"/>
          <w:rtl/>
        </w:rPr>
        <w:t>מכרז מס'</w:t>
      </w:r>
      <w:r w:rsidRPr="00B64EDA">
        <w:rPr>
          <w:rFonts w:ascii="Times New Roman" w:hAnsi="Times New Roman" w:cs="David" w:hint="cs"/>
          <w:b/>
          <w:bCs/>
          <w:sz w:val="24"/>
          <w:szCs w:val="24"/>
          <w:u w:val="single"/>
          <w:rtl/>
        </w:rPr>
        <w:t xml:space="preserve"> 49/16</w:t>
      </w: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 xml:space="preserve">מתן שירותי הוראת שפות </w:t>
      </w:r>
    </w:p>
    <w:p w:rsidR="00B64EDA" w:rsidRPr="00B64EDA" w:rsidRDefault="00B64EDA" w:rsidP="00B64EDA">
      <w:pPr>
        <w:spacing w:after="0" w:line="360" w:lineRule="auto"/>
        <w:ind w:left="-147"/>
        <w:rPr>
          <w:rFonts w:ascii="Times New Roman" w:hAnsi="Times New Roman" w:cs="David"/>
          <w:b/>
          <w:bCs/>
          <w:color w:val="FF0000"/>
          <w:sz w:val="24"/>
          <w:szCs w:val="24"/>
          <w:rtl/>
        </w:rPr>
      </w:pPr>
    </w:p>
    <w:p w:rsidR="00B64EDA" w:rsidRPr="00B64EDA" w:rsidRDefault="00B64EDA" w:rsidP="00B64EDA">
      <w:pPr>
        <w:spacing w:after="0" w:line="360" w:lineRule="auto"/>
        <w:ind w:left="-147"/>
        <w:jc w:val="both"/>
        <w:rPr>
          <w:rFonts w:ascii="Times New Roman" w:hAnsi="Times New Roman" w:cs="David"/>
          <w:sz w:val="24"/>
          <w:szCs w:val="24"/>
          <w:rtl/>
        </w:rPr>
      </w:pPr>
      <w:r w:rsidRPr="00B64EDA">
        <w:rPr>
          <w:rFonts w:ascii="Times New Roman" w:hAnsi="Times New Roman" w:cs="David" w:hint="cs"/>
          <w:sz w:val="24"/>
          <w:szCs w:val="24"/>
          <w:rtl/>
        </w:rPr>
        <w:t xml:space="preserve"> מחלקת ההדרכה ב</w:t>
      </w:r>
      <w:r w:rsidRPr="00B64EDA">
        <w:rPr>
          <w:rFonts w:ascii="Times New Roman" w:hAnsi="Times New Roman" w:cs="David"/>
          <w:sz w:val="24"/>
          <w:szCs w:val="24"/>
          <w:rtl/>
        </w:rPr>
        <w:t xml:space="preserve">משרד </w:t>
      </w:r>
      <w:r w:rsidRPr="00B64EDA">
        <w:rPr>
          <w:rFonts w:ascii="Times New Roman" w:hAnsi="Times New Roman" w:cs="David" w:hint="cs"/>
          <w:sz w:val="24"/>
          <w:szCs w:val="24"/>
          <w:rtl/>
        </w:rPr>
        <w:t>הכלכלה והתעשייה</w:t>
      </w:r>
      <w:r w:rsidRPr="00B64EDA">
        <w:rPr>
          <w:rFonts w:ascii="Times New Roman" w:hAnsi="Times New Roman" w:cs="David"/>
          <w:sz w:val="24"/>
          <w:szCs w:val="24"/>
          <w:rtl/>
        </w:rPr>
        <w:t xml:space="preserve"> (להלן בהתאמה: </w:t>
      </w:r>
      <w:r w:rsidRPr="00B64EDA">
        <w:rPr>
          <w:rFonts w:ascii="Times New Roman" w:hAnsi="Times New Roman" w:cs="David"/>
          <w:b/>
          <w:bCs/>
          <w:sz w:val="24"/>
          <w:szCs w:val="24"/>
          <w:rtl/>
        </w:rPr>
        <w:t>"היחידה"</w:t>
      </w:r>
      <w:r w:rsidRPr="00B64EDA">
        <w:rPr>
          <w:rFonts w:ascii="Times New Roman" w:hAnsi="Times New Roman" w:cs="David" w:hint="cs"/>
          <w:sz w:val="24"/>
          <w:szCs w:val="24"/>
          <w:rtl/>
        </w:rPr>
        <w:t xml:space="preserve">, </w:t>
      </w:r>
      <w:r w:rsidRPr="00B64EDA">
        <w:rPr>
          <w:rFonts w:ascii="Times New Roman" w:hAnsi="Times New Roman" w:cs="David" w:hint="cs"/>
          <w:b/>
          <w:bCs/>
          <w:sz w:val="24"/>
          <w:szCs w:val="24"/>
          <w:rtl/>
        </w:rPr>
        <w:t xml:space="preserve">"המשרד" </w:t>
      </w:r>
      <w:r w:rsidRPr="00B64EDA">
        <w:rPr>
          <w:rFonts w:ascii="Times New Roman" w:hAnsi="Times New Roman" w:cs="David" w:hint="cs"/>
          <w:sz w:val="24"/>
          <w:szCs w:val="24"/>
          <w:rtl/>
        </w:rPr>
        <w:t>או "</w:t>
      </w:r>
      <w:r w:rsidRPr="00B64EDA">
        <w:rPr>
          <w:rFonts w:ascii="Times New Roman" w:hAnsi="Times New Roman" w:cs="David" w:hint="cs"/>
          <w:b/>
          <w:bCs/>
          <w:sz w:val="24"/>
          <w:szCs w:val="24"/>
          <w:rtl/>
        </w:rPr>
        <w:t>משרד הכלכלה והתעשייה</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באמצעות ועדת המכרזים המשרדית (להלן: "</w:t>
      </w:r>
      <w:r w:rsidRPr="00B64EDA">
        <w:rPr>
          <w:rFonts w:ascii="Times New Roman" w:hAnsi="Times New Roman" w:cs="David" w:hint="cs"/>
          <w:b/>
          <w:bCs/>
          <w:sz w:val="24"/>
          <w:szCs w:val="24"/>
          <w:rtl/>
        </w:rPr>
        <w:t>ועדת המכרזים</w:t>
      </w:r>
      <w:r w:rsidRPr="00B64EDA">
        <w:rPr>
          <w:rFonts w:ascii="Times New Roman" w:hAnsi="Times New Roman" w:cs="David" w:hint="cs"/>
          <w:sz w:val="24"/>
          <w:szCs w:val="24"/>
          <w:rtl/>
        </w:rPr>
        <w:t>"), מזמין/ה בזה הצעות למתן שירותי הוראת שפות.</w:t>
      </w:r>
    </w:p>
    <w:p w:rsidR="00B64EDA" w:rsidRPr="00B64EDA" w:rsidRDefault="00B64EDA" w:rsidP="00B64EDA">
      <w:pPr>
        <w:spacing w:after="0" w:line="360" w:lineRule="auto"/>
        <w:ind w:left="-147"/>
        <w:rPr>
          <w:rFonts w:ascii="Times New Roman" w:hAnsi="Times New Roman" w:cs="David"/>
          <w:sz w:val="24"/>
          <w:szCs w:val="24"/>
          <w:rtl/>
        </w:rPr>
      </w:pPr>
      <w:r w:rsidRPr="00B64EDA">
        <w:rPr>
          <w:rFonts w:ascii="Times New Roman" w:hAnsi="Times New Roman" w:cs="David"/>
          <w:sz w:val="24"/>
          <w:szCs w:val="24"/>
          <w:rtl/>
        </w:rPr>
        <w:t xml:space="preserve">כותרות הסעיפים </w:t>
      </w:r>
      <w:r w:rsidRPr="00B64EDA">
        <w:rPr>
          <w:rFonts w:ascii="Times New Roman" w:hAnsi="Times New Roman" w:cs="David" w:hint="cs"/>
          <w:sz w:val="24"/>
          <w:szCs w:val="24"/>
          <w:rtl/>
        </w:rPr>
        <w:t>הינן</w:t>
      </w:r>
      <w:r w:rsidRPr="00B64EDA">
        <w:rPr>
          <w:rFonts w:ascii="Times New Roman" w:hAnsi="Times New Roman" w:cs="David"/>
          <w:sz w:val="24"/>
          <w:szCs w:val="24"/>
          <w:rtl/>
        </w:rPr>
        <w:t xml:space="preserve"> לשם התמצאות </w:t>
      </w:r>
      <w:r w:rsidRPr="00B64EDA">
        <w:rPr>
          <w:rFonts w:ascii="Times New Roman" w:hAnsi="Times New Roman" w:cs="David" w:hint="cs"/>
          <w:sz w:val="24"/>
          <w:szCs w:val="24"/>
          <w:rtl/>
        </w:rPr>
        <w:t xml:space="preserve">בלבד </w:t>
      </w:r>
      <w:r w:rsidRPr="00B64EDA">
        <w:rPr>
          <w:rFonts w:ascii="Times New Roman" w:hAnsi="Times New Roman" w:cs="David"/>
          <w:sz w:val="24"/>
          <w:szCs w:val="24"/>
          <w:rtl/>
        </w:rPr>
        <w:t xml:space="preserve">והן לא תשמשנה לפרשנות </w:t>
      </w:r>
      <w:r w:rsidRPr="00B64EDA">
        <w:rPr>
          <w:rFonts w:ascii="Times New Roman" w:hAnsi="Times New Roman" w:cs="David" w:hint="cs"/>
          <w:sz w:val="24"/>
          <w:szCs w:val="24"/>
          <w:rtl/>
        </w:rPr>
        <w:t>מכרז</w:t>
      </w:r>
      <w:r w:rsidRPr="00B64EDA">
        <w:rPr>
          <w:rFonts w:ascii="Times New Roman" w:hAnsi="Times New Roman" w:cs="David"/>
          <w:sz w:val="24"/>
          <w:szCs w:val="24"/>
          <w:rtl/>
        </w:rPr>
        <w:t xml:space="preserve"> זה.</w:t>
      </w:r>
    </w:p>
    <w:p w:rsidR="00D01F15" w:rsidRDefault="00D01F15" w:rsidP="00B64EDA">
      <w:pPr>
        <w:keepNext/>
        <w:keepLines/>
        <w:spacing w:after="0" w:line="360" w:lineRule="auto"/>
        <w:rPr>
          <w:rFonts w:ascii="Cambria" w:hAnsi="Cambria" w:cs="David"/>
          <w:b/>
          <w:bCs/>
          <w:color w:val="365F91"/>
          <w:sz w:val="24"/>
          <w:szCs w:val="24"/>
          <w:rtl/>
          <w:cs/>
          <w:lang w:val="he-IL"/>
        </w:rPr>
      </w:pPr>
    </w:p>
    <w:p w:rsidR="00B64EDA" w:rsidRPr="00B64EDA" w:rsidRDefault="00B64EDA" w:rsidP="00B64EDA">
      <w:pPr>
        <w:keepNext/>
        <w:keepLines/>
        <w:spacing w:after="0" w:line="360" w:lineRule="auto"/>
        <w:rPr>
          <w:rFonts w:ascii="Cambria" w:hAnsi="Cambria" w:cs="David"/>
          <w:b/>
          <w:bCs/>
          <w:color w:val="365F91"/>
          <w:sz w:val="24"/>
          <w:szCs w:val="24"/>
          <w:rtl/>
          <w:cs/>
        </w:rPr>
      </w:pPr>
      <w:r w:rsidRPr="00B64EDA">
        <w:rPr>
          <w:rFonts w:ascii="Cambria" w:hAnsi="Cambria" w:cs="David"/>
          <w:b/>
          <w:bCs/>
          <w:color w:val="365F91"/>
          <w:sz w:val="24"/>
          <w:szCs w:val="24"/>
          <w:rtl/>
          <w:cs/>
          <w:lang w:val="he-IL"/>
        </w:rPr>
        <w:t>תוכן עניינים</w:t>
      </w:r>
      <w:r w:rsidRPr="00B64EDA">
        <w:rPr>
          <w:rFonts w:ascii="Cambria" w:hAnsi="Cambria" w:cs="David" w:hint="cs"/>
          <w:b/>
          <w:bCs/>
          <w:color w:val="365F91"/>
          <w:sz w:val="24"/>
          <w:szCs w:val="24"/>
          <w:rtl/>
          <w:cs/>
        </w:rPr>
        <w:t xml:space="preserve"> </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טבלת ריכוז מועדים..............................................................................................................</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הגדרות................................................................................................................................</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רקע....................................................................................................................................</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השירותים הנדרשים.............................................................................................................</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תקופת ההתקשרות...............................................................................................................</w:t>
      </w:r>
    </w:p>
    <w:p w:rsidR="00B64EDA" w:rsidRPr="00B64EDA" w:rsidRDefault="00B64EDA" w:rsidP="00B64EDA">
      <w:pPr>
        <w:spacing w:after="0" w:line="360" w:lineRule="auto"/>
        <w:ind w:left="3093" w:hanging="3093"/>
        <w:rPr>
          <w:rFonts w:ascii="Times New Roman" w:hAnsi="Times New Roman" w:cs="David"/>
          <w:sz w:val="24"/>
          <w:szCs w:val="24"/>
          <w:rtl/>
        </w:rPr>
      </w:pPr>
      <w:r w:rsidRPr="00B64EDA">
        <w:rPr>
          <w:rFonts w:ascii="Times New Roman" w:hAnsi="Times New Roman" w:cs="David" w:hint="cs"/>
          <w:sz w:val="24"/>
          <w:szCs w:val="24"/>
          <w:rtl/>
        </w:rPr>
        <w:t>הליך בחינת ההצעות ובחירת הספק הזוכה  ............................................................................</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תנאים מוקדמים להשתתפות במכרז (תנאי סף)........................................................................</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אמות מידה ומשקולות לבחירת ההצעה הזוכה ........................................................................</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הוראות בדבר הגשת ההצעה..................................................................................................</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התחייבויות הספק הזוכה......................................................................................................</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התמורה..............................................................................................................................</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היררכיה בין המכרז להסכם...................................................................................................</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שאלות והבהרות..................................................................................................................</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עיון במסמכים......................................................................................................................</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רשימת נספחים....................................................................................................................</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br w:type="page"/>
      </w:r>
    </w:p>
    <w:p w:rsidR="00B64EDA" w:rsidRPr="00B64EDA" w:rsidRDefault="00B64EDA" w:rsidP="00B64EDA">
      <w:pPr>
        <w:keepNext/>
        <w:numPr>
          <w:ilvl w:val="0"/>
          <w:numId w:val="8"/>
        </w:numPr>
        <w:spacing w:after="0" w:line="360" w:lineRule="auto"/>
        <w:outlineLvl w:val="6"/>
        <w:rPr>
          <w:rFonts w:ascii="Times New Roman" w:hAnsi="Times New Roman" w:cs="David"/>
          <w:b/>
          <w:bCs/>
          <w:sz w:val="28"/>
          <w:szCs w:val="28"/>
          <w:u w:val="single"/>
          <w:rtl/>
        </w:rPr>
      </w:pPr>
      <w:r w:rsidRPr="00B64EDA">
        <w:rPr>
          <w:rFonts w:ascii="Times New Roman" w:hAnsi="Times New Roman" w:cs="David" w:hint="cs"/>
          <w:b/>
          <w:bCs/>
          <w:sz w:val="28"/>
          <w:szCs w:val="28"/>
          <w:u w:val="single"/>
          <w:rtl/>
        </w:rPr>
        <w:lastRenderedPageBreak/>
        <w:t xml:space="preserve">טבלת ריכוז </w:t>
      </w:r>
      <w:r w:rsidRPr="00B64EDA">
        <w:rPr>
          <w:rFonts w:ascii="Times New Roman" w:hAnsi="Times New Roman" w:cs="David" w:hint="eastAsia"/>
          <w:b/>
          <w:bCs/>
          <w:sz w:val="28"/>
          <w:szCs w:val="28"/>
          <w:u w:val="single"/>
          <w:rtl/>
        </w:rPr>
        <w:t>מועדים</w:t>
      </w:r>
      <w:r w:rsidRPr="00B64EDA">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8"/>
        <w:gridCol w:w="3885"/>
      </w:tblGrid>
      <w:tr w:rsidR="00B64EDA" w:rsidRPr="00B64EDA" w:rsidTr="00357FD5">
        <w:tc>
          <w:tcPr>
            <w:tcW w:w="4641" w:type="dxa"/>
          </w:tcPr>
          <w:p w:rsidR="00B64EDA" w:rsidRPr="00B64EDA" w:rsidRDefault="00B64EDA" w:rsidP="00B64EDA">
            <w:pPr>
              <w:spacing w:after="0" w:line="360" w:lineRule="auto"/>
              <w:rPr>
                <w:rFonts w:ascii="Times New Roman" w:hAnsi="Times New Roman" w:cs="David"/>
                <w:sz w:val="24"/>
                <w:szCs w:val="24"/>
              </w:rPr>
            </w:pPr>
          </w:p>
        </w:tc>
        <w:tc>
          <w:tcPr>
            <w:tcW w:w="3888"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פעילות</w:t>
            </w:r>
          </w:p>
        </w:tc>
        <w:tc>
          <w:tcPr>
            <w:tcW w:w="3888" w:type="dxa"/>
          </w:tcPr>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מועד</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מועד פרסום המכרז</w:t>
            </w:r>
          </w:p>
        </w:tc>
        <w:tc>
          <w:tcPr>
            <w:tcW w:w="3888" w:type="dxa"/>
          </w:tcPr>
          <w:p w:rsidR="00B64EDA" w:rsidRPr="00B64EDA" w:rsidRDefault="00D01F15" w:rsidP="00B64EDA">
            <w:pPr>
              <w:spacing w:after="0" w:line="360" w:lineRule="auto"/>
              <w:rPr>
                <w:rFonts w:ascii="Times New Roman" w:hAnsi="Times New Roman" w:cs="David"/>
                <w:sz w:val="24"/>
                <w:szCs w:val="24"/>
                <w:rtl/>
              </w:rPr>
            </w:pPr>
            <w:r>
              <w:rPr>
                <w:rFonts w:ascii="Times New Roman" w:hAnsi="Times New Roman" w:cs="David" w:hint="cs"/>
                <w:sz w:val="24"/>
                <w:szCs w:val="24"/>
                <w:rtl/>
              </w:rPr>
              <w:t>28.11.2016</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 xml:space="preserve">מועד אחרון להגשת שאלות הבהרה מטעם המציעים </w:t>
            </w:r>
          </w:p>
        </w:tc>
        <w:tc>
          <w:tcPr>
            <w:tcW w:w="3888" w:type="dxa"/>
          </w:tcPr>
          <w:p w:rsidR="00B64EDA" w:rsidRPr="00B64EDA" w:rsidRDefault="00B64EDA" w:rsidP="00D01F15">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 xml:space="preserve">יום </w:t>
            </w:r>
            <w:r w:rsidR="00D01F15">
              <w:rPr>
                <w:rFonts w:ascii="Times New Roman" w:hAnsi="Times New Roman" w:cs="David" w:hint="cs"/>
                <w:sz w:val="24"/>
                <w:szCs w:val="24"/>
                <w:rtl/>
              </w:rPr>
              <w:t>12.12.2016</w:t>
            </w:r>
            <w:r w:rsidRPr="00B64EDA">
              <w:rPr>
                <w:rFonts w:ascii="Times New Roman" w:hAnsi="Times New Roman" w:cs="David" w:hint="cs"/>
                <w:sz w:val="24"/>
                <w:szCs w:val="24"/>
                <w:rtl/>
              </w:rPr>
              <w:t xml:space="preserve">    שעה</w:t>
            </w:r>
            <w:r w:rsidR="00D01F15">
              <w:rPr>
                <w:rFonts w:ascii="Times New Roman" w:hAnsi="Times New Roman" w:cs="David" w:hint="cs"/>
                <w:sz w:val="24"/>
                <w:szCs w:val="24"/>
                <w:rtl/>
              </w:rPr>
              <w:t xml:space="preserve"> 12:00</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מועד פרסום השאלות והתשובות</w:t>
            </w:r>
          </w:p>
        </w:tc>
        <w:tc>
          <w:tcPr>
            <w:tcW w:w="3888" w:type="dxa"/>
          </w:tcPr>
          <w:p w:rsidR="00B64EDA" w:rsidRPr="00B64EDA" w:rsidRDefault="00B64EDA" w:rsidP="00D01F15">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 xml:space="preserve">עד יום </w:t>
            </w:r>
            <w:r w:rsidR="00D01F15">
              <w:rPr>
                <w:rFonts w:ascii="Times New Roman" w:hAnsi="Times New Roman" w:cs="David" w:hint="cs"/>
                <w:sz w:val="24"/>
                <w:szCs w:val="24"/>
                <w:rtl/>
              </w:rPr>
              <w:t>1.1.2017</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המועד האחרון להגשת הצעות</w:t>
            </w:r>
          </w:p>
        </w:tc>
        <w:tc>
          <w:tcPr>
            <w:tcW w:w="3888" w:type="dxa"/>
          </w:tcPr>
          <w:p w:rsidR="00B64EDA" w:rsidRPr="00B64EDA" w:rsidRDefault="00B64EDA" w:rsidP="00D01F15">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 xml:space="preserve">יום </w:t>
            </w:r>
            <w:r w:rsidR="00D01F15">
              <w:rPr>
                <w:rFonts w:ascii="Times New Roman" w:hAnsi="Times New Roman" w:cs="David" w:hint="cs"/>
                <w:sz w:val="24"/>
                <w:szCs w:val="24"/>
                <w:rtl/>
              </w:rPr>
              <w:t>ראשון, כ"ט טבת תשע"ז, 22.1.2017</w:t>
            </w:r>
            <w:r w:rsidRPr="00B64EDA">
              <w:rPr>
                <w:rFonts w:ascii="Times New Roman" w:hAnsi="Times New Roman" w:cs="David" w:hint="cs"/>
                <w:sz w:val="24"/>
                <w:szCs w:val="24"/>
                <w:rtl/>
              </w:rPr>
              <w:t xml:space="preserve">    שעה</w:t>
            </w:r>
            <w:r w:rsidR="00D01F15">
              <w:rPr>
                <w:rFonts w:ascii="Times New Roman" w:hAnsi="Times New Roman" w:cs="David" w:hint="cs"/>
                <w:sz w:val="24"/>
                <w:szCs w:val="24"/>
                <w:rtl/>
              </w:rPr>
              <w:t xml:space="preserve"> 12:00</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תוקף ערבות המציע</w:t>
            </w:r>
          </w:p>
        </w:tc>
        <w:tc>
          <w:tcPr>
            <w:tcW w:w="3888" w:type="dxa"/>
          </w:tcPr>
          <w:p w:rsidR="00B64EDA" w:rsidRPr="00B64EDA" w:rsidRDefault="00B64EDA" w:rsidP="00D01F15">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עד יום</w:t>
            </w:r>
            <w:r w:rsidR="00D01F15">
              <w:rPr>
                <w:rFonts w:ascii="Times New Roman" w:hAnsi="Times New Roman" w:cs="David" w:hint="cs"/>
                <w:sz w:val="24"/>
                <w:szCs w:val="24"/>
                <w:rtl/>
              </w:rPr>
              <w:t xml:space="preserve"> 20.7.2017</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מועד חתימה על הסכם ההתקשרות</w:t>
            </w:r>
          </w:p>
        </w:tc>
        <w:tc>
          <w:tcPr>
            <w:tcW w:w="3888" w:type="dxa"/>
          </w:tcPr>
          <w:p w:rsidR="00B64EDA" w:rsidRPr="00B64EDA" w:rsidRDefault="00B64EDA" w:rsidP="00666C1E">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 xml:space="preserve">בתוך </w:t>
            </w:r>
            <w:r w:rsidR="00666C1E">
              <w:rPr>
                <w:rFonts w:ascii="Times New Roman" w:hAnsi="Times New Roman" w:cs="David" w:hint="cs"/>
                <w:sz w:val="24"/>
                <w:szCs w:val="24"/>
                <w:rtl/>
              </w:rPr>
              <w:t>14</w:t>
            </w:r>
            <w:r w:rsidRPr="00B64EDA">
              <w:rPr>
                <w:rFonts w:ascii="Times New Roman" w:hAnsi="Times New Roman" w:cs="David" w:hint="cs"/>
                <w:sz w:val="24"/>
                <w:szCs w:val="24"/>
                <w:rtl/>
              </w:rPr>
              <w:t xml:space="preserve"> ימים ממועד העברת נוסח ההסכם לזוכה. </w:t>
            </w:r>
          </w:p>
        </w:tc>
      </w:tr>
      <w:tr w:rsidR="00B64EDA" w:rsidRPr="00B64EDA" w:rsidTr="00357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תחילת מתן שירותים</w:t>
            </w:r>
          </w:p>
        </w:tc>
        <w:tc>
          <w:tcPr>
            <w:tcW w:w="3888" w:type="dxa"/>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hint="cs"/>
                <w:sz w:val="24"/>
                <w:szCs w:val="24"/>
                <w:rtl/>
              </w:rPr>
              <w:t xml:space="preserve">ממועד קבלת  הסכם חתום ע"י מורשי החתימה של המשרד או במועד  מאוחר יותר שיקבע המשרד (חתימה מלאה ולא הסכם חתום בראשי תיבות בלבד) </w:t>
            </w:r>
          </w:p>
        </w:tc>
      </w:tr>
    </w:tbl>
    <w:p w:rsidR="00B64EDA" w:rsidRPr="00B64EDA" w:rsidRDefault="00B64EDA" w:rsidP="00B64EDA">
      <w:pPr>
        <w:spacing w:after="0" w:line="360" w:lineRule="auto"/>
        <w:ind w:left="-147"/>
        <w:rPr>
          <w:rFonts w:ascii="Times New Roman" w:hAnsi="Times New Roman" w:cs="David"/>
          <w:sz w:val="24"/>
          <w:szCs w:val="24"/>
          <w:rtl/>
        </w:rPr>
      </w:pPr>
    </w:p>
    <w:p w:rsidR="00B64EDA" w:rsidRPr="00B64EDA" w:rsidRDefault="00B64EDA" w:rsidP="00B64EDA">
      <w:pPr>
        <w:spacing w:after="0" w:line="360" w:lineRule="auto"/>
        <w:ind w:left="1509" w:hanging="993"/>
        <w:jc w:val="both"/>
        <w:rPr>
          <w:rFonts w:ascii="Times New Roman" w:hAnsi="Times New Roman" w:cs="David"/>
          <w:sz w:val="24"/>
          <w:szCs w:val="24"/>
          <w:rtl/>
        </w:rPr>
      </w:pPr>
      <w:r w:rsidRPr="00B64EDA">
        <w:rPr>
          <w:rFonts w:ascii="Times New Roman" w:hAnsi="Times New Roman" w:cs="David" w:hint="cs"/>
          <w:sz w:val="24"/>
          <w:szCs w:val="24"/>
          <w:rtl/>
        </w:rPr>
        <w:t>1.1</w:t>
      </w:r>
      <w:r w:rsidRPr="00B64ED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64EDA" w:rsidRPr="00B64EDA" w:rsidRDefault="00B64EDA" w:rsidP="00B64EDA">
      <w:pPr>
        <w:spacing w:after="0" w:line="360" w:lineRule="auto"/>
        <w:ind w:left="1509" w:hanging="993"/>
        <w:jc w:val="both"/>
        <w:rPr>
          <w:rFonts w:ascii="Times New Roman" w:hAnsi="Times New Roman" w:cs="David"/>
          <w:sz w:val="24"/>
          <w:szCs w:val="24"/>
          <w:rtl/>
        </w:rPr>
      </w:pPr>
      <w:r w:rsidRPr="00B64EDA">
        <w:rPr>
          <w:rFonts w:ascii="Times New Roman" w:hAnsi="Times New Roman" w:cs="David" w:hint="cs"/>
          <w:sz w:val="24"/>
          <w:szCs w:val="24"/>
          <w:rtl/>
        </w:rPr>
        <w:t>1.2</w:t>
      </w:r>
      <w:r w:rsidRPr="00B64ED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64EDA" w:rsidRPr="00B64EDA" w:rsidRDefault="00B64EDA" w:rsidP="00B64EDA">
      <w:pPr>
        <w:spacing w:after="0" w:line="360" w:lineRule="auto"/>
        <w:rPr>
          <w:rFonts w:ascii="Times New Roman" w:hAnsi="Times New Roman" w:cs="David"/>
          <w:sz w:val="24"/>
          <w:szCs w:val="24"/>
          <w:rtl/>
          <w:cs/>
        </w:rPr>
      </w:pPr>
    </w:p>
    <w:p w:rsidR="00B64EDA" w:rsidRPr="00B64EDA" w:rsidRDefault="00B64EDA" w:rsidP="00B64EDA">
      <w:pPr>
        <w:keepNext/>
        <w:numPr>
          <w:ilvl w:val="0"/>
          <w:numId w:val="8"/>
        </w:numPr>
        <w:spacing w:after="0" w:line="360" w:lineRule="auto"/>
        <w:outlineLvl w:val="6"/>
        <w:rPr>
          <w:rFonts w:ascii="Times New Roman" w:hAnsi="Times New Roman" w:cs="David"/>
          <w:b/>
          <w:bCs/>
          <w:sz w:val="28"/>
          <w:szCs w:val="28"/>
          <w:u w:val="single"/>
          <w:rtl/>
        </w:rPr>
      </w:pPr>
      <w:r w:rsidRPr="00B64EDA">
        <w:rPr>
          <w:rFonts w:ascii="Times New Roman" w:hAnsi="Times New Roman" w:cs="David" w:hint="eastAsia"/>
          <w:b/>
          <w:bCs/>
          <w:sz w:val="28"/>
          <w:szCs w:val="28"/>
          <w:u w:val="single"/>
          <w:rtl/>
        </w:rPr>
        <w:t>הגדרות</w:t>
      </w:r>
      <w:r w:rsidRPr="00B64EDA">
        <w:rPr>
          <w:rFonts w:ascii="Times New Roman" w:hAnsi="Times New Roman" w:cs="David"/>
          <w:b/>
          <w:bCs/>
          <w:sz w:val="28"/>
          <w:szCs w:val="28"/>
          <w:u w:val="single"/>
          <w:rtl/>
        </w:rPr>
        <w:t>:</w:t>
      </w:r>
    </w:p>
    <w:p w:rsidR="00B64EDA" w:rsidRPr="00B64EDA" w:rsidRDefault="00B64EDA" w:rsidP="0087006E">
      <w:pPr>
        <w:spacing w:after="0" w:line="360" w:lineRule="auto"/>
        <w:ind w:left="-147" w:firstLine="516"/>
        <w:jc w:val="both"/>
        <w:rPr>
          <w:rFonts w:ascii="Times New Roman" w:hAnsi="Times New Roman" w:cs="David"/>
          <w:sz w:val="24"/>
          <w:szCs w:val="24"/>
          <w:rtl/>
        </w:rPr>
      </w:pPr>
      <w:r w:rsidRPr="00B64EDA">
        <w:rPr>
          <w:rFonts w:ascii="Times New Roman" w:hAnsi="Times New Roman" w:cs="David" w:hint="cs"/>
          <w:b/>
          <w:bCs/>
          <w:sz w:val="24"/>
          <w:szCs w:val="24"/>
          <w:rtl/>
        </w:rPr>
        <w:t>"ההסכם", "</w:t>
      </w:r>
      <w:r w:rsidRPr="00B64EDA">
        <w:rPr>
          <w:rFonts w:ascii="Times New Roman" w:hAnsi="Times New Roman" w:cs="David" w:hint="eastAsia"/>
          <w:b/>
          <w:bCs/>
          <w:sz w:val="24"/>
          <w:szCs w:val="24"/>
          <w:rtl/>
        </w:rPr>
        <w:t>הסכם</w:t>
      </w:r>
      <w:r w:rsidRPr="00B64EDA">
        <w:rPr>
          <w:rFonts w:ascii="Times New Roman" w:hAnsi="Times New Roman" w:cs="David"/>
          <w:b/>
          <w:bCs/>
          <w:sz w:val="24"/>
          <w:szCs w:val="24"/>
          <w:rtl/>
        </w:rPr>
        <w:t xml:space="preserve"> ההתקשרות</w:t>
      </w:r>
      <w:r w:rsidRPr="00B64EDA">
        <w:rPr>
          <w:rFonts w:ascii="Times New Roman" w:hAnsi="Times New Roman" w:cs="David" w:hint="cs"/>
          <w:b/>
          <w:b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נוסח </w:t>
      </w:r>
      <w:r w:rsidRPr="00B64EDA">
        <w:rPr>
          <w:rFonts w:ascii="Times New Roman" w:hAnsi="Times New Roman" w:cs="David"/>
          <w:sz w:val="24"/>
          <w:szCs w:val="24"/>
          <w:rtl/>
        </w:rPr>
        <w:t>הסכם ההתקשרות</w:t>
      </w:r>
      <w:r w:rsidRPr="00B64EDA">
        <w:rPr>
          <w:rFonts w:ascii="Times New Roman" w:hAnsi="Times New Roman" w:cs="David" w:hint="cs"/>
          <w:sz w:val="24"/>
          <w:szCs w:val="24"/>
          <w:rtl/>
        </w:rPr>
        <w:t xml:space="preserve"> ה</w:t>
      </w:r>
      <w:r w:rsidRPr="00B64EDA">
        <w:rPr>
          <w:rFonts w:ascii="Times New Roman" w:hAnsi="Times New Roman" w:cs="David"/>
          <w:sz w:val="24"/>
          <w:szCs w:val="24"/>
          <w:rtl/>
        </w:rPr>
        <w:t xml:space="preserve">מצורף </w:t>
      </w:r>
      <w:r w:rsidRPr="00B64EDA">
        <w:rPr>
          <w:rFonts w:ascii="Times New Roman" w:hAnsi="Times New Roman" w:cs="David" w:hint="eastAsia"/>
          <w:sz w:val="24"/>
          <w:szCs w:val="24"/>
          <w:rtl/>
        </w:rPr>
        <w:t>למכרז</w:t>
      </w:r>
      <w:r w:rsidRPr="00B64EDA">
        <w:rPr>
          <w:rFonts w:ascii="Times New Roman" w:hAnsi="Times New Roman" w:cs="David"/>
          <w:sz w:val="24"/>
          <w:szCs w:val="24"/>
          <w:rtl/>
        </w:rPr>
        <w:t xml:space="preserve"> זה כנספח </w:t>
      </w:r>
      <w:r w:rsidRPr="00B64EDA">
        <w:rPr>
          <w:rFonts w:ascii="Times New Roman" w:hAnsi="Times New Roman" w:cs="David"/>
          <w:sz w:val="24"/>
          <w:szCs w:val="24"/>
          <w:rtl/>
        </w:rPr>
        <w:br/>
      </w:r>
      <w:r w:rsidRPr="00B64EDA">
        <w:rPr>
          <w:rFonts w:ascii="Times New Roman" w:hAnsi="Times New Roman" w:cs="David" w:hint="cs"/>
          <w:sz w:val="24"/>
          <w:szCs w:val="24"/>
          <w:rtl/>
        </w:rPr>
        <w:t xml:space="preserve">         י'.</w:t>
      </w:r>
    </w:p>
    <w:p w:rsidR="00B64EDA" w:rsidRPr="00B64EDA" w:rsidRDefault="00B64EDA" w:rsidP="0087006E">
      <w:pPr>
        <w:spacing w:after="0" w:line="360" w:lineRule="auto"/>
        <w:ind w:left="-147" w:firstLine="516"/>
        <w:rPr>
          <w:rFonts w:ascii="Times New Roman" w:hAnsi="Times New Roman" w:cs="David"/>
          <w:sz w:val="24"/>
          <w:szCs w:val="24"/>
          <w:rtl/>
        </w:rPr>
      </w:pPr>
      <w:r w:rsidRPr="00B64EDA">
        <w:rPr>
          <w:rFonts w:ascii="Times New Roman" w:hAnsi="Times New Roman" w:cs="David" w:hint="cs"/>
          <w:b/>
          <w:bCs/>
          <w:sz w:val="24"/>
          <w:szCs w:val="24"/>
          <w:rtl/>
        </w:rPr>
        <w:t>"</w:t>
      </w:r>
      <w:r w:rsidRPr="00B64EDA">
        <w:rPr>
          <w:rFonts w:ascii="Times New Roman" w:hAnsi="Times New Roman" w:cs="David" w:hint="eastAsia"/>
          <w:b/>
          <w:bCs/>
          <w:sz w:val="24"/>
          <w:szCs w:val="24"/>
          <w:rtl/>
        </w:rPr>
        <w:t>הצעה</w:t>
      </w:r>
      <w:r w:rsidRPr="00B64EDA">
        <w:rPr>
          <w:rFonts w:ascii="Times New Roman" w:hAnsi="Times New Roman" w:cs="David" w:hint="cs"/>
          <w:b/>
          <w:b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תשובת</w:t>
      </w:r>
      <w:r w:rsidRPr="00B64EDA">
        <w:rPr>
          <w:rFonts w:ascii="Times New Roman" w:hAnsi="Times New Roman" w:cs="David"/>
          <w:sz w:val="24"/>
          <w:szCs w:val="24"/>
          <w:rtl/>
        </w:rPr>
        <w:t xml:space="preserve"> המציע למכרז זה בתוספת כל הבהרה שנתן במענה לבקשת ועדת</w:t>
      </w:r>
      <w:r w:rsidRPr="00B64EDA">
        <w:rPr>
          <w:rFonts w:ascii="Times New Roman" w:hAnsi="Times New Roman" w:cs="David" w:hint="cs"/>
          <w:sz w:val="24"/>
          <w:szCs w:val="24"/>
          <w:rtl/>
        </w:rPr>
        <w:br/>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המכרזים ו/או מי מטעמה ואשר ועדת המכרזים החליטה לקבלה</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p>
    <w:p w:rsidR="00B64EDA" w:rsidRPr="00B64EDA" w:rsidRDefault="00B64EDA" w:rsidP="0087006E">
      <w:pPr>
        <w:spacing w:after="0" w:line="360" w:lineRule="auto"/>
        <w:ind w:left="-147" w:firstLine="516"/>
        <w:jc w:val="both"/>
        <w:rPr>
          <w:rFonts w:ascii="Times New Roman" w:hAnsi="Times New Roman" w:cs="David"/>
          <w:sz w:val="24"/>
          <w:szCs w:val="24"/>
          <w:rtl/>
        </w:rPr>
      </w:pPr>
      <w:r w:rsidRPr="00B64EDA">
        <w:rPr>
          <w:rFonts w:ascii="Times New Roman" w:hAnsi="Times New Roman" w:cs="David" w:hint="cs"/>
          <w:b/>
          <w:bCs/>
          <w:sz w:val="24"/>
          <w:szCs w:val="24"/>
          <w:rtl/>
        </w:rPr>
        <w:t>"</w:t>
      </w:r>
      <w:r w:rsidRPr="00B64EDA">
        <w:rPr>
          <w:rFonts w:ascii="Times New Roman" w:hAnsi="Times New Roman" w:cs="David"/>
          <w:b/>
          <w:bCs/>
          <w:sz w:val="24"/>
          <w:szCs w:val="24"/>
          <w:rtl/>
        </w:rPr>
        <w:t>ועדת המכרזים</w:t>
      </w:r>
      <w:r w:rsidRPr="00B64EDA">
        <w:rPr>
          <w:rFonts w:ascii="Times New Roman" w:hAnsi="Times New Roman" w:cs="David" w:hint="cs"/>
          <w:b/>
          <w:bCs/>
          <w:sz w:val="24"/>
          <w:szCs w:val="24"/>
          <w:rtl/>
        </w:rPr>
        <w:t>", "הוועדה"</w:t>
      </w:r>
      <w:r w:rsidRPr="00B64EDA">
        <w:rPr>
          <w:rFonts w:ascii="Times New Roman" w:hAnsi="Times New Roman" w:cs="David"/>
          <w:sz w:val="24"/>
          <w:szCs w:val="24"/>
          <w:rtl/>
        </w:rPr>
        <w:t xml:space="preserve">- ועדת המכרזים המשרדית במשרד </w:t>
      </w:r>
      <w:r w:rsidRPr="00B64EDA">
        <w:rPr>
          <w:rFonts w:ascii="Times New Roman" w:hAnsi="Times New Roman" w:cs="David" w:hint="cs"/>
          <w:sz w:val="24"/>
          <w:szCs w:val="24"/>
          <w:rtl/>
        </w:rPr>
        <w:t>הכלכלה והתעשייה.</w:t>
      </w:r>
    </w:p>
    <w:p w:rsidR="00B64EDA" w:rsidRPr="00B64EDA" w:rsidRDefault="00B64EDA" w:rsidP="0087006E">
      <w:pPr>
        <w:spacing w:after="0" w:line="360" w:lineRule="auto"/>
        <w:ind w:left="-147" w:firstLine="516"/>
        <w:jc w:val="both"/>
        <w:rPr>
          <w:rFonts w:ascii="Times New Roman" w:hAnsi="Times New Roman" w:cs="David"/>
          <w:sz w:val="24"/>
          <w:szCs w:val="24"/>
          <w:rtl/>
        </w:rPr>
      </w:pPr>
      <w:r w:rsidRPr="00B64EDA">
        <w:rPr>
          <w:rFonts w:ascii="Times New Roman" w:hAnsi="Times New Roman" w:cs="David" w:hint="cs"/>
          <w:b/>
          <w:bCs/>
          <w:sz w:val="24"/>
          <w:szCs w:val="24"/>
          <w:rtl/>
        </w:rPr>
        <w:t>"חוק חובת המכרזים"</w:t>
      </w:r>
      <w:r w:rsidRPr="00B64EDA">
        <w:rPr>
          <w:rFonts w:ascii="Times New Roman" w:hAnsi="Times New Roman" w:cs="David" w:hint="cs"/>
          <w:sz w:val="24"/>
          <w:szCs w:val="24"/>
          <w:rtl/>
        </w:rPr>
        <w:t>- חוק חובת המכרזים, תשנ"ב-1992 והתקנות שהותקנו מכוחו</w:t>
      </w:r>
    </w:p>
    <w:p w:rsidR="00B64EDA" w:rsidRPr="00B64EDA" w:rsidRDefault="00B64EDA" w:rsidP="0087006E">
      <w:pPr>
        <w:spacing w:after="0" w:line="360" w:lineRule="auto"/>
        <w:ind w:left="369"/>
        <w:rPr>
          <w:rFonts w:ascii="Times New Roman" w:hAnsi="Times New Roman" w:cs="David"/>
          <w:b/>
          <w:bCs/>
          <w:sz w:val="24"/>
          <w:szCs w:val="24"/>
          <w:rtl/>
        </w:rPr>
      </w:pPr>
      <w:r w:rsidRPr="00B64EDA">
        <w:rPr>
          <w:rFonts w:ascii="Times New Roman" w:hAnsi="Times New Roman" w:cs="David" w:hint="cs"/>
          <w:b/>
          <w:bCs/>
          <w:sz w:val="24"/>
          <w:szCs w:val="24"/>
          <w:rtl/>
        </w:rPr>
        <w:t>"לומד" או "עובד"</w:t>
      </w:r>
      <w:r w:rsidRPr="00B64EDA">
        <w:rPr>
          <w:rFonts w:ascii="Times New Roman" w:hAnsi="Times New Roman" w:cs="David" w:hint="cs"/>
          <w:sz w:val="24"/>
          <w:szCs w:val="24"/>
          <w:rtl/>
        </w:rPr>
        <w:t>-</w:t>
      </w:r>
      <w:r w:rsidRPr="00B64EDA">
        <w:rPr>
          <w:rFonts w:ascii="Times New Roman" w:hAnsi="Times New Roman" w:cs="David" w:hint="cs"/>
          <w:b/>
          <w:bCs/>
          <w:sz w:val="24"/>
          <w:szCs w:val="24"/>
          <w:rtl/>
        </w:rPr>
        <w:t xml:space="preserve"> </w:t>
      </w:r>
      <w:r w:rsidRPr="00B64EDA">
        <w:rPr>
          <w:rFonts w:ascii="Times New Roman" w:hAnsi="Times New Roman" w:cs="David" w:hint="cs"/>
          <w:sz w:val="24"/>
          <w:szCs w:val="24"/>
          <w:rtl/>
        </w:rPr>
        <w:t>אדם הזכאי לשירות נשוא מכרז זה ונכלל באחד מקבוצות הבאות: יוצאים לשליחות בחו"ל ובני משפחותיהם, שימור שפה לילדי השליחים החוזרים מחו"ל, לימודי שפה לבכירים והכשרות מקצועיות לנדרשים לכך.</w:t>
      </w:r>
    </w:p>
    <w:p w:rsidR="00B64EDA" w:rsidRPr="00B64EDA" w:rsidRDefault="00B64EDA" w:rsidP="0087006E">
      <w:pPr>
        <w:spacing w:after="0" w:line="360" w:lineRule="auto"/>
        <w:ind w:left="-147" w:firstLine="516"/>
        <w:jc w:val="both"/>
        <w:rPr>
          <w:rFonts w:ascii="Times New Roman" w:hAnsi="Times New Roman" w:cs="David"/>
          <w:sz w:val="24"/>
          <w:szCs w:val="24"/>
          <w:rtl/>
        </w:rPr>
      </w:pPr>
      <w:r w:rsidRPr="00B64EDA">
        <w:rPr>
          <w:rFonts w:ascii="Times New Roman" w:hAnsi="Times New Roman" w:cs="David" w:hint="cs"/>
          <w:b/>
          <w:bCs/>
          <w:sz w:val="24"/>
          <w:szCs w:val="24"/>
          <w:rtl/>
        </w:rPr>
        <w:t>"</w:t>
      </w:r>
      <w:r w:rsidRPr="00B64EDA">
        <w:rPr>
          <w:rFonts w:ascii="Times New Roman" w:hAnsi="Times New Roman" w:cs="David"/>
          <w:b/>
          <w:bCs/>
          <w:sz w:val="24"/>
          <w:szCs w:val="24"/>
          <w:rtl/>
        </w:rPr>
        <w:t>מכרז</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מסמך</w:t>
      </w:r>
      <w:r w:rsidRPr="00B64EDA">
        <w:rPr>
          <w:rFonts w:ascii="Times New Roman" w:hAnsi="Times New Roman" w:cs="David"/>
          <w:sz w:val="24"/>
          <w:szCs w:val="24"/>
          <w:rtl/>
        </w:rPr>
        <w:t xml:space="preserve"> זה על כל נספחיו, דרישותיו, תנאיו וחלקיו לרבות שאלות ההבהרה </w:t>
      </w:r>
      <w:r w:rsidRPr="00B64EDA">
        <w:rPr>
          <w:rFonts w:ascii="Times New Roman" w:hAnsi="Times New Roman" w:cs="David" w:hint="cs"/>
          <w:sz w:val="24"/>
          <w:szCs w:val="24"/>
          <w:rtl/>
        </w:rPr>
        <w:br/>
        <w:t xml:space="preserve">         </w:t>
      </w:r>
      <w:r w:rsidRPr="00B64EDA">
        <w:rPr>
          <w:rFonts w:ascii="Times New Roman" w:hAnsi="Times New Roman" w:cs="David"/>
          <w:sz w:val="24"/>
          <w:szCs w:val="24"/>
          <w:rtl/>
        </w:rPr>
        <w:t>ותשובות עורך המכרז</w:t>
      </w:r>
      <w:r w:rsidRPr="00B64EDA">
        <w:rPr>
          <w:rFonts w:ascii="Times New Roman" w:hAnsi="Times New Roman" w:cs="David" w:hint="cs"/>
          <w:sz w:val="24"/>
          <w:szCs w:val="24"/>
          <w:rtl/>
        </w:rPr>
        <w:t>.</w:t>
      </w:r>
    </w:p>
    <w:p w:rsidR="00B64EDA" w:rsidRPr="00B64EDA" w:rsidRDefault="00B64EDA" w:rsidP="0087006E">
      <w:pPr>
        <w:spacing w:after="0" w:line="360" w:lineRule="auto"/>
        <w:ind w:left="-147" w:firstLine="516"/>
        <w:jc w:val="both"/>
        <w:rPr>
          <w:rFonts w:ascii="Times New Roman" w:hAnsi="Times New Roman" w:cs="David"/>
          <w:sz w:val="24"/>
          <w:szCs w:val="24"/>
          <w:rtl/>
        </w:rPr>
      </w:pPr>
      <w:r w:rsidRPr="00B64EDA">
        <w:rPr>
          <w:rFonts w:ascii="Times New Roman" w:hAnsi="Times New Roman" w:cs="David" w:hint="cs"/>
          <w:b/>
          <w:bCs/>
          <w:sz w:val="24"/>
          <w:szCs w:val="24"/>
          <w:rtl/>
        </w:rPr>
        <w:t>"ממונה"</w:t>
      </w:r>
      <w:r w:rsidRPr="00B64EDA">
        <w:rPr>
          <w:rFonts w:ascii="Times New Roman" w:hAnsi="Times New Roman" w:cs="David" w:hint="cs"/>
          <w:sz w:val="24"/>
          <w:szCs w:val="24"/>
          <w:rtl/>
        </w:rPr>
        <w:t>-</w:t>
      </w:r>
      <w:r w:rsidRPr="00B64EDA">
        <w:rPr>
          <w:rFonts w:ascii="Times New Roman" w:hAnsi="Times New Roman" w:cs="David" w:hint="cs"/>
          <w:b/>
          <w:bCs/>
          <w:sz w:val="24"/>
          <w:szCs w:val="24"/>
          <w:rtl/>
        </w:rPr>
        <w:t xml:space="preserve"> </w:t>
      </w:r>
      <w:r w:rsidRPr="00B64EDA">
        <w:rPr>
          <w:rFonts w:ascii="Times New Roman" w:hAnsi="Times New Roman" w:cs="David" w:hint="cs"/>
          <w:sz w:val="24"/>
          <w:szCs w:val="24"/>
          <w:rtl/>
        </w:rPr>
        <w:t>מנהלת תחום הדרכה וניהול פרוייקטים במשרד.</w:t>
      </w:r>
    </w:p>
    <w:p w:rsidR="00B64EDA" w:rsidRPr="00B64EDA" w:rsidRDefault="00B64EDA" w:rsidP="0087006E">
      <w:pPr>
        <w:spacing w:after="0" w:line="360" w:lineRule="auto"/>
        <w:ind w:left="369"/>
        <w:jc w:val="both"/>
        <w:rPr>
          <w:rFonts w:ascii="Times New Roman" w:hAnsi="Times New Roman" w:cs="David"/>
          <w:i/>
          <w:iCs/>
          <w:color w:val="FF0000"/>
          <w:sz w:val="24"/>
          <w:szCs w:val="24"/>
          <w:rtl/>
        </w:rPr>
      </w:pPr>
      <w:r w:rsidRPr="00B64EDA">
        <w:rPr>
          <w:rFonts w:ascii="Times New Roman" w:hAnsi="Times New Roman" w:cs="David" w:hint="cs"/>
          <w:b/>
          <w:bCs/>
          <w:sz w:val="24"/>
          <w:szCs w:val="24"/>
          <w:rtl/>
        </w:rPr>
        <w:t>"</w:t>
      </w:r>
      <w:r w:rsidRPr="00B64EDA">
        <w:rPr>
          <w:rFonts w:ascii="Times New Roman" w:hAnsi="Times New Roman" w:cs="David"/>
          <w:b/>
          <w:bCs/>
          <w:sz w:val="24"/>
          <w:szCs w:val="24"/>
          <w:rtl/>
        </w:rPr>
        <w:t>מציע</w:t>
      </w:r>
      <w:r w:rsidRPr="00B64EDA">
        <w:rPr>
          <w:rFonts w:ascii="Times New Roman" w:hAnsi="Times New Roman" w:cs="David" w:hint="cs"/>
          <w:b/>
          <w:bCs/>
          <w:sz w:val="24"/>
          <w:szCs w:val="24"/>
          <w:rtl/>
        </w:rPr>
        <w:t>"</w:t>
      </w:r>
      <w:r w:rsidRPr="00B64EDA">
        <w:rPr>
          <w:rFonts w:ascii="Times New Roman" w:hAnsi="Times New Roman" w:cs="David"/>
          <w:sz w:val="24"/>
          <w:szCs w:val="24"/>
          <w:rtl/>
        </w:rPr>
        <w:t>- תאגיד ו/או עוסק מורשה</w:t>
      </w:r>
      <w:r w:rsidRPr="00B64EDA">
        <w:rPr>
          <w:rFonts w:ascii="Times New Roman" w:hAnsi="Times New Roman" w:cs="David" w:hint="cs"/>
          <w:sz w:val="24"/>
          <w:szCs w:val="24"/>
          <w:rtl/>
        </w:rPr>
        <w:t>/פטור</w:t>
      </w:r>
      <w:r w:rsidRPr="00B64EDA">
        <w:rPr>
          <w:rFonts w:ascii="Times New Roman" w:hAnsi="Times New Roman" w:cs="David"/>
          <w:sz w:val="24"/>
          <w:szCs w:val="24"/>
          <w:rtl/>
        </w:rPr>
        <w:t xml:space="preserve"> ו/או </w:t>
      </w:r>
      <w:r w:rsidRPr="00B64EDA">
        <w:rPr>
          <w:rFonts w:ascii="Times New Roman" w:hAnsi="Times New Roman" w:cs="David" w:hint="cs"/>
          <w:sz w:val="24"/>
          <w:szCs w:val="24"/>
          <w:rtl/>
        </w:rPr>
        <w:t xml:space="preserve">שותפות רשומה </w:t>
      </w:r>
      <w:r w:rsidRPr="00B64EDA">
        <w:rPr>
          <w:rFonts w:ascii="Times New Roman" w:hAnsi="Times New Roman" w:cs="David"/>
          <w:sz w:val="24"/>
          <w:szCs w:val="24"/>
          <w:rtl/>
        </w:rPr>
        <w:t>אשר הגיש</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הצעה למכרז זה</w:t>
      </w:r>
      <w:r w:rsidRPr="00B64EDA">
        <w:rPr>
          <w:rFonts w:ascii="Times New Roman" w:hAnsi="Times New Roman" w:cs="David" w:hint="cs"/>
          <w:sz w:val="24"/>
          <w:szCs w:val="24"/>
          <w:rtl/>
        </w:rPr>
        <w:t xml:space="preserve">. </w:t>
      </w:r>
    </w:p>
    <w:p w:rsidR="00B64EDA" w:rsidRPr="00B64EDA" w:rsidRDefault="00B64EDA" w:rsidP="0087006E">
      <w:pPr>
        <w:spacing w:after="0" w:line="360" w:lineRule="auto"/>
        <w:ind w:left="-147" w:firstLine="516"/>
        <w:rPr>
          <w:rFonts w:ascii="Times New Roman" w:hAnsi="Times New Roman" w:cs="David"/>
          <w:sz w:val="24"/>
          <w:szCs w:val="24"/>
          <w:rtl/>
        </w:rPr>
      </w:pPr>
      <w:r w:rsidRPr="00B64EDA">
        <w:rPr>
          <w:rFonts w:ascii="Times New Roman" w:hAnsi="Times New Roman" w:cs="David" w:hint="cs"/>
          <w:b/>
          <w:bCs/>
          <w:sz w:val="24"/>
          <w:szCs w:val="24"/>
          <w:rtl/>
        </w:rPr>
        <w:t>"משרד</w:t>
      </w:r>
      <w:r w:rsidRPr="00B64EDA">
        <w:rPr>
          <w:rFonts w:ascii="Times New Roman" w:hAnsi="Times New Roman" w:cs="David" w:hint="cs"/>
          <w:sz w:val="24"/>
          <w:szCs w:val="24"/>
          <w:rtl/>
        </w:rPr>
        <w:t>"- משרד הכלכלה והתעשייה.</w:t>
      </w:r>
    </w:p>
    <w:p w:rsidR="00B64EDA" w:rsidRPr="00B64EDA" w:rsidRDefault="00B64EDA" w:rsidP="0087006E">
      <w:pPr>
        <w:spacing w:after="0" w:line="360" w:lineRule="auto"/>
        <w:ind w:left="-147" w:firstLine="516"/>
        <w:rPr>
          <w:rFonts w:ascii="Times New Roman" w:hAnsi="Times New Roman" w:cs="David"/>
          <w:sz w:val="24"/>
          <w:szCs w:val="24"/>
          <w:rtl/>
        </w:rPr>
      </w:pPr>
      <w:r w:rsidRPr="00B64EDA">
        <w:rPr>
          <w:rFonts w:ascii="Times New Roman" w:hAnsi="Times New Roman" w:cs="David" w:hint="cs"/>
          <w:b/>
          <w:bCs/>
          <w:sz w:val="24"/>
          <w:szCs w:val="24"/>
          <w:rtl/>
        </w:rPr>
        <w:lastRenderedPageBreak/>
        <w:t>"</w:t>
      </w:r>
      <w:r w:rsidRPr="00B64EDA">
        <w:rPr>
          <w:rFonts w:ascii="Times New Roman" w:hAnsi="Times New Roman" w:cs="David"/>
          <w:b/>
          <w:bCs/>
          <w:sz w:val="24"/>
          <w:szCs w:val="24"/>
          <w:rtl/>
        </w:rPr>
        <w:t>ספק</w:t>
      </w:r>
      <w:r w:rsidRPr="00B64EDA">
        <w:rPr>
          <w:rFonts w:ascii="Times New Roman" w:hAnsi="Times New Roman" w:cs="David" w:hint="cs"/>
          <w:b/>
          <w:bCs/>
          <w:sz w:val="24"/>
          <w:szCs w:val="24"/>
          <w:rtl/>
        </w:rPr>
        <w:t>"</w:t>
      </w:r>
      <w:r w:rsidRPr="00B64EDA">
        <w:rPr>
          <w:rFonts w:ascii="Times New Roman" w:hAnsi="Times New Roman" w:cs="David"/>
          <w:b/>
          <w:bCs/>
          <w:sz w:val="24"/>
          <w:szCs w:val="24"/>
          <w:rtl/>
        </w:rPr>
        <w:t>/</w:t>
      </w:r>
      <w:r w:rsidRPr="00B64EDA">
        <w:rPr>
          <w:rFonts w:ascii="Times New Roman" w:hAnsi="Times New Roman" w:cs="David" w:hint="cs"/>
          <w:b/>
          <w:bCs/>
          <w:sz w:val="24"/>
          <w:szCs w:val="24"/>
          <w:rtl/>
        </w:rPr>
        <w:t>"</w:t>
      </w:r>
      <w:r w:rsidRPr="00B64EDA">
        <w:rPr>
          <w:rFonts w:ascii="Times New Roman" w:hAnsi="Times New Roman" w:cs="David"/>
          <w:b/>
          <w:bCs/>
          <w:sz w:val="24"/>
          <w:szCs w:val="24"/>
          <w:rtl/>
        </w:rPr>
        <w:t>ספק זוכה</w:t>
      </w:r>
      <w:r w:rsidRPr="00B64EDA">
        <w:rPr>
          <w:rFonts w:ascii="Times New Roman" w:hAnsi="Times New Roman" w:cs="David" w:hint="cs"/>
          <w:b/>
          <w:bCs/>
          <w:sz w:val="24"/>
          <w:szCs w:val="24"/>
          <w:rtl/>
        </w:rPr>
        <w:t>"</w:t>
      </w:r>
      <w:r w:rsidRPr="00B64EDA">
        <w:rPr>
          <w:rFonts w:ascii="Times New Roman" w:hAnsi="Times New Roman" w:cs="David"/>
          <w:b/>
          <w:bCs/>
          <w:sz w:val="24"/>
          <w:szCs w:val="24"/>
          <w:rtl/>
        </w:rPr>
        <w:t xml:space="preserve">/ </w:t>
      </w:r>
      <w:r w:rsidRPr="00B64EDA">
        <w:rPr>
          <w:rFonts w:ascii="Times New Roman" w:hAnsi="Times New Roman" w:cs="David" w:hint="cs"/>
          <w:b/>
          <w:bCs/>
          <w:sz w:val="24"/>
          <w:szCs w:val="24"/>
          <w:rtl/>
        </w:rPr>
        <w:t>"</w:t>
      </w:r>
      <w:r w:rsidRPr="00B64EDA">
        <w:rPr>
          <w:rFonts w:ascii="Times New Roman" w:hAnsi="Times New Roman" w:cs="David"/>
          <w:b/>
          <w:bCs/>
          <w:sz w:val="24"/>
          <w:szCs w:val="24"/>
          <w:rtl/>
        </w:rPr>
        <w:t>זוכה</w:t>
      </w:r>
      <w:r w:rsidRPr="00B64EDA">
        <w:rPr>
          <w:rFonts w:ascii="Times New Roman" w:hAnsi="Times New Roman" w:cs="David" w:hint="cs"/>
          <w:b/>
          <w:bCs/>
          <w:sz w:val="24"/>
          <w:szCs w:val="24"/>
          <w:rtl/>
        </w:rPr>
        <w:t>"</w:t>
      </w:r>
      <w:r w:rsidRPr="00B64EDA">
        <w:rPr>
          <w:rFonts w:ascii="Times New Roman" w:hAnsi="Times New Roman" w:cs="David"/>
          <w:b/>
          <w:bCs/>
          <w:sz w:val="24"/>
          <w:szCs w:val="24"/>
          <w:rtl/>
        </w:rPr>
        <w:t xml:space="preserve">/ </w:t>
      </w:r>
      <w:r w:rsidRPr="00B64EDA">
        <w:rPr>
          <w:rFonts w:ascii="Times New Roman" w:hAnsi="Times New Roman" w:cs="David" w:hint="cs"/>
          <w:b/>
          <w:bCs/>
          <w:sz w:val="24"/>
          <w:szCs w:val="24"/>
          <w:rtl/>
        </w:rPr>
        <w:t>"</w:t>
      </w:r>
      <w:r w:rsidRPr="00B64EDA">
        <w:rPr>
          <w:rFonts w:ascii="Times New Roman" w:hAnsi="Times New Roman" w:cs="David"/>
          <w:b/>
          <w:bCs/>
          <w:sz w:val="24"/>
          <w:szCs w:val="24"/>
          <w:rtl/>
        </w:rPr>
        <w:t>נותן השירותים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 מציע שייבחר ע"י עורך המכרז </w:t>
      </w:r>
      <w:r w:rsidRPr="00B64EDA">
        <w:rPr>
          <w:rFonts w:ascii="Times New Roman" w:hAnsi="Times New Roman" w:cs="David" w:hint="cs"/>
          <w:sz w:val="24"/>
          <w:szCs w:val="24"/>
          <w:rtl/>
        </w:rPr>
        <w:br/>
        <w:t xml:space="preserve">            </w:t>
      </w:r>
      <w:r w:rsidRPr="00B64EDA">
        <w:rPr>
          <w:rFonts w:ascii="Times New Roman" w:hAnsi="Times New Roman" w:cs="David"/>
          <w:sz w:val="24"/>
          <w:szCs w:val="24"/>
          <w:rtl/>
        </w:rPr>
        <w:t xml:space="preserve">לאספקת השירותים נשוא מכרז זה לרבות כל מי </w:t>
      </w:r>
      <w:r w:rsidRPr="00B64EDA">
        <w:rPr>
          <w:rFonts w:ascii="Times New Roman" w:hAnsi="Times New Roman" w:cs="David" w:hint="cs"/>
          <w:sz w:val="24"/>
          <w:szCs w:val="24"/>
          <w:rtl/>
        </w:rPr>
        <w:t>ש</w:t>
      </w:r>
      <w:r w:rsidRPr="00B64EDA">
        <w:rPr>
          <w:rFonts w:ascii="Times New Roman" w:hAnsi="Times New Roman" w:cs="David"/>
          <w:sz w:val="24"/>
          <w:szCs w:val="24"/>
          <w:rtl/>
        </w:rPr>
        <w:t xml:space="preserve">נותן </w:t>
      </w:r>
      <w:r w:rsidRPr="00B64EDA">
        <w:rPr>
          <w:rFonts w:ascii="Times New Roman" w:hAnsi="Times New Roman" w:cs="David" w:hint="cs"/>
          <w:sz w:val="24"/>
          <w:szCs w:val="24"/>
          <w:rtl/>
        </w:rPr>
        <w:t xml:space="preserve">מטעמו למשרד </w:t>
      </w:r>
      <w:r w:rsidRPr="00B64EDA">
        <w:rPr>
          <w:rFonts w:ascii="Times New Roman" w:hAnsi="Times New Roman" w:cs="David"/>
          <w:sz w:val="24"/>
          <w:szCs w:val="24"/>
          <w:rtl/>
        </w:rPr>
        <w:t xml:space="preserve">שירותים </w:t>
      </w:r>
      <w:r w:rsidRPr="00B64EDA">
        <w:rPr>
          <w:rFonts w:ascii="Times New Roman" w:hAnsi="Times New Roman" w:cs="David" w:hint="cs"/>
          <w:sz w:val="24"/>
          <w:szCs w:val="24"/>
          <w:rtl/>
        </w:rPr>
        <w:t>כאמור.</w:t>
      </w:r>
    </w:p>
    <w:p w:rsidR="00B64EDA" w:rsidRPr="00B64EDA" w:rsidRDefault="00B64EDA" w:rsidP="0087006E">
      <w:pPr>
        <w:spacing w:after="0" w:line="360" w:lineRule="auto"/>
        <w:ind w:left="-147" w:firstLine="516"/>
        <w:rPr>
          <w:rFonts w:ascii="Times New Roman" w:hAnsi="Times New Roman" w:cs="David"/>
          <w:sz w:val="24"/>
          <w:szCs w:val="24"/>
          <w:rtl/>
        </w:rPr>
      </w:pPr>
      <w:r w:rsidRPr="00B64EDA">
        <w:rPr>
          <w:rFonts w:ascii="Times New Roman" w:hAnsi="Times New Roman" w:cs="David" w:hint="cs"/>
          <w:b/>
          <w:bCs/>
          <w:sz w:val="24"/>
          <w:szCs w:val="24"/>
          <w:rtl/>
        </w:rPr>
        <w:t xml:space="preserve">"תקופת ההתקשרות"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משך ההתקשרות כאמור בסעיף 5 להלן, לרבות כל תקופות    </w:t>
      </w:r>
      <w:r w:rsidRPr="00B64EDA">
        <w:rPr>
          <w:rFonts w:ascii="Times New Roman" w:hAnsi="Times New Roman" w:cs="David"/>
          <w:sz w:val="24"/>
          <w:szCs w:val="24"/>
          <w:rtl/>
        </w:rPr>
        <w:br/>
      </w:r>
      <w:r w:rsidRPr="00B64EDA">
        <w:rPr>
          <w:rFonts w:ascii="Times New Roman" w:hAnsi="Times New Roman" w:cs="David" w:hint="cs"/>
          <w:sz w:val="24"/>
          <w:szCs w:val="24"/>
          <w:rtl/>
        </w:rPr>
        <w:t xml:space="preserve">            ההארכה שאושרו לפי סעיף זה ו/או בהתאם לתקנות חובת המכרזים, תשנ"ג-1993.</w:t>
      </w:r>
    </w:p>
    <w:p w:rsidR="00B64EDA" w:rsidRPr="00B64EDA" w:rsidRDefault="00B64EDA" w:rsidP="00B64EDA">
      <w:pPr>
        <w:spacing w:after="0" w:line="360" w:lineRule="auto"/>
        <w:ind w:left="-147"/>
        <w:rPr>
          <w:rFonts w:ascii="Times New Roman" w:hAnsi="Times New Roman" w:cs="David"/>
          <w:sz w:val="24"/>
          <w:szCs w:val="24"/>
          <w:rtl/>
        </w:rPr>
      </w:pPr>
    </w:p>
    <w:p w:rsidR="00B64EDA" w:rsidRPr="00B64EDA" w:rsidRDefault="00B64EDA" w:rsidP="0087006E">
      <w:pPr>
        <w:numPr>
          <w:ilvl w:val="0"/>
          <w:numId w:val="8"/>
        </w:numPr>
        <w:spacing w:after="0" w:line="360" w:lineRule="auto"/>
        <w:ind w:hanging="417"/>
        <w:rPr>
          <w:rFonts w:ascii="Times New Roman" w:hAnsi="Times New Roman" w:cs="David"/>
          <w:b/>
          <w:bCs/>
          <w:sz w:val="28"/>
          <w:szCs w:val="28"/>
          <w:u w:val="single"/>
        </w:rPr>
      </w:pPr>
      <w:r w:rsidRPr="00B64EDA">
        <w:rPr>
          <w:rFonts w:ascii="Times New Roman" w:hAnsi="Times New Roman" w:cs="David" w:hint="eastAsia"/>
          <w:b/>
          <w:bCs/>
          <w:sz w:val="28"/>
          <w:szCs w:val="28"/>
          <w:u w:val="single"/>
          <w:rtl/>
        </w:rPr>
        <w:t>רקע</w:t>
      </w:r>
      <w:r w:rsidRPr="00B64EDA">
        <w:rPr>
          <w:rFonts w:ascii="Times New Roman" w:hAnsi="Times New Roman" w:cs="David"/>
          <w:b/>
          <w:bCs/>
          <w:sz w:val="28"/>
          <w:szCs w:val="28"/>
          <w:u w:val="single"/>
          <w:rtl/>
        </w:rPr>
        <w:t>:</w:t>
      </w:r>
    </w:p>
    <w:p w:rsidR="00B64EDA" w:rsidRPr="00B64EDA" w:rsidRDefault="00B64EDA" w:rsidP="0087006E">
      <w:pPr>
        <w:spacing w:after="0" w:line="360" w:lineRule="auto"/>
        <w:ind w:left="369" w:firstLine="14"/>
        <w:rPr>
          <w:rFonts w:ascii="Times New Roman" w:hAnsi="Times New Roman" w:cs="David"/>
          <w:sz w:val="24"/>
          <w:szCs w:val="24"/>
          <w:rtl/>
        </w:rPr>
      </w:pPr>
      <w:r w:rsidRPr="00B64EDA">
        <w:rPr>
          <w:rFonts w:ascii="Times New Roman" w:hAnsi="Times New Roman" w:cs="David" w:hint="cs"/>
          <w:sz w:val="24"/>
          <w:szCs w:val="24"/>
          <w:rtl/>
        </w:rPr>
        <w:t>מחלקת ההדרכה מבקשת לבחור ספק מקצועי העוסק בהוראת שפות לצורך לימוד מגוון רחב של שפות בפריסה ארצית, ובעל ניסיון בהכשרה פרטנית  במגוון שפות, לרבות הוראת אנגלית לילדים.</w:t>
      </w:r>
    </w:p>
    <w:p w:rsidR="00B64EDA" w:rsidRPr="00B64EDA" w:rsidRDefault="00B64EDA" w:rsidP="0087006E">
      <w:pPr>
        <w:spacing w:after="0" w:line="360" w:lineRule="auto"/>
        <w:ind w:left="369" w:firstLine="14"/>
        <w:rPr>
          <w:rFonts w:ascii="Times New Roman" w:hAnsi="Times New Roman" w:cs="David"/>
          <w:sz w:val="24"/>
          <w:szCs w:val="24"/>
          <w:rtl/>
        </w:rPr>
      </w:pPr>
    </w:p>
    <w:p w:rsidR="00B64EDA" w:rsidRPr="00B64EDA" w:rsidRDefault="00B64EDA" w:rsidP="0087006E">
      <w:pPr>
        <w:spacing w:after="0" w:line="360" w:lineRule="auto"/>
        <w:ind w:left="369" w:firstLine="14"/>
        <w:rPr>
          <w:rFonts w:ascii="Times New Roman" w:hAnsi="Times New Roman" w:cs="David"/>
          <w:sz w:val="24"/>
          <w:szCs w:val="24"/>
          <w:rtl/>
        </w:rPr>
      </w:pPr>
      <w:r w:rsidRPr="00B64EDA">
        <w:rPr>
          <w:rFonts w:ascii="Times New Roman" w:hAnsi="Times New Roman" w:cs="David" w:hint="cs"/>
          <w:sz w:val="24"/>
          <w:szCs w:val="24"/>
          <w:rtl/>
        </w:rPr>
        <w:t>הוראת השפות מיועדת לספק שירות במסגרות שונות במשרד כגון: קורס צוערים, לימודי שפה ליוצאים לשליחות בחו"ל ולבני משפחותיהם ושימור שפה לילדי השליחים החוזרים מחו"ל, לימודי שפה לבכירים ולימודי שפה לנדרשים לכך לצורך עבודתם (באישור ועדת המענקים המשרדית).</w:t>
      </w:r>
    </w:p>
    <w:p w:rsidR="00B64EDA" w:rsidRPr="00B64EDA" w:rsidRDefault="00B64EDA" w:rsidP="00B64EDA">
      <w:pPr>
        <w:spacing w:after="0" w:line="360" w:lineRule="auto"/>
        <w:ind w:left="-147" w:firstLine="687"/>
        <w:rPr>
          <w:rFonts w:ascii="Times New Roman" w:hAnsi="Times New Roman" w:cs="David"/>
          <w:b/>
          <w:bCs/>
          <w:i/>
          <w:iCs/>
          <w:color w:val="FF0000"/>
          <w:sz w:val="24"/>
          <w:szCs w:val="24"/>
          <w:rtl/>
        </w:rPr>
      </w:pPr>
    </w:p>
    <w:p w:rsidR="00B64EDA" w:rsidRPr="00B64EDA" w:rsidRDefault="00B64EDA" w:rsidP="00B64EDA">
      <w:pPr>
        <w:numPr>
          <w:ilvl w:val="0"/>
          <w:numId w:val="8"/>
        </w:numPr>
        <w:spacing w:after="0" w:line="360" w:lineRule="auto"/>
        <w:ind w:right="-142" w:hanging="449"/>
        <w:jc w:val="both"/>
        <w:rPr>
          <w:rFonts w:ascii="Times New Roman" w:hAnsi="Times New Roman" w:cs="David"/>
          <w:b/>
          <w:bCs/>
          <w:sz w:val="28"/>
          <w:szCs w:val="28"/>
        </w:rPr>
      </w:pPr>
      <w:r w:rsidRPr="00B64EDA">
        <w:rPr>
          <w:rFonts w:ascii="Times New Roman" w:hAnsi="Times New Roman" w:cs="David"/>
          <w:b/>
          <w:bCs/>
          <w:sz w:val="28"/>
          <w:szCs w:val="28"/>
          <w:u w:val="single"/>
          <w:rtl/>
        </w:rPr>
        <w:t>השירותים הנדרשים</w:t>
      </w:r>
      <w:r w:rsidRPr="00B64EDA">
        <w:rPr>
          <w:rFonts w:ascii="Times New Roman" w:hAnsi="Times New Roman" w:cs="David"/>
          <w:b/>
          <w:bCs/>
          <w:sz w:val="28"/>
          <w:szCs w:val="28"/>
          <w:rtl/>
        </w:rPr>
        <w:t xml:space="preserve">: </w:t>
      </w:r>
    </w:p>
    <w:p w:rsidR="00B64EDA" w:rsidRPr="00B64EDA" w:rsidRDefault="00B64EDA" w:rsidP="00357FD5">
      <w:pPr>
        <w:numPr>
          <w:ilvl w:val="0"/>
          <w:numId w:val="39"/>
        </w:numPr>
        <w:tabs>
          <w:tab w:val="left" w:pos="393"/>
        </w:tabs>
        <w:spacing w:after="0" w:line="360" w:lineRule="auto"/>
        <w:ind w:left="942" w:hanging="426"/>
        <w:contextualSpacing/>
        <w:rPr>
          <w:rFonts w:ascii="Times New Roman" w:hAnsi="Times New Roman" w:cs="David"/>
          <w:sz w:val="24"/>
          <w:szCs w:val="24"/>
        </w:rPr>
      </w:pPr>
      <w:r w:rsidRPr="00B64EDA">
        <w:rPr>
          <w:rFonts w:ascii="Times New Roman" w:hAnsi="Times New Roman" w:cs="David" w:hint="cs"/>
          <w:sz w:val="24"/>
          <w:szCs w:val="24"/>
          <w:rtl/>
        </w:rPr>
        <w:t xml:space="preserve">הענקת שירות מקצועי ומנוסה של הוראת לימוד יחידנית  של שפות שונות עפ"י דרישת המשרד.  </w:t>
      </w:r>
    </w:p>
    <w:p w:rsidR="00B64EDA" w:rsidRPr="00B64EDA" w:rsidRDefault="00B64EDA" w:rsidP="00357FD5">
      <w:pPr>
        <w:numPr>
          <w:ilvl w:val="0"/>
          <w:numId w:val="39"/>
        </w:numPr>
        <w:tabs>
          <w:tab w:val="left" w:pos="393"/>
        </w:tabs>
        <w:spacing w:after="0" w:line="360" w:lineRule="auto"/>
        <w:ind w:left="942" w:hanging="426"/>
        <w:contextualSpacing/>
        <w:rPr>
          <w:rFonts w:ascii="Times New Roman" w:hAnsi="Times New Roman" w:cs="David"/>
          <w:sz w:val="24"/>
          <w:szCs w:val="24"/>
          <w:rtl/>
        </w:rPr>
      </w:pPr>
      <w:r w:rsidRPr="00B64EDA">
        <w:rPr>
          <w:rFonts w:ascii="Times New Roman" w:hAnsi="Times New Roman" w:cs="David" w:hint="cs"/>
          <w:sz w:val="24"/>
          <w:szCs w:val="24"/>
          <w:rtl/>
        </w:rPr>
        <w:t>השירות המיועד לקבוצות אוכלוסייה שונות: יוצאים לשליחות בחו"ל ובני משפחותיהם, שימור שפה לילדי השליחים החוזרים מחו"ל, לימודי שפה לבכירים והכשרות מקצועיות לנדרשים לכך.</w:t>
      </w:r>
    </w:p>
    <w:p w:rsidR="00B64EDA" w:rsidRPr="00B64EDA" w:rsidRDefault="00B64EDA" w:rsidP="00357FD5">
      <w:pPr>
        <w:numPr>
          <w:ilvl w:val="0"/>
          <w:numId w:val="40"/>
        </w:numPr>
        <w:tabs>
          <w:tab w:val="left" w:pos="393"/>
        </w:tabs>
        <w:spacing w:after="0" w:line="360" w:lineRule="auto"/>
        <w:ind w:left="942" w:hanging="426"/>
        <w:contextualSpacing/>
        <w:rPr>
          <w:rFonts w:ascii="Times New Roman" w:hAnsi="Times New Roman" w:cs="David"/>
          <w:sz w:val="24"/>
          <w:szCs w:val="24"/>
        </w:rPr>
      </w:pPr>
      <w:r w:rsidRPr="00B64EDA">
        <w:rPr>
          <w:rFonts w:ascii="Times New Roman" w:hAnsi="Times New Roman" w:cs="David" w:hint="cs"/>
          <w:sz w:val="24"/>
          <w:szCs w:val="24"/>
          <w:rtl/>
        </w:rPr>
        <w:t>אומדן שנתי להיקף השירותים: 8000 שיעורי שפות בשנה , כאשר השיעורים יינתנו במגוון דרכים כגון:</w:t>
      </w:r>
    </w:p>
    <w:p w:rsidR="00B64EDA" w:rsidRPr="00B64EDA" w:rsidRDefault="00B64EDA" w:rsidP="00357FD5">
      <w:pPr>
        <w:numPr>
          <w:ilvl w:val="0"/>
          <w:numId w:val="41"/>
        </w:numPr>
        <w:tabs>
          <w:tab w:val="left" w:pos="393"/>
        </w:tabs>
        <w:spacing w:after="0" w:line="360" w:lineRule="auto"/>
        <w:contextualSpacing/>
        <w:rPr>
          <w:rFonts w:ascii="Times New Roman" w:hAnsi="Times New Roman" w:cs="David"/>
          <w:sz w:val="24"/>
          <w:szCs w:val="24"/>
        </w:rPr>
      </w:pPr>
      <w:r w:rsidRPr="00B64EDA">
        <w:rPr>
          <w:rFonts w:ascii="Times New Roman" w:hAnsi="Times New Roman" w:cs="David" w:hint="cs"/>
          <w:sz w:val="24"/>
          <w:szCs w:val="24"/>
          <w:rtl/>
        </w:rPr>
        <w:t>שיעור פרטני</w:t>
      </w:r>
    </w:p>
    <w:p w:rsidR="00B64EDA" w:rsidRPr="00B64EDA" w:rsidRDefault="00B64EDA" w:rsidP="00357FD5">
      <w:pPr>
        <w:numPr>
          <w:ilvl w:val="0"/>
          <w:numId w:val="41"/>
        </w:numPr>
        <w:tabs>
          <w:tab w:val="left" w:pos="393"/>
        </w:tabs>
        <w:spacing w:after="0" w:line="360" w:lineRule="auto"/>
        <w:contextualSpacing/>
        <w:rPr>
          <w:rFonts w:ascii="Times New Roman" w:hAnsi="Times New Roman" w:cs="David"/>
          <w:sz w:val="24"/>
          <w:szCs w:val="24"/>
        </w:rPr>
      </w:pPr>
      <w:r w:rsidRPr="00B64EDA">
        <w:rPr>
          <w:rFonts w:ascii="Times New Roman" w:hAnsi="Times New Roman" w:cs="David" w:hint="cs"/>
          <w:sz w:val="24"/>
          <w:szCs w:val="24"/>
          <w:rtl/>
        </w:rPr>
        <w:t>שיעור אינטנסיבי (שיעורים במשך מס' ימים, ע"פ צרכי המשרד, לפחות למשך 6 שעות כל יום)</w:t>
      </w:r>
    </w:p>
    <w:p w:rsidR="00B64EDA" w:rsidRPr="00B64EDA" w:rsidRDefault="00B64EDA" w:rsidP="00C904AC">
      <w:pPr>
        <w:numPr>
          <w:ilvl w:val="0"/>
          <w:numId w:val="42"/>
        </w:numPr>
        <w:tabs>
          <w:tab w:val="left" w:pos="393"/>
        </w:tabs>
        <w:spacing w:after="0" w:line="360" w:lineRule="auto"/>
        <w:ind w:left="942" w:hanging="426"/>
        <w:contextualSpacing/>
        <w:rPr>
          <w:rFonts w:ascii="Times New Roman" w:hAnsi="Times New Roman" w:cs="David"/>
          <w:sz w:val="24"/>
          <w:szCs w:val="24"/>
        </w:rPr>
      </w:pPr>
      <w:r w:rsidRPr="00B64EDA">
        <w:rPr>
          <w:rFonts w:ascii="Times New Roman" w:hAnsi="Times New Roman" w:cs="David" w:hint="cs"/>
          <w:sz w:val="24"/>
          <w:szCs w:val="24"/>
          <w:rtl/>
        </w:rPr>
        <w:t>השיעורים יינתנ</w:t>
      </w:r>
      <w:r w:rsidRPr="00B64EDA">
        <w:rPr>
          <w:rFonts w:ascii="Times New Roman" w:hAnsi="Times New Roman" w:cs="David" w:hint="eastAsia"/>
          <w:sz w:val="24"/>
          <w:szCs w:val="24"/>
          <w:rtl/>
        </w:rPr>
        <w:t>ו</w:t>
      </w:r>
      <w:r w:rsidRPr="00B64EDA">
        <w:rPr>
          <w:rFonts w:ascii="Times New Roman" w:hAnsi="Times New Roman" w:cs="David" w:hint="cs"/>
          <w:sz w:val="24"/>
          <w:szCs w:val="24"/>
          <w:rtl/>
        </w:rPr>
        <w:t xml:space="preserve"> בבית הלומד (בכל הארץ) ו/או במתקני משרד הכלכלה והתעשייה (בכל אחד ממחוזותיו), או בסניפי הספק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לפי החלטת המשרד.</w:t>
      </w:r>
    </w:p>
    <w:p w:rsidR="00B64EDA" w:rsidRPr="00B64EDA" w:rsidRDefault="00B64EDA" w:rsidP="00357FD5">
      <w:pPr>
        <w:numPr>
          <w:ilvl w:val="0"/>
          <w:numId w:val="42"/>
        </w:numPr>
        <w:tabs>
          <w:tab w:val="left" w:pos="393"/>
        </w:tabs>
        <w:spacing w:after="0" w:line="360" w:lineRule="auto"/>
        <w:ind w:left="942" w:hanging="426"/>
        <w:contextualSpacing/>
        <w:rPr>
          <w:rFonts w:ascii="Times New Roman" w:hAnsi="Times New Roman" w:cs="David"/>
          <w:sz w:val="24"/>
          <w:szCs w:val="24"/>
          <w:rtl/>
        </w:rPr>
      </w:pPr>
      <w:r w:rsidRPr="00B64EDA">
        <w:rPr>
          <w:rFonts w:ascii="Times New Roman" w:hAnsi="Times New Roman" w:cs="David" w:hint="eastAsia"/>
          <w:sz w:val="24"/>
          <w:szCs w:val="24"/>
          <w:rtl/>
        </w:rPr>
        <w:t>לימוד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בנושא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תרבות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מקומית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בהתאם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למדינת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היעד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שאליה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w:t>
      </w:r>
      <w:r w:rsidRPr="00B64EDA">
        <w:rPr>
          <w:rFonts w:ascii="Times New Roman" w:hAnsi="Times New Roman" w:cs="David" w:hint="cs"/>
          <w:sz w:val="24"/>
          <w:szCs w:val="24"/>
          <w:rtl/>
        </w:rPr>
        <w:t>עובד כ</w:t>
      </w:r>
      <w:r w:rsidRPr="00B64EDA">
        <w:rPr>
          <w:rFonts w:ascii="Times New Roman" w:hAnsi="Times New Roman" w:cs="David" w:hint="eastAsia"/>
          <w:sz w:val="24"/>
          <w:szCs w:val="24"/>
          <w:rtl/>
        </w:rPr>
        <w:t>שליח</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המשרד </w:t>
      </w:r>
      <w:r w:rsidRPr="00B64EDA">
        <w:rPr>
          <w:rFonts w:ascii="Times New Roman" w:hAnsi="Times New Roman" w:cs="David" w:hint="eastAsia"/>
          <w:sz w:val="24"/>
          <w:szCs w:val="24"/>
          <w:rtl/>
        </w:rPr>
        <w:t>עומד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לצאת</w:t>
      </w:r>
      <w:r w:rsidRPr="00B64EDA">
        <w:rPr>
          <w:rFonts w:ascii="Times New Roman" w:hAnsi="Times New Roman" w:cs="David"/>
          <w:sz w:val="24"/>
          <w:szCs w:val="24"/>
          <w:rtl/>
        </w:rPr>
        <w:t>.</w:t>
      </w:r>
      <w:r w:rsidR="00C904AC">
        <w:rPr>
          <w:rFonts w:ascii="Times New Roman" w:hAnsi="Times New Roman" w:cs="David" w:hint="cs"/>
          <w:sz w:val="24"/>
          <w:szCs w:val="24"/>
          <w:rtl/>
        </w:rPr>
        <w:br/>
      </w:r>
      <w:r w:rsidR="00C904AC">
        <w:rPr>
          <w:rFonts w:ascii="Times New Roman" w:hAnsi="Times New Roman" w:cs="David" w:hint="cs"/>
          <w:sz w:val="24"/>
          <w:szCs w:val="24"/>
          <w:rtl/>
        </w:rPr>
        <w:br/>
      </w:r>
      <w:r w:rsidR="00C904AC">
        <w:rPr>
          <w:rFonts w:ascii="Times New Roman" w:hAnsi="Times New Roman" w:cs="David" w:hint="cs"/>
          <w:sz w:val="24"/>
          <w:szCs w:val="24"/>
          <w:rtl/>
        </w:rPr>
        <w:br/>
      </w:r>
      <w:r w:rsidR="00C904AC">
        <w:rPr>
          <w:rFonts w:ascii="Times New Roman" w:hAnsi="Times New Roman" w:cs="David" w:hint="cs"/>
          <w:sz w:val="24"/>
          <w:szCs w:val="24"/>
          <w:rtl/>
        </w:rPr>
        <w:br/>
      </w:r>
      <w:r w:rsidR="00C904AC">
        <w:rPr>
          <w:rFonts w:ascii="Times New Roman" w:hAnsi="Times New Roman" w:cs="David" w:hint="cs"/>
          <w:sz w:val="24"/>
          <w:szCs w:val="24"/>
          <w:rtl/>
        </w:rPr>
        <w:br/>
      </w:r>
    </w:p>
    <w:p w:rsidR="00B64EDA" w:rsidRPr="00B64EDA" w:rsidRDefault="00B64EDA" w:rsidP="00C904AC">
      <w:pPr>
        <w:spacing w:after="0" w:line="360" w:lineRule="auto"/>
        <w:ind w:left="510" w:firstLine="3"/>
        <w:rPr>
          <w:rFonts w:ascii="Times New Roman" w:hAnsi="Times New Roman" w:cs="David"/>
          <w:b/>
          <w:bCs/>
          <w:sz w:val="24"/>
          <w:szCs w:val="24"/>
          <w:rtl/>
        </w:rPr>
      </w:pPr>
      <w:r w:rsidRPr="00B64EDA">
        <w:rPr>
          <w:rFonts w:ascii="Times New Roman" w:hAnsi="Times New Roman" w:cs="David" w:hint="cs"/>
          <w:b/>
          <w:bCs/>
          <w:sz w:val="24"/>
          <w:szCs w:val="24"/>
          <w:rtl/>
        </w:rPr>
        <w:t xml:space="preserve">יודגש, כי </w:t>
      </w:r>
      <w:r w:rsidRPr="00B64EDA">
        <w:rPr>
          <w:rFonts w:ascii="Times New Roman" w:hAnsi="Times New Roman" w:cs="David"/>
          <w:b/>
          <w:bCs/>
          <w:sz w:val="24"/>
          <w:szCs w:val="24"/>
          <w:rtl/>
        </w:rPr>
        <w:t>צפי המשרד לעניין היקף ההתקשרות</w:t>
      </w:r>
      <w:r w:rsidRPr="00B64EDA">
        <w:rPr>
          <w:rFonts w:ascii="Times New Roman" w:hAnsi="Times New Roman" w:cs="David" w:hint="cs"/>
          <w:b/>
          <w:bCs/>
          <w:sz w:val="24"/>
          <w:szCs w:val="24"/>
          <w:rtl/>
        </w:rPr>
        <w:t xml:space="preserve"> הינו </w:t>
      </w:r>
      <w:r w:rsidRPr="00B64EDA">
        <w:rPr>
          <w:rFonts w:ascii="Times New Roman" w:hAnsi="Times New Roman" w:cs="David"/>
          <w:b/>
          <w:bCs/>
          <w:sz w:val="24"/>
          <w:szCs w:val="24"/>
          <w:rtl/>
        </w:rPr>
        <w:t>נכון למועד פרסום המכרז</w:t>
      </w:r>
      <w:r w:rsidRPr="00B64EDA">
        <w:rPr>
          <w:rFonts w:ascii="Times New Roman" w:hAnsi="Times New Roman" w:cs="David" w:hint="cs"/>
          <w:b/>
          <w:bCs/>
          <w:sz w:val="24"/>
          <w:szCs w:val="24"/>
          <w:rtl/>
        </w:rPr>
        <w:t xml:space="preserve">, וכי </w:t>
      </w:r>
      <w:r w:rsidRPr="00B64EDA">
        <w:rPr>
          <w:rFonts w:ascii="Times New Roman" w:hAnsi="Times New Roman" w:cs="David"/>
          <w:b/>
          <w:bCs/>
          <w:sz w:val="24"/>
          <w:szCs w:val="24"/>
          <w:rtl/>
        </w:rPr>
        <w:t>צפי זה אינו מחייב את</w:t>
      </w:r>
      <w:r w:rsidR="00C904AC">
        <w:rPr>
          <w:rFonts w:ascii="Times New Roman" w:hAnsi="Times New Roman" w:cs="David" w:hint="cs"/>
          <w:b/>
          <w:bCs/>
          <w:sz w:val="24"/>
          <w:szCs w:val="24"/>
          <w:rtl/>
        </w:rPr>
        <w:t xml:space="preserve"> </w:t>
      </w:r>
      <w:r w:rsidRPr="00B64EDA">
        <w:rPr>
          <w:rFonts w:ascii="Times New Roman" w:hAnsi="Times New Roman" w:cs="David"/>
          <w:b/>
          <w:bCs/>
          <w:sz w:val="24"/>
          <w:szCs w:val="24"/>
          <w:rtl/>
        </w:rPr>
        <w:t xml:space="preserve">המשרד לרכוש טובין ו/או שירותים </w:t>
      </w:r>
      <w:r w:rsidRPr="00B64EDA">
        <w:rPr>
          <w:rFonts w:ascii="Times New Roman" w:hAnsi="Times New Roman" w:cs="David" w:hint="cs"/>
          <w:b/>
          <w:bCs/>
          <w:sz w:val="24"/>
          <w:szCs w:val="24"/>
          <w:rtl/>
        </w:rPr>
        <w:t xml:space="preserve">מהזוכה/ הזוכים </w:t>
      </w:r>
      <w:r w:rsidRPr="00B64EDA">
        <w:rPr>
          <w:rFonts w:ascii="Times New Roman" w:hAnsi="Times New Roman" w:cs="David"/>
          <w:b/>
          <w:bCs/>
          <w:sz w:val="24"/>
          <w:szCs w:val="24"/>
          <w:rtl/>
        </w:rPr>
        <w:t xml:space="preserve">בהיקף כלשהוא </w:t>
      </w:r>
      <w:r w:rsidRPr="00B64EDA">
        <w:rPr>
          <w:rFonts w:ascii="Times New Roman" w:hAnsi="Times New Roman" w:cs="David"/>
          <w:b/>
          <w:bCs/>
          <w:sz w:val="24"/>
          <w:szCs w:val="24"/>
          <w:rtl/>
        </w:rPr>
        <w:lastRenderedPageBreak/>
        <w:t>בזמן מן הזמנים.</w:t>
      </w:r>
      <w:r w:rsidR="00C904AC">
        <w:rPr>
          <w:rFonts w:ascii="Times New Roman" w:hAnsi="Times New Roman" w:cs="David" w:hint="cs"/>
          <w:b/>
          <w:bCs/>
          <w:sz w:val="24"/>
          <w:szCs w:val="24"/>
          <w:rtl/>
        </w:rPr>
        <w:br/>
      </w:r>
    </w:p>
    <w:p w:rsidR="00B64EDA" w:rsidRPr="00B64EDA" w:rsidRDefault="00B64EDA" w:rsidP="00C904AC">
      <w:pPr>
        <w:numPr>
          <w:ilvl w:val="1"/>
          <w:numId w:val="8"/>
        </w:numPr>
        <w:tabs>
          <w:tab w:val="left" w:pos="936"/>
        </w:tabs>
        <w:spacing w:after="0" w:line="360" w:lineRule="auto"/>
        <w:ind w:left="652" w:right="-142" w:hanging="142"/>
        <w:jc w:val="both"/>
        <w:rPr>
          <w:rFonts w:cs="David"/>
          <w:b/>
          <w:bCs/>
          <w:sz w:val="24"/>
          <w:szCs w:val="24"/>
          <w:u w:val="single"/>
        </w:rPr>
      </w:pPr>
      <w:r w:rsidRPr="00B64EDA">
        <w:rPr>
          <w:rFonts w:cs="David" w:hint="eastAsia"/>
          <w:b/>
          <w:bCs/>
          <w:sz w:val="24"/>
          <w:szCs w:val="24"/>
          <w:u w:val="single"/>
          <w:rtl/>
        </w:rPr>
        <w:t>כללי</w:t>
      </w:r>
    </w:p>
    <w:p w:rsidR="00B64EDA" w:rsidRPr="00B64EDA" w:rsidRDefault="00B64EDA" w:rsidP="00C904AC">
      <w:pPr>
        <w:numPr>
          <w:ilvl w:val="2"/>
          <w:numId w:val="8"/>
        </w:numPr>
        <w:spacing w:after="0" w:line="360" w:lineRule="auto"/>
        <w:ind w:left="1644" w:right="-142" w:hanging="708"/>
        <w:rPr>
          <w:rFonts w:cs="David"/>
          <w:b/>
          <w:bCs/>
          <w:sz w:val="24"/>
          <w:szCs w:val="24"/>
          <w:u w:val="single"/>
          <w:rtl/>
        </w:rPr>
      </w:pP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ימנה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אחראי מקצועי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מטעמו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שיהיה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אחראי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לביצוע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העבודה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וי</w:t>
      </w:r>
      <w:r w:rsidRPr="00B64EDA">
        <w:rPr>
          <w:rFonts w:ascii="Times New Roman" w:hAnsi="Times New Roman" w:cs="David" w:hint="cs"/>
          <w:sz w:val="24"/>
          <w:szCs w:val="24"/>
          <w:rtl/>
        </w:rPr>
        <w:t>היה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בקשר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ישיר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מול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הממונה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לצרכי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ניהול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שוטף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ודיווח</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להלן</w:t>
      </w:r>
      <w:r w:rsidRPr="00B64EDA">
        <w:rPr>
          <w:rFonts w:ascii="Times New Roman" w:hAnsi="Times New Roman" w:cs="David"/>
          <w:sz w:val="24"/>
          <w:szCs w:val="24"/>
          <w:rtl/>
        </w:rPr>
        <w:t>: "</w:t>
      </w:r>
      <w:r w:rsidRPr="00B64EDA">
        <w:rPr>
          <w:rFonts w:ascii="Times New Roman" w:hAnsi="Times New Roman" w:cs="David" w:hint="cs"/>
          <w:b/>
          <w:bCs/>
          <w:sz w:val="24"/>
          <w:szCs w:val="24"/>
          <w:rtl/>
        </w:rPr>
        <w:t>אחראי מקצועי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אחראי מקצועי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נדרש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להיות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זמין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ונגיש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לפניות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הממונה</w:t>
      </w:r>
      <w:r w:rsidRPr="00B64EDA">
        <w:rPr>
          <w:rFonts w:ascii="Times New Roman" w:hAnsi="Times New Roman" w:cs="David"/>
          <w:sz w:val="24"/>
          <w:szCs w:val="24"/>
          <w:rtl/>
        </w:rPr>
        <w:t>.</w:t>
      </w:r>
    </w:p>
    <w:p w:rsidR="00B64EDA" w:rsidRPr="00B64EDA" w:rsidRDefault="00B64EDA" w:rsidP="00C904AC">
      <w:pPr>
        <w:numPr>
          <w:ilvl w:val="2"/>
          <w:numId w:val="8"/>
        </w:numPr>
        <w:spacing w:after="0" w:line="360" w:lineRule="auto"/>
        <w:ind w:left="1644" w:right="-142" w:hanging="708"/>
        <w:rPr>
          <w:rFonts w:ascii="Times New Roman" w:hAnsi="Times New Roman" w:cs="David"/>
          <w:sz w:val="24"/>
          <w:szCs w:val="24"/>
          <w:rtl/>
        </w:rPr>
      </w:pP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נדרש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לזמינות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והקצאה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מהירה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השפות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ולכל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האזורים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בארץ</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בהתראה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14 </w:t>
      </w:r>
      <w:r w:rsidRPr="00B64EDA">
        <w:rPr>
          <w:rFonts w:ascii="Times New Roman" w:hAnsi="Times New Roman" w:cs="David" w:hint="eastAsia"/>
          <w:sz w:val="24"/>
          <w:szCs w:val="24"/>
          <w:rtl/>
        </w:rPr>
        <w:t>ימים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מראש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במידה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ש</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w:t>
      </w:r>
      <w:r w:rsidRPr="00B64EDA">
        <w:rPr>
          <w:rFonts w:ascii="Times New Roman" w:hAnsi="Times New Roman" w:cs="David" w:hint="cs"/>
          <w:sz w:val="24"/>
          <w:szCs w:val="24"/>
          <w:rtl/>
        </w:rPr>
        <w:t>לומ</w:t>
      </w:r>
      <w:r w:rsidRPr="00B64EDA">
        <w:rPr>
          <w:rFonts w:ascii="Times New Roman" w:hAnsi="Times New Roman" w:cs="David" w:hint="eastAsia"/>
          <w:sz w:val="24"/>
          <w:szCs w:val="24"/>
          <w:rtl/>
        </w:rPr>
        <w:t>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עצמו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הודיע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ביטול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מסוים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בהתראה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6 </w:t>
      </w:r>
      <w:r w:rsidRPr="00B64EDA">
        <w:rPr>
          <w:rFonts w:ascii="Times New Roman" w:hAnsi="Times New Roman" w:cs="David" w:hint="eastAsia"/>
          <w:sz w:val="24"/>
          <w:szCs w:val="24"/>
          <w:rtl/>
        </w:rPr>
        <w:t>שעות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ומעלה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יהיה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מחויב</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בתשלום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עבור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שבוטל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ההודעה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ביטול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יצאה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בטווח</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עד</w:t>
      </w:r>
      <w:r w:rsidRPr="00B64EDA">
        <w:rPr>
          <w:rFonts w:ascii="Times New Roman" w:hAnsi="Times New Roman" w:cs="David"/>
          <w:sz w:val="24"/>
          <w:szCs w:val="24"/>
          <w:rtl/>
        </w:rPr>
        <w:t xml:space="preserve"> 6 </w:t>
      </w:r>
      <w:r w:rsidRPr="00B64EDA">
        <w:rPr>
          <w:rFonts w:ascii="Times New Roman" w:hAnsi="Times New Roman" w:cs="David" w:hint="eastAsia"/>
          <w:sz w:val="24"/>
          <w:szCs w:val="24"/>
          <w:rtl/>
        </w:rPr>
        <w:t>שעות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לפני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ישלם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עבור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שבוטל</w:t>
      </w:r>
      <w:r w:rsidRPr="00B64EDA">
        <w:rPr>
          <w:rFonts w:ascii="Times New Roman" w:hAnsi="Times New Roman" w:cs="David"/>
          <w:sz w:val="24"/>
          <w:szCs w:val="24"/>
          <w:rtl/>
        </w:rPr>
        <w:t xml:space="preserve">. </w:t>
      </w:r>
    </w:p>
    <w:p w:rsidR="00B64EDA" w:rsidRPr="00B64EDA" w:rsidRDefault="00B64EDA" w:rsidP="00B64EDA">
      <w:pPr>
        <w:spacing w:after="0" w:line="360" w:lineRule="auto"/>
        <w:ind w:left="658" w:hanging="709"/>
        <w:rPr>
          <w:rFonts w:ascii="Times New Roman" w:hAnsi="Times New Roman" w:cs="David"/>
          <w:sz w:val="24"/>
          <w:szCs w:val="24"/>
          <w:rtl/>
        </w:rPr>
      </w:pPr>
    </w:p>
    <w:p w:rsidR="00B64EDA" w:rsidRPr="00B64EDA" w:rsidRDefault="00B64EDA" w:rsidP="00C904AC">
      <w:pPr>
        <w:numPr>
          <w:ilvl w:val="1"/>
          <w:numId w:val="8"/>
        </w:numPr>
        <w:tabs>
          <w:tab w:val="left" w:pos="936"/>
        </w:tabs>
        <w:spacing w:after="0" w:line="360" w:lineRule="auto"/>
        <w:ind w:left="652" w:right="-142" w:hanging="142"/>
        <w:jc w:val="both"/>
        <w:rPr>
          <w:rFonts w:ascii="Times New Roman" w:hAnsi="Times New Roman" w:cs="David"/>
          <w:b/>
          <w:bCs/>
          <w:sz w:val="24"/>
          <w:szCs w:val="24"/>
          <w:u w:val="single"/>
          <w:rtl/>
        </w:rPr>
      </w:pPr>
      <w:r w:rsidRPr="00B64EDA">
        <w:rPr>
          <w:rFonts w:cs="David" w:hint="eastAsia"/>
          <w:b/>
          <w:bCs/>
          <w:sz w:val="24"/>
          <w:szCs w:val="24"/>
          <w:u w:val="single"/>
          <w:rtl/>
        </w:rPr>
        <w:t>אומדן</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היקף</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השיעורים</w:t>
      </w:r>
    </w:p>
    <w:p w:rsidR="00B64EDA" w:rsidRPr="00B64EDA" w:rsidRDefault="00B64EDA" w:rsidP="00D836ED">
      <w:pPr>
        <w:numPr>
          <w:ilvl w:val="2"/>
          <w:numId w:val="8"/>
        </w:numPr>
        <w:tabs>
          <w:tab w:val="left" w:pos="1644"/>
        </w:tabs>
        <w:spacing w:after="0" w:line="360" w:lineRule="auto"/>
        <w:ind w:left="1361" w:right="-142" w:hanging="425"/>
        <w:jc w:val="both"/>
        <w:rPr>
          <w:rFonts w:ascii="Times New Roman" w:hAnsi="Times New Roman" w:cs="David"/>
          <w:sz w:val="24"/>
          <w:szCs w:val="24"/>
        </w:rPr>
      </w:pPr>
      <w:r w:rsidRPr="00B64EDA">
        <w:rPr>
          <w:rFonts w:ascii="Times New Roman" w:hAnsi="Times New Roman" w:cs="David" w:hint="eastAsia"/>
          <w:sz w:val="24"/>
          <w:szCs w:val="24"/>
          <w:rtl/>
        </w:rPr>
        <w:t>לפי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הערכה כללית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היקף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השירותים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8000</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שיעורים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בשנה</w:t>
      </w:r>
      <w:r w:rsidRPr="00B64EDA">
        <w:rPr>
          <w:rFonts w:ascii="Times New Roman" w:hAnsi="Times New Roman" w:cs="David" w:hint="cs"/>
          <w:sz w:val="24"/>
          <w:szCs w:val="24"/>
          <w:rtl/>
        </w:rPr>
        <w:t>.</w:t>
      </w:r>
    </w:p>
    <w:p w:rsidR="00B64EDA" w:rsidRPr="00B64EDA" w:rsidRDefault="00B64EDA" w:rsidP="00D836ED">
      <w:pPr>
        <w:numPr>
          <w:ilvl w:val="2"/>
          <w:numId w:val="8"/>
        </w:numPr>
        <w:tabs>
          <w:tab w:val="left" w:pos="1644"/>
        </w:tabs>
        <w:spacing w:after="0" w:line="360" w:lineRule="auto"/>
        <w:ind w:left="1644" w:right="-142" w:hanging="708"/>
        <w:rPr>
          <w:rFonts w:ascii="Times New Roman" w:hAnsi="Times New Roman" w:cs="David"/>
          <w:sz w:val="24"/>
          <w:szCs w:val="24"/>
          <w:rtl/>
        </w:rPr>
      </w:pPr>
      <w:r w:rsidRPr="00B64EDA">
        <w:rPr>
          <w:rFonts w:ascii="Times New Roman" w:hAnsi="Times New Roman" w:cs="David" w:hint="eastAsia"/>
          <w:sz w:val="24"/>
          <w:szCs w:val="24"/>
          <w:rtl/>
        </w:rPr>
        <w:t>מדובר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באומדן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בלבד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ואין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במספר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הנ</w:t>
      </w:r>
      <w:r w:rsidRPr="00B64EDA">
        <w:rPr>
          <w:rFonts w:ascii="Times New Roman" w:hAnsi="Times New Roman" w:cs="David"/>
          <w:sz w:val="24"/>
          <w:szCs w:val="24"/>
          <w:rtl/>
        </w:rPr>
        <w:t>"</w:t>
      </w:r>
      <w:r w:rsidRPr="00B64EDA">
        <w:rPr>
          <w:rFonts w:ascii="Times New Roman" w:hAnsi="Times New Roman" w:cs="David" w:hint="eastAsia"/>
          <w:sz w:val="24"/>
          <w:szCs w:val="24"/>
          <w:rtl/>
        </w:rPr>
        <w:t>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כדי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לחייב</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בשום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צורה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שהיא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היקף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w:t>
      </w:r>
      <w:r w:rsidRPr="00B64EDA">
        <w:rPr>
          <w:rFonts w:ascii="Times New Roman" w:hAnsi="Times New Roman" w:cs="David"/>
          <w:sz w:val="24"/>
          <w:szCs w:val="24"/>
          <w:rtl/>
        </w:rPr>
        <w:t>/</w:t>
      </w:r>
      <w:r w:rsidRPr="00B64EDA">
        <w:rPr>
          <w:rFonts w:ascii="Times New Roman" w:hAnsi="Times New Roman" w:cs="David" w:hint="eastAsia"/>
          <w:sz w:val="24"/>
          <w:szCs w:val="24"/>
          <w:rtl/>
        </w:rPr>
        <w:t>או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שעות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העבודה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שיידרשו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במסגרת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החוזה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שייחתם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הזוכה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במכרז</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אינו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מתחייב</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להזמין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שירותי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הוראת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שפות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בהיקף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מינימאלי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כלשהו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יבוא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בטענות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כלפי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היקף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השירותים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שיוזמנו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יהיה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נמוך</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מהצפוי</w:t>
      </w:r>
      <w:r w:rsidRPr="00B64EDA">
        <w:rPr>
          <w:rFonts w:ascii="Times New Roman" w:hAnsi="Times New Roman" w:cs="David"/>
          <w:sz w:val="24"/>
          <w:szCs w:val="24"/>
          <w:rtl/>
        </w:rPr>
        <w:t>.</w:t>
      </w:r>
    </w:p>
    <w:p w:rsidR="00B64EDA" w:rsidRPr="00B64EDA" w:rsidRDefault="00B64EDA" w:rsidP="00B64EDA">
      <w:pPr>
        <w:spacing w:after="0" w:line="360" w:lineRule="auto"/>
        <w:ind w:left="658" w:hanging="709"/>
        <w:rPr>
          <w:rFonts w:ascii="Times New Roman" w:hAnsi="Times New Roman" w:cs="David"/>
          <w:sz w:val="24"/>
          <w:szCs w:val="24"/>
          <w:rtl/>
        </w:rPr>
      </w:pPr>
    </w:p>
    <w:p w:rsidR="00B64EDA" w:rsidRPr="00B64EDA" w:rsidRDefault="00B64EDA" w:rsidP="00D836ED">
      <w:pPr>
        <w:numPr>
          <w:ilvl w:val="1"/>
          <w:numId w:val="8"/>
        </w:numPr>
        <w:tabs>
          <w:tab w:val="left" w:pos="936"/>
        </w:tabs>
        <w:spacing w:after="0" w:line="360" w:lineRule="auto"/>
        <w:ind w:left="652" w:right="-142" w:hanging="142"/>
        <w:jc w:val="both"/>
        <w:rPr>
          <w:rFonts w:ascii="Times New Roman" w:hAnsi="Times New Roman" w:cs="David"/>
          <w:b/>
          <w:bCs/>
          <w:sz w:val="24"/>
          <w:szCs w:val="24"/>
          <w:u w:val="single"/>
          <w:rtl/>
        </w:rPr>
      </w:pPr>
      <w:r w:rsidRPr="00B64EDA">
        <w:rPr>
          <w:rFonts w:cs="David" w:hint="cs"/>
          <w:b/>
          <w:bCs/>
          <w:sz w:val="24"/>
          <w:szCs w:val="24"/>
          <w:u w:val="single"/>
          <w:rtl/>
        </w:rPr>
        <w:t>דרישות</w:t>
      </w:r>
      <w:r w:rsidRPr="00B64EDA">
        <w:rPr>
          <w:rFonts w:ascii="Times New Roman" w:hAnsi="Times New Roman" w:cs="David" w:hint="cs"/>
          <w:b/>
          <w:bCs/>
          <w:sz w:val="24"/>
          <w:szCs w:val="24"/>
          <w:u w:val="single"/>
          <w:rtl/>
        </w:rPr>
        <w:t xml:space="preserve"> מ</w:t>
      </w:r>
      <w:r w:rsidRPr="00B64EDA">
        <w:rPr>
          <w:rFonts w:ascii="Times New Roman" w:hAnsi="Times New Roman" w:cs="David" w:hint="eastAsia"/>
          <w:b/>
          <w:bCs/>
          <w:sz w:val="24"/>
          <w:szCs w:val="24"/>
          <w:u w:val="single"/>
          <w:rtl/>
        </w:rPr>
        <w:t>המורים</w:t>
      </w:r>
      <w:r w:rsidRPr="00B64EDA">
        <w:rPr>
          <w:rFonts w:ascii="Times New Roman" w:hAnsi="Times New Roman" w:cs="David" w:hint="cs"/>
          <w:b/>
          <w:bCs/>
          <w:sz w:val="24"/>
          <w:szCs w:val="24"/>
          <w:u w:val="single"/>
          <w:rtl/>
        </w:rPr>
        <w:t xml:space="preserve"> המלמדים:</w:t>
      </w:r>
    </w:p>
    <w:p w:rsidR="00B64EDA" w:rsidRPr="00B64EDA" w:rsidRDefault="00B64EDA" w:rsidP="00D836ED">
      <w:pPr>
        <w:numPr>
          <w:ilvl w:val="2"/>
          <w:numId w:val="8"/>
        </w:numPr>
        <w:spacing w:after="0" w:line="360" w:lineRule="auto"/>
        <w:ind w:left="1644" w:right="-142" w:hanging="708"/>
        <w:jc w:val="both"/>
        <w:rPr>
          <w:rFonts w:ascii="Times New Roman" w:hAnsi="Times New Roman" w:cs="David"/>
          <w:sz w:val="24"/>
          <w:szCs w:val="24"/>
          <w:rtl/>
        </w:rPr>
      </w:pPr>
      <w:r w:rsidRPr="00B64EDA">
        <w:rPr>
          <w:rFonts w:ascii="Times New Roman" w:hAnsi="Times New Roman" w:cs="David" w:hint="eastAsia"/>
          <w:sz w:val="24"/>
          <w:szCs w:val="24"/>
          <w:rtl/>
        </w:rPr>
        <w:t>המורים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מטעם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נדרשים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להתאים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תוכן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וחומרי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העזר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להוראת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השפות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השונות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לצרכי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ה</w:t>
      </w:r>
      <w:r w:rsidRPr="00B64EDA">
        <w:rPr>
          <w:rFonts w:ascii="Times New Roman" w:hAnsi="Times New Roman" w:cs="David" w:hint="eastAsia"/>
          <w:sz w:val="24"/>
          <w:szCs w:val="24"/>
          <w:rtl/>
        </w:rPr>
        <w:t>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ולדרישות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מיוחדות</w:t>
      </w:r>
      <w:r w:rsidRPr="00B64EDA">
        <w:rPr>
          <w:rFonts w:ascii="Times New Roman" w:hAnsi="Times New Roman" w:cs="David"/>
          <w:sz w:val="24"/>
          <w:szCs w:val="24"/>
          <w:rtl/>
        </w:rPr>
        <w:t>.</w:t>
      </w:r>
    </w:p>
    <w:p w:rsidR="00B64EDA" w:rsidRPr="00B64EDA" w:rsidRDefault="00B64EDA" w:rsidP="00D836ED">
      <w:pPr>
        <w:numPr>
          <w:ilvl w:val="2"/>
          <w:numId w:val="8"/>
        </w:numPr>
        <w:spacing w:after="0" w:line="360" w:lineRule="auto"/>
        <w:ind w:left="1644" w:right="-142" w:hanging="708"/>
        <w:jc w:val="both"/>
        <w:rPr>
          <w:rFonts w:ascii="Times New Roman" w:hAnsi="Times New Roman" w:cs="David"/>
          <w:sz w:val="24"/>
          <w:szCs w:val="24"/>
          <w:rtl/>
        </w:rPr>
      </w:pP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להתאים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המורים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ולשבץ</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אותם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בהתאם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לסוגי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הלימוד</w:t>
      </w:r>
      <w:r w:rsidRPr="00B64EDA">
        <w:rPr>
          <w:rFonts w:ascii="Times New Roman" w:hAnsi="Times New Roman" w:cs="David"/>
          <w:sz w:val="24"/>
          <w:szCs w:val="24"/>
          <w:rtl/>
        </w:rPr>
        <w:t xml:space="preserve">. </w:t>
      </w: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5E3E48">
      <w:pPr>
        <w:numPr>
          <w:ilvl w:val="1"/>
          <w:numId w:val="8"/>
        </w:numPr>
        <w:tabs>
          <w:tab w:val="left" w:pos="936"/>
        </w:tabs>
        <w:spacing w:after="0" w:line="360" w:lineRule="auto"/>
        <w:ind w:left="652" w:right="-142" w:hanging="142"/>
        <w:jc w:val="both"/>
        <w:rPr>
          <w:rFonts w:ascii="Times New Roman" w:hAnsi="Times New Roman" w:cs="David"/>
          <w:b/>
          <w:bCs/>
          <w:sz w:val="24"/>
          <w:szCs w:val="24"/>
          <w:u w:val="single"/>
          <w:rtl/>
        </w:rPr>
      </w:pPr>
      <w:r w:rsidRPr="00B64EDA">
        <w:rPr>
          <w:rFonts w:ascii="Times New Roman" w:hAnsi="Times New Roman" w:cs="David" w:hint="eastAsia"/>
          <w:b/>
          <w:bCs/>
          <w:sz w:val="24"/>
          <w:szCs w:val="24"/>
          <w:u w:val="single"/>
          <w:rtl/>
        </w:rPr>
        <w:t>חומרי</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לימוד</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להוראת</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השפות</w:t>
      </w:r>
    </w:p>
    <w:p w:rsidR="00B64EDA" w:rsidRPr="00B64EDA" w:rsidRDefault="00B64EDA" w:rsidP="005E3E48">
      <w:pPr>
        <w:numPr>
          <w:ilvl w:val="2"/>
          <w:numId w:val="8"/>
        </w:numPr>
        <w:tabs>
          <w:tab w:val="left" w:pos="1644"/>
        </w:tabs>
        <w:spacing w:after="0" w:line="360" w:lineRule="auto"/>
        <w:ind w:left="1644" w:right="-142" w:hanging="708"/>
        <w:jc w:val="both"/>
        <w:rPr>
          <w:rFonts w:ascii="Times New Roman" w:hAnsi="Times New Roman" w:cs="David"/>
          <w:sz w:val="24"/>
          <w:szCs w:val="24"/>
          <w:rtl/>
        </w:rPr>
      </w:pP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להכין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חומרי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לימוד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מגוונים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בהתאם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לתוכנית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הלימוד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שיהיו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נגישים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וזמינים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לתלמיד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לצורך</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כך</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יכין</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היתר</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חומרים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שניתנים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להורדה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בצורה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מקוונת</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נוחה </w:t>
      </w:r>
      <w:r w:rsidRPr="00B64EDA">
        <w:rPr>
          <w:rFonts w:ascii="Times New Roman" w:hAnsi="Times New Roman" w:cs="David"/>
          <w:sz w:val="24"/>
          <w:szCs w:val="24"/>
          <w:rtl/>
        </w:rPr>
        <w:t>(</w:t>
      </w:r>
      <w:r w:rsidRPr="00B64EDA">
        <w:rPr>
          <w:rFonts w:ascii="Times New Roman" w:hAnsi="Times New Roman" w:cs="David" w:hint="eastAsia"/>
          <w:sz w:val="24"/>
          <w:szCs w:val="24"/>
          <w:rtl/>
        </w:rPr>
        <w:t>ללא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תשלום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נוסף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ויסייע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לתלמיד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בהשגתם</w:t>
      </w:r>
      <w:r w:rsidRPr="00B64EDA">
        <w:rPr>
          <w:rFonts w:ascii="Times New Roman" w:hAnsi="Times New Roman" w:cs="David"/>
          <w:sz w:val="24"/>
          <w:szCs w:val="24"/>
          <w:rtl/>
        </w:rPr>
        <w:t>.</w:t>
      </w:r>
    </w:p>
    <w:p w:rsidR="00B64EDA" w:rsidRPr="00B64EDA" w:rsidRDefault="00B64EDA" w:rsidP="005E3E48">
      <w:pPr>
        <w:numPr>
          <w:ilvl w:val="2"/>
          <w:numId w:val="8"/>
        </w:numPr>
        <w:tabs>
          <w:tab w:val="left" w:pos="1644"/>
        </w:tabs>
        <w:spacing w:after="0" w:line="360" w:lineRule="auto"/>
        <w:ind w:left="1644" w:right="-142" w:hanging="708"/>
        <w:jc w:val="both"/>
        <w:rPr>
          <w:rFonts w:ascii="Times New Roman" w:hAnsi="Times New Roman" w:cs="David"/>
          <w:sz w:val="24"/>
          <w:szCs w:val="24"/>
          <w:rtl/>
        </w:rPr>
      </w:pP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להכין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החומרים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מבעוד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מועד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מנת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שהתלמיד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יוכל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לקבל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החומר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ולהתכונן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לקראת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שבוע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מראש</w:t>
      </w:r>
      <w:r w:rsidRPr="00B64EDA">
        <w:rPr>
          <w:rFonts w:ascii="Times New Roman" w:hAnsi="Times New Roman" w:cs="David"/>
          <w:sz w:val="24"/>
          <w:szCs w:val="24"/>
          <w:rtl/>
        </w:rPr>
        <w:t>.</w:t>
      </w:r>
    </w:p>
    <w:p w:rsidR="00B64EDA" w:rsidRPr="00B64EDA" w:rsidRDefault="00B64EDA" w:rsidP="005E3E48">
      <w:pPr>
        <w:numPr>
          <w:ilvl w:val="2"/>
          <w:numId w:val="8"/>
        </w:numPr>
        <w:tabs>
          <w:tab w:val="left" w:pos="1644"/>
        </w:tabs>
        <w:spacing w:after="0" w:line="360" w:lineRule="auto"/>
        <w:ind w:left="1644" w:right="-142" w:hanging="708"/>
        <w:jc w:val="both"/>
        <w:rPr>
          <w:rFonts w:ascii="Times New Roman" w:hAnsi="Times New Roman" w:cs="David"/>
          <w:sz w:val="24"/>
          <w:szCs w:val="24"/>
          <w:rtl/>
        </w:rPr>
      </w:pPr>
      <w:r w:rsidRPr="00B64EDA">
        <w:rPr>
          <w:rFonts w:ascii="Times New Roman" w:hAnsi="Times New Roman" w:cs="David" w:hint="eastAsia"/>
          <w:sz w:val="24"/>
          <w:szCs w:val="24"/>
          <w:rtl/>
        </w:rPr>
        <w:t>אין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להציע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לתלמיד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לרכוש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ספרים</w:t>
      </w:r>
      <w:r w:rsidRPr="00B64EDA">
        <w:rPr>
          <w:rFonts w:ascii="Times New Roman" w:hAnsi="Times New Roman" w:cs="David"/>
          <w:sz w:val="24"/>
          <w:szCs w:val="24"/>
          <w:rtl/>
        </w:rPr>
        <w:t>/</w:t>
      </w:r>
      <w:r w:rsidRPr="00B64EDA">
        <w:rPr>
          <w:rFonts w:ascii="Times New Roman" w:hAnsi="Times New Roman" w:cs="David" w:hint="eastAsia"/>
          <w:sz w:val="24"/>
          <w:szCs w:val="24"/>
          <w:rtl/>
        </w:rPr>
        <w:t>חוברות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חומר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אחר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ואין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לגבות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מהתלמיד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תשלום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כלשהו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עבור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חומרי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לימוד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עלות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חומרי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הלימוד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מגולמת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בהצעת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המחיר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לשיעור</w:t>
      </w:r>
      <w:r w:rsidRPr="00B64EDA">
        <w:rPr>
          <w:rFonts w:ascii="Times New Roman" w:hAnsi="Times New Roman" w:cs="David"/>
          <w:sz w:val="24"/>
          <w:szCs w:val="24"/>
          <w:rtl/>
        </w:rPr>
        <w:t>.</w:t>
      </w:r>
    </w:p>
    <w:p w:rsidR="00B64EDA" w:rsidRPr="00C7614F" w:rsidRDefault="00B64EDA" w:rsidP="00C7614F">
      <w:pPr>
        <w:numPr>
          <w:ilvl w:val="2"/>
          <w:numId w:val="8"/>
        </w:numPr>
        <w:tabs>
          <w:tab w:val="left" w:pos="1644"/>
        </w:tabs>
        <w:spacing w:after="0" w:line="360" w:lineRule="auto"/>
        <w:ind w:left="1644" w:right="-142" w:hanging="708"/>
        <w:rPr>
          <w:rFonts w:ascii="Times New Roman" w:hAnsi="Times New Roman" w:cs="David"/>
          <w:sz w:val="24"/>
          <w:szCs w:val="24"/>
          <w:rtl/>
        </w:rPr>
      </w:pP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יהיה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רשאי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לעשות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שימוש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עצמאי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וחופשי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החומרים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התכנים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והתוצרים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יקצה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במהלך</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ההתקשרות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וללא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תשלום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נוסף</w:t>
      </w:r>
      <w:r w:rsidRPr="00B64EDA">
        <w:rPr>
          <w:rFonts w:ascii="Times New Roman" w:hAnsi="Times New Roman" w:cs="David"/>
          <w:sz w:val="24"/>
          <w:szCs w:val="24"/>
          <w:rtl/>
        </w:rPr>
        <w:t xml:space="preserve"> </w:t>
      </w:r>
      <w:r w:rsidRPr="00B64EDA">
        <w:rPr>
          <w:rFonts w:ascii="Times New Roman" w:hAnsi="Times New Roman" w:cs="David"/>
          <w:sz w:val="24"/>
          <w:szCs w:val="24"/>
          <w:rtl/>
        </w:rPr>
        <w:lastRenderedPageBreak/>
        <w:t>(</w:t>
      </w:r>
      <w:r w:rsidRPr="00B64EDA">
        <w:rPr>
          <w:rFonts w:ascii="Times New Roman" w:hAnsi="Times New Roman" w:cs="David" w:hint="eastAsia"/>
          <w:sz w:val="24"/>
          <w:szCs w:val="24"/>
          <w:rtl/>
        </w:rPr>
        <w:t>לרבות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שימוש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חופשי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ועצמאי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יעשה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תשלום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נוסף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בחומרים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רכש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הכין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בעצמו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w:t>
      </w:r>
      <w:r w:rsidRPr="00B64EDA">
        <w:rPr>
          <w:rFonts w:ascii="Times New Roman" w:hAnsi="Times New Roman" w:cs="David"/>
          <w:sz w:val="24"/>
          <w:szCs w:val="24"/>
          <w:rtl/>
        </w:rPr>
        <w:t>/</w:t>
      </w:r>
      <w:r w:rsidRPr="00B64EDA">
        <w:rPr>
          <w:rFonts w:ascii="Times New Roman" w:hAnsi="Times New Roman" w:cs="David" w:hint="eastAsia"/>
          <w:sz w:val="24"/>
          <w:szCs w:val="24"/>
          <w:rtl/>
        </w:rPr>
        <w:t>או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חומרים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הכין</w:t>
      </w:r>
      <w:r w:rsidRPr="00B64EDA">
        <w:rPr>
          <w:rFonts w:ascii="Times New Roman" w:hAnsi="Times New Roman" w:cs="David"/>
          <w:sz w:val="24"/>
          <w:szCs w:val="24"/>
          <w:rtl/>
        </w:rPr>
        <w:t>/</w:t>
      </w:r>
      <w:r w:rsidRPr="00B64EDA">
        <w:rPr>
          <w:rFonts w:ascii="Times New Roman" w:hAnsi="Times New Roman" w:cs="David" w:hint="eastAsia"/>
          <w:sz w:val="24"/>
          <w:szCs w:val="24"/>
          <w:rtl/>
        </w:rPr>
        <w:t>רכש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באופן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מיוחד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למשרד</w:t>
      </w:r>
      <w:r w:rsidRPr="00B64EDA">
        <w:rPr>
          <w:rFonts w:ascii="Times New Roman" w:hAnsi="Times New Roman" w:cs="David"/>
          <w:sz w:val="24"/>
          <w:szCs w:val="24"/>
          <w:rtl/>
        </w:rPr>
        <w:t>).</w:t>
      </w:r>
    </w:p>
    <w:p w:rsidR="00B64EDA" w:rsidRPr="00B64EDA" w:rsidRDefault="00B64EDA" w:rsidP="00B64EDA">
      <w:pPr>
        <w:spacing w:after="0" w:line="360" w:lineRule="auto"/>
        <w:ind w:left="792" w:right="-142"/>
        <w:jc w:val="both"/>
        <w:rPr>
          <w:rFonts w:ascii="Times New Roman" w:hAnsi="Times New Roman" w:cs="David"/>
          <w:b/>
          <w:bCs/>
          <w:sz w:val="24"/>
          <w:szCs w:val="24"/>
          <w:u w:val="single"/>
        </w:rPr>
      </w:pPr>
    </w:p>
    <w:p w:rsidR="00B64EDA" w:rsidRPr="00B64EDA" w:rsidRDefault="00B64EDA" w:rsidP="00423B64">
      <w:pPr>
        <w:numPr>
          <w:ilvl w:val="1"/>
          <w:numId w:val="8"/>
        </w:numPr>
        <w:tabs>
          <w:tab w:val="left" w:pos="936"/>
        </w:tabs>
        <w:spacing w:after="0" w:line="360" w:lineRule="auto"/>
        <w:ind w:left="652" w:right="-142" w:hanging="142"/>
        <w:jc w:val="both"/>
        <w:rPr>
          <w:rFonts w:ascii="Times New Roman" w:hAnsi="Times New Roman" w:cs="David"/>
          <w:b/>
          <w:bCs/>
          <w:sz w:val="24"/>
          <w:szCs w:val="24"/>
          <w:u w:val="single"/>
          <w:rtl/>
        </w:rPr>
      </w:pPr>
      <w:r w:rsidRPr="00B64EDA">
        <w:rPr>
          <w:rFonts w:ascii="Times New Roman" w:hAnsi="Times New Roman" w:cs="David" w:hint="eastAsia"/>
          <w:b/>
          <w:bCs/>
          <w:sz w:val="24"/>
          <w:szCs w:val="24"/>
          <w:u w:val="single"/>
          <w:rtl/>
        </w:rPr>
        <w:t>שיעור</w:t>
      </w:r>
      <w:r w:rsidRPr="00B64EDA">
        <w:rPr>
          <w:rFonts w:ascii="Times New Roman" w:hAnsi="Times New Roman" w:cs="David" w:hint="cs"/>
          <w:b/>
          <w:bCs/>
          <w:sz w:val="24"/>
          <w:szCs w:val="24"/>
          <w:u w:val="single"/>
          <w:rtl/>
        </w:rPr>
        <w:t>י הוראת שפה</w:t>
      </w:r>
    </w:p>
    <w:p w:rsidR="00B64EDA" w:rsidRPr="00B64EDA" w:rsidRDefault="00B64EDA" w:rsidP="0023696B">
      <w:pPr>
        <w:numPr>
          <w:ilvl w:val="2"/>
          <w:numId w:val="8"/>
        </w:numPr>
        <w:spacing w:after="0" w:line="360" w:lineRule="auto"/>
        <w:ind w:left="1786" w:right="-142" w:hanging="850"/>
        <w:rPr>
          <w:rFonts w:ascii="Times New Roman" w:hAnsi="Times New Roman" w:cs="David"/>
          <w:sz w:val="24"/>
          <w:szCs w:val="24"/>
          <w:rtl/>
        </w:rPr>
      </w:pPr>
      <w:r w:rsidRPr="00B64EDA">
        <w:rPr>
          <w:rFonts w:ascii="Times New Roman" w:hAnsi="Times New Roman" w:cs="David" w:hint="eastAsia"/>
          <w:sz w:val="24"/>
          <w:szCs w:val="24"/>
          <w:rtl/>
        </w:rPr>
        <w:t>פרטי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התלמיד</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הזכאי לשירות נשוא </w:t>
      </w:r>
      <w:r w:rsidR="0023696B">
        <w:rPr>
          <w:rFonts w:ascii="Times New Roman" w:hAnsi="Times New Roman" w:cs="David" w:hint="cs"/>
          <w:sz w:val="24"/>
          <w:szCs w:val="24"/>
          <w:rtl/>
        </w:rPr>
        <w:t>מכרז זה, בהתאם לשיקול דעת המשרד</w:t>
      </w:r>
      <w:r w:rsidRPr="00B64EDA">
        <w:rPr>
          <w:rFonts w:ascii="Times New Roman" w:hAnsi="Times New Roman" w:cs="David" w:hint="cs"/>
          <w:sz w:val="24"/>
          <w:szCs w:val="24"/>
          <w:rtl/>
        </w:rPr>
        <w:t>,</w:t>
      </w:r>
      <w:r w:rsidR="0023696B">
        <w:rPr>
          <w:rFonts w:ascii="Times New Roman" w:hAnsi="Times New Roman" w:cs="David" w:hint="cs"/>
          <w:sz w:val="24"/>
          <w:szCs w:val="24"/>
          <w:rtl/>
        </w:rPr>
        <w:t xml:space="preserve"> </w:t>
      </w:r>
      <w:r w:rsidRPr="00B64EDA">
        <w:rPr>
          <w:rFonts w:ascii="Times New Roman" w:hAnsi="Times New Roman" w:cs="David" w:hint="eastAsia"/>
          <w:sz w:val="24"/>
          <w:szCs w:val="24"/>
          <w:rtl/>
        </w:rPr>
        <w:t>יועברו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מהממונה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לספק</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p>
    <w:p w:rsidR="00B64EDA" w:rsidRPr="00B64EDA" w:rsidRDefault="00B64EDA" w:rsidP="0023696B">
      <w:pPr>
        <w:numPr>
          <w:ilvl w:val="2"/>
          <w:numId w:val="8"/>
        </w:numPr>
        <w:spacing w:after="0" w:line="360" w:lineRule="auto"/>
        <w:ind w:left="1786" w:right="-142" w:hanging="850"/>
        <w:rPr>
          <w:rFonts w:ascii="Times New Roman" w:hAnsi="Times New Roman" w:cs="David"/>
          <w:sz w:val="24"/>
          <w:szCs w:val="24"/>
          <w:rtl/>
        </w:rPr>
      </w:pP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והתלמיד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w:t>
      </w:r>
      <w:r w:rsidRPr="00B64EDA">
        <w:rPr>
          <w:rFonts w:ascii="Times New Roman" w:hAnsi="Times New Roman" w:cs="David" w:hint="cs"/>
          <w:sz w:val="24"/>
          <w:szCs w:val="24"/>
          <w:rtl/>
        </w:rPr>
        <w:t>היו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בקשר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ישיר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ביניהם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ויתאמו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מועדי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ואתרי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הלימוד</w:t>
      </w:r>
      <w:r w:rsidRPr="00B64EDA">
        <w:rPr>
          <w:rFonts w:ascii="Times New Roman" w:hAnsi="Times New Roman" w:cs="David"/>
          <w:sz w:val="24"/>
          <w:szCs w:val="24"/>
          <w:rtl/>
        </w:rPr>
        <w:t>.</w:t>
      </w:r>
    </w:p>
    <w:p w:rsidR="00B64EDA" w:rsidRPr="00B64EDA" w:rsidRDefault="00B64EDA" w:rsidP="0023696B">
      <w:pPr>
        <w:numPr>
          <w:ilvl w:val="2"/>
          <w:numId w:val="8"/>
        </w:numPr>
        <w:spacing w:after="0" w:line="360" w:lineRule="auto"/>
        <w:ind w:left="1786" w:right="-142" w:hanging="850"/>
        <w:rPr>
          <w:rFonts w:ascii="Times New Roman" w:hAnsi="Times New Roman" w:cs="David"/>
          <w:sz w:val="24"/>
          <w:szCs w:val="24"/>
          <w:rtl/>
        </w:rPr>
      </w:pPr>
      <w:r w:rsidRPr="00B64EDA">
        <w:rPr>
          <w:rFonts w:ascii="Times New Roman" w:hAnsi="Times New Roman" w:cs="David" w:hint="eastAsia"/>
          <w:sz w:val="24"/>
          <w:szCs w:val="24"/>
          <w:rtl/>
        </w:rPr>
        <w:t>שיעור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פרטני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ימשך</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45</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דקות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ברציפות</w:t>
      </w:r>
      <w:r w:rsidRPr="00B64EDA">
        <w:rPr>
          <w:rFonts w:ascii="Times New Roman" w:hAnsi="Times New Roman" w:cs="David"/>
          <w:sz w:val="24"/>
          <w:szCs w:val="24"/>
          <w:rtl/>
        </w:rPr>
        <w:t>.</w:t>
      </w:r>
    </w:p>
    <w:p w:rsidR="00B64EDA" w:rsidRPr="00B64EDA" w:rsidRDefault="00B64EDA" w:rsidP="0023696B">
      <w:pPr>
        <w:numPr>
          <w:ilvl w:val="2"/>
          <w:numId w:val="8"/>
        </w:numPr>
        <w:spacing w:after="0" w:line="360" w:lineRule="auto"/>
        <w:ind w:left="1786" w:right="-142" w:hanging="850"/>
        <w:rPr>
          <w:rFonts w:ascii="Times New Roman" w:hAnsi="Times New Roman" w:cs="David"/>
          <w:sz w:val="24"/>
          <w:szCs w:val="24"/>
          <w:rtl/>
        </w:rPr>
      </w:pPr>
      <w:r w:rsidRPr="00B64EDA">
        <w:rPr>
          <w:rFonts w:ascii="Times New Roman" w:hAnsi="Times New Roman" w:cs="David" w:hint="eastAsia"/>
          <w:sz w:val="24"/>
          <w:szCs w:val="24"/>
          <w:rtl/>
        </w:rPr>
        <w:t>התוכנית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תכלול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הוראת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שפה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וכן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לימוד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בנושא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תרבות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מקומית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בהתאם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למדינת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היעד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שאליה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w:t>
      </w:r>
      <w:r w:rsidRPr="00B64EDA">
        <w:rPr>
          <w:rFonts w:ascii="Times New Roman" w:hAnsi="Times New Roman" w:cs="David" w:hint="cs"/>
          <w:sz w:val="24"/>
          <w:szCs w:val="24"/>
          <w:rtl/>
        </w:rPr>
        <w:t>עובד כ</w:t>
      </w:r>
      <w:r w:rsidRPr="00B64EDA">
        <w:rPr>
          <w:rFonts w:ascii="Times New Roman" w:hAnsi="Times New Roman" w:cs="David" w:hint="eastAsia"/>
          <w:sz w:val="24"/>
          <w:szCs w:val="24"/>
          <w:rtl/>
        </w:rPr>
        <w:t>שליח</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המשרד </w:t>
      </w:r>
      <w:r w:rsidRPr="00B64EDA">
        <w:rPr>
          <w:rFonts w:ascii="Times New Roman" w:hAnsi="Times New Roman" w:cs="David" w:hint="eastAsia"/>
          <w:sz w:val="24"/>
          <w:szCs w:val="24"/>
          <w:rtl/>
        </w:rPr>
        <w:t>עומד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לצאת</w:t>
      </w:r>
      <w:r w:rsidRPr="00B64EDA">
        <w:rPr>
          <w:rFonts w:ascii="Times New Roman" w:hAnsi="Times New Roman" w:cs="David"/>
          <w:sz w:val="24"/>
          <w:szCs w:val="24"/>
          <w:rtl/>
        </w:rPr>
        <w:t>.</w:t>
      </w:r>
    </w:p>
    <w:p w:rsidR="00B64EDA" w:rsidRPr="00B64EDA" w:rsidRDefault="00B64EDA" w:rsidP="0023696B">
      <w:pPr>
        <w:numPr>
          <w:ilvl w:val="2"/>
          <w:numId w:val="8"/>
        </w:numPr>
        <w:spacing w:after="0" w:line="360" w:lineRule="auto"/>
        <w:ind w:left="1786" w:right="-142" w:hanging="850"/>
        <w:rPr>
          <w:rFonts w:ascii="Times New Roman" w:hAnsi="Times New Roman" w:cs="David"/>
          <w:sz w:val="24"/>
          <w:szCs w:val="24"/>
          <w:rtl/>
        </w:rPr>
      </w:pP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מנת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להעשיר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תכנית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הלימודים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במסגרת</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שיעורים אינטנסיביים (בני 6 שעות לפחות)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הספק</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לעשות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שימוש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באמצעי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עזר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מגוונים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כגון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מולטימדיה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לומדות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סרטים</w:t>
      </w:r>
      <w:r w:rsidRPr="00B64EDA">
        <w:rPr>
          <w:rFonts w:ascii="Times New Roman" w:hAnsi="Times New Roman" w:cs="David"/>
          <w:sz w:val="24"/>
          <w:szCs w:val="24"/>
          <w:rtl/>
        </w:rPr>
        <w:t>/</w:t>
      </w:r>
      <w:r w:rsidRPr="00B64EDA">
        <w:rPr>
          <w:rFonts w:ascii="Times New Roman" w:hAnsi="Times New Roman" w:cs="David" w:hint="eastAsia"/>
          <w:sz w:val="24"/>
          <w:szCs w:val="24"/>
          <w:rtl/>
        </w:rPr>
        <w:t>סרטונים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אמצעי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מחשוב</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טלוויזיה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וכד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במסגרת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הגשת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ההצעה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המציע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מתבקש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להציג</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תכנית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לימודים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והעשרה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w:t>
      </w:r>
      <w:r w:rsidRPr="00B64EDA">
        <w:rPr>
          <w:rFonts w:ascii="Times New Roman" w:hAnsi="Times New Roman" w:cs="David" w:hint="cs"/>
          <w:sz w:val="24"/>
          <w:szCs w:val="24"/>
          <w:rtl/>
        </w:rPr>
        <w:t>שיעורים אינטנסיביים</w:t>
      </w:r>
      <w:r w:rsidRPr="00B64EDA">
        <w:rPr>
          <w:rFonts w:ascii="Times New Roman" w:hAnsi="Times New Roman" w:cs="David"/>
          <w:sz w:val="24"/>
          <w:szCs w:val="24"/>
          <w:rtl/>
        </w:rPr>
        <w:t>.</w:t>
      </w:r>
    </w:p>
    <w:p w:rsidR="00B64EDA" w:rsidRPr="00B64EDA" w:rsidRDefault="00B64EDA" w:rsidP="0023696B">
      <w:pPr>
        <w:numPr>
          <w:ilvl w:val="2"/>
          <w:numId w:val="8"/>
        </w:numPr>
        <w:spacing w:after="0" w:line="360" w:lineRule="auto"/>
        <w:ind w:left="1786" w:right="-142" w:hanging="850"/>
        <w:rPr>
          <w:rFonts w:ascii="Times New Roman" w:hAnsi="Times New Roman" w:cs="David"/>
          <w:sz w:val="24"/>
          <w:szCs w:val="24"/>
          <w:rtl/>
        </w:rPr>
      </w:pPr>
      <w:r w:rsidRPr="00B64EDA">
        <w:rPr>
          <w:rFonts w:ascii="Times New Roman" w:hAnsi="Times New Roman" w:cs="David" w:hint="eastAsia"/>
          <w:sz w:val="24"/>
          <w:szCs w:val="24"/>
          <w:rtl/>
        </w:rPr>
        <w:t>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המציע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לעדכן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תכנית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הלימודים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מעת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לעת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כולל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שימוש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בטכנולוגיות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חדשות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והכנסת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אמצעי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עזר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שקיימים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בשוק</w:t>
      </w:r>
      <w:r w:rsidRPr="00B64EDA">
        <w:rPr>
          <w:rFonts w:ascii="Times New Roman" w:hAnsi="Times New Roman" w:cs="David"/>
          <w:sz w:val="24"/>
          <w:szCs w:val="24"/>
          <w:rtl/>
        </w:rPr>
        <w:t>.</w:t>
      </w:r>
    </w:p>
    <w:p w:rsidR="00B64EDA" w:rsidRPr="00B64EDA" w:rsidRDefault="00B64EDA" w:rsidP="00B64EDA">
      <w:pPr>
        <w:spacing w:after="0" w:line="360" w:lineRule="auto"/>
        <w:ind w:left="658" w:hanging="709"/>
        <w:rPr>
          <w:rFonts w:ascii="Times New Roman" w:hAnsi="Times New Roman" w:cs="David"/>
          <w:sz w:val="24"/>
          <w:szCs w:val="24"/>
          <w:rtl/>
        </w:rPr>
      </w:pPr>
    </w:p>
    <w:p w:rsidR="00B64EDA" w:rsidRPr="00B64EDA" w:rsidRDefault="00B64EDA" w:rsidP="0085198C">
      <w:pPr>
        <w:numPr>
          <w:ilvl w:val="0"/>
          <w:numId w:val="8"/>
        </w:numPr>
        <w:spacing w:after="0" w:line="360" w:lineRule="auto"/>
        <w:ind w:left="369" w:right="-142" w:hanging="458"/>
        <w:jc w:val="both"/>
        <w:rPr>
          <w:rFonts w:ascii="Times New Roman" w:hAnsi="Times New Roman" w:cs="David"/>
          <w:sz w:val="24"/>
          <w:szCs w:val="24"/>
        </w:rPr>
      </w:pPr>
      <w:r w:rsidRPr="00B64EDA">
        <w:rPr>
          <w:rFonts w:ascii="Times New Roman" w:hAnsi="Times New Roman" w:cs="David"/>
          <w:b/>
          <w:bCs/>
          <w:sz w:val="28"/>
          <w:szCs w:val="28"/>
          <w:u w:val="single"/>
          <w:rtl/>
        </w:rPr>
        <w:t xml:space="preserve">תקופת ההתקשרות </w:t>
      </w:r>
      <w:r w:rsidRPr="00B64EDA">
        <w:rPr>
          <w:rFonts w:ascii="Times New Roman" w:hAnsi="Times New Roman" w:cs="David" w:hint="cs"/>
          <w:sz w:val="24"/>
          <w:szCs w:val="24"/>
          <w:rtl/>
        </w:rPr>
        <w:t xml:space="preserve"> </w:t>
      </w:r>
    </w:p>
    <w:p w:rsidR="00B64EDA" w:rsidRPr="00B64EDA" w:rsidRDefault="00B64EDA" w:rsidP="0085198C">
      <w:pPr>
        <w:numPr>
          <w:ilvl w:val="1"/>
          <w:numId w:val="9"/>
        </w:numPr>
        <w:tabs>
          <w:tab w:val="clear" w:pos="1222"/>
        </w:tabs>
        <w:spacing w:after="0" w:line="360" w:lineRule="auto"/>
        <w:ind w:left="794" w:right="-142" w:hanging="425"/>
        <w:rPr>
          <w:rFonts w:ascii="Times New Roman" w:hAnsi="Times New Roman" w:cs="David"/>
          <w:sz w:val="24"/>
          <w:szCs w:val="24"/>
        </w:rPr>
      </w:pPr>
      <w:r w:rsidRPr="00B64EDA">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B64EDA" w:rsidRPr="00B64EDA" w:rsidRDefault="00B64EDA" w:rsidP="0085198C">
      <w:pPr>
        <w:numPr>
          <w:ilvl w:val="1"/>
          <w:numId w:val="9"/>
        </w:numPr>
        <w:tabs>
          <w:tab w:val="clear" w:pos="1222"/>
        </w:tabs>
        <w:spacing w:after="0" w:line="360" w:lineRule="auto"/>
        <w:ind w:left="794" w:right="-142" w:hanging="425"/>
        <w:rPr>
          <w:rFonts w:ascii="Times New Roman" w:hAnsi="Times New Roman" w:cs="David"/>
          <w:b/>
          <w:bCs/>
          <w:sz w:val="24"/>
          <w:szCs w:val="24"/>
        </w:rPr>
      </w:pPr>
      <w:r w:rsidRPr="00B64EDA">
        <w:rPr>
          <w:rFonts w:ascii="Times New Roman" w:hAnsi="Times New Roman" w:cs="David"/>
          <w:sz w:val="24"/>
          <w:szCs w:val="24"/>
          <w:rtl/>
        </w:rPr>
        <w:t>משך ההתקשרות עם הזוכה הוא לשנה</w:t>
      </w:r>
      <w:r w:rsidRPr="00B64EDA">
        <w:rPr>
          <w:rFonts w:ascii="Times New Roman" w:hAnsi="Times New Roman" w:cs="David" w:hint="cs"/>
          <w:sz w:val="24"/>
          <w:szCs w:val="24"/>
          <w:rtl/>
        </w:rPr>
        <w:t xml:space="preserve"> אחת. למשרד שמורה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B64EDA">
        <w:rPr>
          <w:rFonts w:ascii="Times New Roman" w:hAnsi="Times New Roman" w:cs="David"/>
          <w:sz w:val="24"/>
          <w:szCs w:val="24"/>
          <w:rtl/>
        </w:rPr>
        <w:t>(להלן: "</w:t>
      </w:r>
      <w:r w:rsidRPr="00B64EDA">
        <w:rPr>
          <w:rFonts w:ascii="Times New Roman" w:hAnsi="Times New Roman" w:cs="David"/>
          <w:b/>
          <w:bCs/>
          <w:sz w:val="24"/>
          <w:szCs w:val="24"/>
          <w:rtl/>
        </w:rPr>
        <w:t>תקופ</w:t>
      </w:r>
      <w:r w:rsidRPr="00B64EDA">
        <w:rPr>
          <w:rFonts w:ascii="Times New Roman" w:hAnsi="Times New Roman" w:cs="David" w:hint="cs"/>
          <w:b/>
          <w:bCs/>
          <w:sz w:val="24"/>
          <w:szCs w:val="24"/>
          <w:rtl/>
        </w:rPr>
        <w:t>ו</w:t>
      </w:r>
      <w:r w:rsidRPr="00B64EDA">
        <w:rPr>
          <w:rFonts w:ascii="Times New Roman" w:hAnsi="Times New Roman" w:cs="David"/>
          <w:b/>
          <w:bCs/>
          <w:sz w:val="24"/>
          <w:szCs w:val="24"/>
          <w:rtl/>
        </w:rPr>
        <w:t>ת ה</w:t>
      </w:r>
      <w:r w:rsidRPr="00B64EDA">
        <w:rPr>
          <w:rFonts w:ascii="Times New Roman" w:hAnsi="Times New Roman" w:cs="David" w:hint="cs"/>
          <w:b/>
          <w:bCs/>
          <w:sz w:val="24"/>
          <w:szCs w:val="24"/>
          <w:rtl/>
        </w:rPr>
        <w:t>ארכה</w:t>
      </w:r>
      <w:r w:rsidRPr="00B64EDA">
        <w:rPr>
          <w:rFonts w:ascii="Times New Roman" w:hAnsi="Times New Roman" w:cs="David"/>
          <w:sz w:val="24"/>
          <w:szCs w:val="24"/>
          <w:rtl/>
        </w:rPr>
        <w:t>")</w:t>
      </w:r>
      <w:r w:rsidRPr="00B64EDA">
        <w:rPr>
          <w:rFonts w:ascii="Times New Roman" w:hAnsi="Times New Roman" w:cs="David" w:hint="cs"/>
          <w:sz w:val="24"/>
          <w:szCs w:val="24"/>
          <w:rtl/>
        </w:rPr>
        <w:t>, הכל</w:t>
      </w:r>
      <w:r w:rsidRPr="00B64EDA">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64EDA">
        <w:rPr>
          <w:rFonts w:ascii="Times New Roman" w:hAnsi="Times New Roman" w:cs="David" w:hint="cs"/>
          <w:sz w:val="24"/>
          <w:szCs w:val="24"/>
          <w:rtl/>
        </w:rPr>
        <w:t>ן</w:t>
      </w:r>
      <w:r w:rsidRPr="00B64EDA">
        <w:rPr>
          <w:rFonts w:ascii="Times New Roman" w:hAnsi="Times New Roman" w:cs="David"/>
          <w:sz w:val="24"/>
          <w:szCs w:val="24"/>
          <w:rtl/>
        </w:rPr>
        <w:t xml:space="preserve"> מעת לעת)</w:t>
      </w:r>
      <w:r w:rsidRPr="00B64EDA">
        <w:rPr>
          <w:rFonts w:ascii="Times New Roman" w:hAnsi="Times New Roman" w:cs="David" w:hint="cs"/>
          <w:sz w:val="24"/>
          <w:szCs w:val="24"/>
          <w:rtl/>
        </w:rPr>
        <w:t>, הוראות התכ"ם</w:t>
      </w:r>
      <w:r w:rsidRPr="00B64EDA">
        <w:rPr>
          <w:rFonts w:ascii="Times New Roman" w:hAnsi="Times New Roman" w:cs="David"/>
          <w:sz w:val="24"/>
          <w:szCs w:val="24"/>
          <w:rtl/>
        </w:rPr>
        <w:t xml:space="preserve"> ותנאי ההסכם שייחתם עם הזוכה.</w:t>
      </w:r>
      <w:r w:rsidRPr="00B64EDA">
        <w:rPr>
          <w:rFonts w:ascii="Times New Roman" w:hAnsi="Times New Roman" w:cs="David" w:hint="cs"/>
          <w:sz w:val="24"/>
          <w:szCs w:val="24"/>
          <w:rtl/>
        </w:rPr>
        <w:t xml:space="preserve"> תקופות ההארכה ייחשבו חלק מתקופת ההתקשרות</w:t>
      </w:r>
      <w:r w:rsidRPr="00B64EDA">
        <w:rPr>
          <w:rFonts w:ascii="Times New Roman" w:hAnsi="Times New Roman" w:cs="David" w:hint="cs"/>
          <w:i/>
          <w:iCs/>
          <w:color w:val="FF0000"/>
          <w:sz w:val="24"/>
          <w:szCs w:val="24"/>
          <w:rtl/>
        </w:rPr>
        <w:t>.</w:t>
      </w:r>
    </w:p>
    <w:p w:rsidR="00B64EDA" w:rsidRPr="00B64EDA" w:rsidRDefault="00B64EDA" w:rsidP="0085198C">
      <w:pPr>
        <w:numPr>
          <w:ilvl w:val="1"/>
          <w:numId w:val="9"/>
        </w:numPr>
        <w:tabs>
          <w:tab w:val="clear" w:pos="1222"/>
        </w:tabs>
        <w:spacing w:after="0" w:line="360" w:lineRule="auto"/>
        <w:ind w:left="794" w:right="-142" w:hanging="425"/>
        <w:rPr>
          <w:rFonts w:ascii="Times New Roman" w:hAnsi="Times New Roman" w:cs="David"/>
          <w:b/>
          <w:bCs/>
          <w:sz w:val="24"/>
          <w:szCs w:val="24"/>
        </w:rPr>
      </w:pPr>
      <w:r w:rsidRPr="00B64EDA">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64EDA" w:rsidRPr="00B64EDA" w:rsidRDefault="00B64EDA" w:rsidP="00B64EDA">
      <w:pPr>
        <w:tabs>
          <w:tab w:val="left" w:pos="746"/>
        </w:tabs>
        <w:spacing w:after="0" w:line="360" w:lineRule="auto"/>
        <w:ind w:left="393"/>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numPr>
          <w:ilvl w:val="0"/>
          <w:numId w:val="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64EDA">
        <w:rPr>
          <w:rFonts w:ascii="Arial" w:hAnsi="Arial" w:cs="David" w:hint="cs"/>
          <w:b/>
          <w:bCs/>
          <w:sz w:val="28"/>
          <w:szCs w:val="28"/>
          <w:u w:val="single"/>
          <w:rtl/>
        </w:rPr>
        <w:t>הליך בחינת ההצעות ובחירת הספק הזוכה במכרז</w:t>
      </w:r>
    </w:p>
    <w:p w:rsidR="00B64EDA" w:rsidRPr="00B64EDA" w:rsidRDefault="00B64EDA" w:rsidP="0085198C">
      <w:pPr>
        <w:numPr>
          <w:ilvl w:val="1"/>
          <w:numId w:val="7"/>
        </w:numPr>
        <w:tabs>
          <w:tab w:val="clear" w:pos="1590"/>
        </w:tabs>
        <w:spacing w:after="0" w:line="360" w:lineRule="auto"/>
        <w:ind w:left="794" w:hanging="425"/>
        <w:jc w:val="both"/>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בחינת הצעות חסרות</w:t>
      </w:r>
    </w:p>
    <w:p w:rsidR="00B64EDA" w:rsidRPr="00B64EDA" w:rsidRDefault="00B64EDA" w:rsidP="0085198C">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sz w:val="24"/>
          <w:szCs w:val="24"/>
          <w:rtl/>
        </w:rPr>
        <w:lastRenderedPageBreak/>
        <w:t>המשרד רשאי לא להתחשב כלל בהצעה הלוקה באי הצגת פרט</w:t>
      </w:r>
      <w:r w:rsidRPr="00B64EDA">
        <w:rPr>
          <w:rFonts w:ascii="Times New Roman" w:hAnsi="Times New Roman" w:cs="David" w:hint="cs"/>
          <w:sz w:val="24"/>
          <w:szCs w:val="24"/>
          <w:rtl/>
        </w:rPr>
        <w:t>ים</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כנדרש ב</w:t>
      </w:r>
      <w:r w:rsidRPr="00B64EDA">
        <w:rPr>
          <w:rFonts w:ascii="Times New Roman" w:hAnsi="Times New Roman" w:cs="David"/>
          <w:sz w:val="24"/>
          <w:szCs w:val="24"/>
          <w:rtl/>
        </w:rPr>
        <w:t>מכרז או בכל אופן אחר שלדעת המשרד מונע הערכת ההצעה כדבעי.</w:t>
      </w:r>
      <w:r w:rsidRPr="00B64EDA">
        <w:rPr>
          <w:rFonts w:ascii="Times New Roman" w:hAnsi="Times New Roman" w:cs="David" w:hint="cs"/>
          <w:sz w:val="24"/>
          <w:szCs w:val="24"/>
          <w:rtl/>
        </w:rPr>
        <w:t xml:space="preserve"> </w:t>
      </w:r>
    </w:p>
    <w:p w:rsidR="00B64EDA" w:rsidRPr="00B64EDA" w:rsidRDefault="00B64EDA" w:rsidP="0085198C">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hint="cs"/>
          <w:sz w:val="24"/>
          <w:szCs w:val="24"/>
          <w:rtl/>
        </w:rPr>
        <w:t>המשרד יהיה רשאי, אך לא חייב,</w:t>
      </w:r>
      <w:r w:rsidRPr="00B64EDA">
        <w:rPr>
          <w:rFonts w:ascii="Times New Roman" w:hAnsi="Times New Roman" w:cs="David"/>
          <w:sz w:val="24"/>
          <w:szCs w:val="24"/>
          <w:rtl/>
        </w:rPr>
        <w:t xml:space="preserve"> לפנות במהלך הבדיקה וההערכה אל המציעים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כולם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חלקם בדרישה להשלמת מסמך או מידע כלשהם</w:t>
      </w:r>
      <w:r w:rsidRPr="00B64ED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64EDA">
        <w:rPr>
          <w:rFonts w:ascii="Times New Roman" w:hAnsi="Times New Roman" w:cs="David"/>
          <w:sz w:val="24"/>
          <w:szCs w:val="24"/>
          <w:rtl/>
        </w:rPr>
        <w:t>- הדרושים לצורך בחינת ההצעה או בכדי לקבל הבהרות להצעתם או בכדי להסיר אי בהירויות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שעלולות להתעורר בבדיקת ההצעות</w:t>
      </w:r>
      <w:r w:rsidRPr="00B64EDA">
        <w:rPr>
          <w:rFonts w:ascii="Times New Roman" w:hAnsi="Times New Roman" w:cs="David" w:hint="cs"/>
          <w:sz w:val="24"/>
          <w:szCs w:val="24"/>
          <w:rtl/>
        </w:rPr>
        <w:t xml:space="preserve"> או הדרושים לשם ניהול תקין והוגן של המכרז-</w:t>
      </w:r>
      <w:r w:rsidRPr="00B64EDA">
        <w:rPr>
          <w:rFonts w:ascii="Times New Roman" w:hAnsi="Times New Roman" w:cs="David"/>
          <w:sz w:val="24"/>
          <w:szCs w:val="24"/>
          <w:rtl/>
        </w:rPr>
        <w:t xml:space="preserve"> הכל בכפוף להוראות התכ"ם,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ולהוראות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חוק</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חובת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המכרזים, והתקנות שהותקנו מכוחו. </w:t>
      </w:r>
    </w:p>
    <w:p w:rsidR="00B64EDA" w:rsidRPr="00B64EDA" w:rsidRDefault="00B64EDA" w:rsidP="0085198C">
      <w:pPr>
        <w:numPr>
          <w:ilvl w:val="2"/>
          <w:numId w:val="7"/>
        </w:numPr>
        <w:tabs>
          <w:tab w:val="clear" w:pos="3180"/>
        </w:tabs>
        <w:spacing w:after="0" w:line="360" w:lineRule="auto"/>
        <w:ind w:left="1503" w:hanging="709"/>
        <w:rPr>
          <w:rFonts w:ascii="Times New Roman" w:hAnsi="Times New Roman" w:cs="David"/>
          <w:sz w:val="24"/>
          <w:szCs w:val="24"/>
          <w:rtl/>
        </w:rPr>
      </w:pPr>
      <w:r w:rsidRPr="00B64ED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64EDA">
        <w:rPr>
          <w:rFonts w:ascii="Times New Roman" w:hAnsi="Times New Roman" w:cs="David" w:hint="cs"/>
          <w:sz w:val="24"/>
          <w:szCs w:val="24"/>
          <w:rtl/>
        </w:rPr>
        <w:t xml:space="preserve">אם </w:t>
      </w:r>
      <w:r w:rsidRPr="00B64EDA">
        <w:rPr>
          <w:rFonts w:ascii="Times New Roman" w:hAnsi="Times New Roman" w:cs="David"/>
          <w:sz w:val="24"/>
          <w:szCs w:val="24"/>
          <w:rtl/>
        </w:rPr>
        <w:t xml:space="preserve">לא תינתן תשובה, תדון ועדת המכרזים בהצעה על בסיס המידע המצוי בידיה </w:t>
      </w:r>
      <w:r w:rsidRPr="00B64EDA">
        <w:rPr>
          <w:rFonts w:ascii="Times New Roman" w:hAnsi="Times New Roman" w:cs="David" w:hint="cs"/>
          <w:sz w:val="24"/>
          <w:szCs w:val="24"/>
          <w:rtl/>
        </w:rPr>
        <w:t xml:space="preserve">או תפסול ההצעה </w:t>
      </w:r>
      <w:r w:rsidRPr="00B64ED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64EDA">
        <w:rPr>
          <w:rFonts w:ascii="Times New Roman" w:hAnsi="Times New Roman" w:cs="David" w:hint="cs"/>
          <w:sz w:val="24"/>
          <w:szCs w:val="24"/>
          <w:rtl/>
        </w:rPr>
        <w:t>ה</w:t>
      </w:r>
      <w:r w:rsidRPr="00B64EDA">
        <w:rPr>
          <w:rFonts w:ascii="Times New Roman" w:hAnsi="Times New Roman" w:cs="David"/>
          <w:sz w:val="24"/>
          <w:szCs w:val="24"/>
          <w:rtl/>
        </w:rPr>
        <w:t>ת</w:t>
      </w:r>
      <w:r w:rsidRPr="00B64EDA">
        <w:rPr>
          <w:rFonts w:ascii="Times New Roman" w:hAnsi="Times New Roman" w:cs="David" w:hint="cs"/>
          <w:sz w:val="24"/>
          <w:szCs w:val="24"/>
          <w:rtl/>
        </w:rPr>
        <w:t xml:space="preserve">גובות </w:t>
      </w:r>
      <w:r w:rsidRPr="00B64EDA">
        <w:rPr>
          <w:rFonts w:ascii="Times New Roman" w:hAnsi="Times New Roman" w:cs="David"/>
          <w:sz w:val="24"/>
          <w:szCs w:val="24"/>
          <w:rtl/>
        </w:rPr>
        <w:t xml:space="preserve">לשאלות </w:t>
      </w:r>
      <w:r w:rsidRPr="00B64EDA">
        <w:rPr>
          <w:rFonts w:ascii="Times New Roman" w:hAnsi="Times New Roman" w:cs="David" w:hint="cs"/>
          <w:sz w:val="24"/>
          <w:szCs w:val="24"/>
          <w:rtl/>
        </w:rPr>
        <w:t>ה</w:t>
      </w:r>
      <w:r w:rsidRPr="00B64EDA">
        <w:rPr>
          <w:rFonts w:ascii="Times New Roman" w:hAnsi="Times New Roman" w:cs="David"/>
          <w:sz w:val="24"/>
          <w:szCs w:val="24"/>
          <w:rtl/>
        </w:rPr>
        <w:t>הבהרה כאמור, לשנות את הצעתו וכי ועדת המכרזים תהיה רש</w:t>
      </w:r>
      <w:r w:rsidRPr="00B64EDA">
        <w:rPr>
          <w:rFonts w:ascii="Times New Roman" w:hAnsi="Times New Roman" w:cs="David" w:hint="cs"/>
          <w:sz w:val="24"/>
          <w:szCs w:val="24"/>
          <w:rtl/>
        </w:rPr>
        <w:t>א</w:t>
      </w:r>
      <w:r w:rsidRPr="00B64EDA">
        <w:rPr>
          <w:rFonts w:ascii="Times New Roman" w:hAnsi="Times New Roman" w:cs="David"/>
          <w:sz w:val="24"/>
          <w:szCs w:val="24"/>
          <w:rtl/>
        </w:rPr>
        <w:t xml:space="preserve">ית שלא להתייחס לתגובה </w:t>
      </w:r>
      <w:r w:rsidRPr="00B64EDA">
        <w:rPr>
          <w:rFonts w:ascii="Times New Roman" w:hAnsi="Times New Roman" w:cs="David" w:hint="cs"/>
          <w:sz w:val="24"/>
          <w:szCs w:val="24"/>
          <w:rtl/>
        </w:rPr>
        <w:t>של</w:t>
      </w:r>
      <w:r w:rsidRPr="00B64EDA">
        <w:rPr>
          <w:rFonts w:ascii="Times New Roman" w:hAnsi="Times New Roman" w:cs="David"/>
          <w:sz w:val="24"/>
          <w:szCs w:val="24"/>
          <w:rtl/>
        </w:rPr>
        <w:t xml:space="preserve"> המציע המהווה שינוי להצעה.</w:t>
      </w:r>
    </w:p>
    <w:p w:rsidR="00B64EDA" w:rsidRPr="00B64EDA" w:rsidRDefault="00B64EDA" w:rsidP="00B64EDA">
      <w:pPr>
        <w:numPr>
          <w:ilvl w:val="12"/>
          <w:numId w:val="0"/>
        </w:numPr>
        <w:spacing w:after="0" w:line="360" w:lineRule="auto"/>
        <w:jc w:val="both"/>
        <w:rPr>
          <w:rFonts w:ascii="Times New Roman" w:hAnsi="Times New Roman" w:cs="David"/>
          <w:sz w:val="24"/>
          <w:szCs w:val="24"/>
          <w:rtl/>
        </w:rPr>
      </w:pPr>
    </w:p>
    <w:p w:rsidR="00B64EDA" w:rsidRPr="00B64EDA" w:rsidRDefault="00B64EDA" w:rsidP="00BA23C3">
      <w:pPr>
        <w:numPr>
          <w:ilvl w:val="1"/>
          <w:numId w:val="7"/>
        </w:numPr>
        <w:tabs>
          <w:tab w:val="clear" w:pos="1590"/>
          <w:tab w:val="left" w:pos="794"/>
        </w:tabs>
        <w:spacing w:after="0" w:line="360" w:lineRule="auto"/>
        <w:ind w:left="1503" w:hanging="1134"/>
        <w:jc w:val="both"/>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הליך בחירת הזוכה</w:t>
      </w:r>
    </w:p>
    <w:p w:rsidR="00B64EDA" w:rsidRPr="00B64EDA" w:rsidRDefault="00B64EDA" w:rsidP="00BA23C3">
      <w:pPr>
        <w:numPr>
          <w:ilvl w:val="12"/>
          <w:numId w:val="0"/>
        </w:numPr>
        <w:tabs>
          <w:tab w:val="left" w:pos="794"/>
        </w:tabs>
        <w:spacing w:after="0" w:line="360" w:lineRule="auto"/>
        <w:ind w:right="397"/>
        <w:rPr>
          <w:rFonts w:ascii="Times New Roman" w:hAnsi="Times New Roman" w:cs="David"/>
          <w:sz w:val="24"/>
          <w:szCs w:val="24"/>
          <w:rtl/>
        </w:rPr>
      </w:pPr>
      <w:r w:rsidRPr="00B64EDA">
        <w:rPr>
          <w:rFonts w:ascii="Times New Roman" w:hAnsi="Times New Roman" w:cs="David" w:hint="cs"/>
          <w:sz w:val="24"/>
          <w:szCs w:val="24"/>
          <w:rtl/>
        </w:rPr>
        <w:tab/>
        <w:t>בחירת הזוכה תבוצע בשלבים הבאים:</w:t>
      </w:r>
    </w:p>
    <w:p w:rsidR="00B64EDA" w:rsidRPr="00B64EDA" w:rsidRDefault="00B64EDA" w:rsidP="00A52B23">
      <w:pPr>
        <w:numPr>
          <w:ilvl w:val="2"/>
          <w:numId w:val="7"/>
        </w:numPr>
        <w:tabs>
          <w:tab w:val="clear" w:pos="3180"/>
        </w:tabs>
        <w:spacing w:after="0" w:line="360" w:lineRule="auto"/>
        <w:ind w:left="1503" w:hanging="709"/>
        <w:jc w:val="both"/>
        <w:rPr>
          <w:rFonts w:ascii="Times New Roman" w:hAnsi="Times New Roman" w:cs="David"/>
          <w:sz w:val="24"/>
          <w:szCs w:val="24"/>
        </w:rPr>
      </w:pPr>
      <w:r w:rsidRPr="00B64EDA">
        <w:rPr>
          <w:rFonts w:ascii="Times New Roman" w:hAnsi="Times New Roman" w:cs="David" w:hint="cs"/>
          <w:b/>
          <w:bCs/>
          <w:sz w:val="24"/>
          <w:szCs w:val="24"/>
          <w:rtl/>
        </w:rPr>
        <w:t xml:space="preserve">שלב ראשון </w:t>
      </w:r>
      <w:r w:rsidRPr="00B64EDA">
        <w:rPr>
          <w:rFonts w:ascii="Times New Roman" w:hAnsi="Times New Roman" w:cs="David"/>
          <w:b/>
          <w:bCs/>
          <w:sz w:val="24"/>
          <w:szCs w:val="24"/>
          <w:rtl/>
        </w:rPr>
        <w:t>–</w:t>
      </w:r>
      <w:r w:rsidRPr="00B64EDA">
        <w:rPr>
          <w:rFonts w:ascii="Times New Roman" w:hAnsi="Times New Roman" w:cs="David" w:hint="cs"/>
          <w:b/>
          <w:bCs/>
          <w:sz w:val="24"/>
          <w:szCs w:val="24"/>
          <w:rtl/>
        </w:rPr>
        <w:t xml:space="preserve"> בדיקת העמידה בתנאי הסף </w:t>
      </w:r>
    </w:p>
    <w:p w:rsidR="00B64EDA" w:rsidRPr="00B64EDA" w:rsidRDefault="00B64EDA" w:rsidP="00A52B23">
      <w:pPr>
        <w:spacing w:after="0" w:line="360" w:lineRule="auto"/>
        <w:ind w:left="1503"/>
        <w:jc w:val="both"/>
        <w:rPr>
          <w:rFonts w:ascii="Times New Roman" w:hAnsi="Times New Roman" w:cs="David"/>
          <w:sz w:val="24"/>
          <w:szCs w:val="24"/>
        </w:rPr>
      </w:pPr>
      <w:r w:rsidRPr="00B64EDA">
        <w:rPr>
          <w:rFonts w:ascii="Times New Roman" w:hAnsi="Times New Roman" w:cs="David" w:hint="cs"/>
          <w:sz w:val="24"/>
          <w:szCs w:val="24"/>
          <w:rtl/>
        </w:rPr>
        <w:t>תיבדקנ</w:t>
      </w:r>
      <w:r w:rsidRPr="00B64EDA">
        <w:rPr>
          <w:rFonts w:ascii="Times New Roman" w:hAnsi="Times New Roman" w:cs="David" w:hint="eastAsia"/>
          <w:sz w:val="24"/>
          <w:szCs w:val="24"/>
          <w:rtl/>
        </w:rPr>
        <w:t>ה</w:t>
      </w:r>
      <w:r w:rsidRPr="00B64EDA">
        <w:rPr>
          <w:rFonts w:ascii="Times New Roman" w:hAnsi="Times New Roman" w:cs="David" w:hint="cs"/>
          <w:sz w:val="24"/>
          <w:szCs w:val="24"/>
          <w:rtl/>
        </w:rPr>
        <w:t xml:space="preserve">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r w:rsidR="00A52B23">
        <w:rPr>
          <w:rFonts w:ascii="Times New Roman" w:hAnsi="Times New Roman" w:cs="David"/>
          <w:sz w:val="24"/>
          <w:szCs w:val="24"/>
          <w:rtl/>
        </w:rPr>
        <w:br/>
      </w:r>
      <w:r w:rsidRPr="00B64EDA">
        <w:rPr>
          <w:rFonts w:ascii="Times New Roman" w:hAnsi="Times New Roman" w:cs="David" w:hint="cs"/>
          <w:sz w:val="24"/>
          <w:szCs w:val="24"/>
          <w:rtl/>
        </w:rPr>
        <w:t>מכרז זה הינו מכרז עם בחינה דו-שלבית כהגדרתו בתקנות חובת המכרזים.</w:t>
      </w:r>
    </w:p>
    <w:p w:rsidR="00B64EDA" w:rsidRPr="00B64EDA" w:rsidRDefault="00B64EDA" w:rsidP="00A52B23">
      <w:pPr>
        <w:numPr>
          <w:ilvl w:val="2"/>
          <w:numId w:val="7"/>
        </w:numPr>
        <w:tabs>
          <w:tab w:val="clear" w:pos="3180"/>
        </w:tabs>
        <w:spacing w:after="0" w:line="360" w:lineRule="auto"/>
        <w:ind w:left="1503" w:hanging="709"/>
        <w:rPr>
          <w:rFonts w:ascii="Times New Roman" w:hAnsi="Times New Roman" w:cs="David"/>
          <w:b/>
          <w:bCs/>
          <w:sz w:val="24"/>
          <w:szCs w:val="24"/>
        </w:rPr>
      </w:pPr>
      <w:r w:rsidRPr="00B64EDA">
        <w:rPr>
          <w:rFonts w:ascii="Times New Roman" w:hAnsi="Times New Roman" w:cs="David" w:hint="cs"/>
          <w:b/>
          <w:bCs/>
          <w:sz w:val="24"/>
          <w:szCs w:val="24"/>
          <w:rtl/>
        </w:rPr>
        <w:t>שלב שני- ניקוד רכיבי האיכות בהתאם למסמכי ההצעה (60%)</w:t>
      </w:r>
    </w:p>
    <w:p w:rsidR="00B64EDA" w:rsidRPr="00B64EDA" w:rsidRDefault="00B64EDA" w:rsidP="00A52B23">
      <w:pPr>
        <w:spacing w:after="0" w:line="360" w:lineRule="auto"/>
        <w:ind w:left="1503"/>
        <w:jc w:val="both"/>
        <w:rPr>
          <w:rFonts w:ascii="Times New Roman" w:hAnsi="Times New Roman" w:cs="David"/>
          <w:sz w:val="24"/>
          <w:szCs w:val="24"/>
          <w:rtl/>
        </w:rPr>
      </w:pPr>
      <w:r w:rsidRPr="00B64EDA">
        <w:rPr>
          <w:rFonts w:ascii="Times New Roman" w:hAnsi="Times New Roman" w:cs="David" w:hint="cs"/>
          <w:sz w:val="24"/>
          <w:szCs w:val="24"/>
          <w:rtl/>
        </w:rPr>
        <w:t>תנוקדנה ההצעות ביחס לרכיבי האיכות בהתאם לאמות המידה המפורטות בסעיף 8.1 לפי המשקלות שלצידן.</w:t>
      </w:r>
    </w:p>
    <w:p w:rsidR="00B64EDA" w:rsidRPr="00B64EDA" w:rsidRDefault="00B64EDA" w:rsidP="00A52B23">
      <w:pPr>
        <w:tabs>
          <w:tab w:val="num" w:pos="2193"/>
        </w:tabs>
        <w:overflowPunct w:val="0"/>
        <w:autoSpaceDE w:val="0"/>
        <w:autoSpaceDN w:val="0"/>
        <w:adjustRightInd w:val="0"/>
        <w:spacing w:after="0" w:line="360" w:lineRule="auto"/>
        <w:ind w:left="1503"/>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רק הצעות שתקבלנה ניקוד כולל של לפחות 45% מתוך 60% יעברו לשלב הבא.</w:t>
      </w:r>
      <w:r w:rsidRPr="00B64EDA">
        <w:rPr>
          <w:rFonts w:ascii="Times New Roman" w:hAnsi="Times New Roman" w:cs="David"/>
          <w:sz w:val="24"/>
          <w:szCs w:val="24"/>
          <w:rtl/>
        </w:rPr>
        <w:t xml:space="preserve"> ועדת המכרזים במשרד רשאית </w:t>
      </w:r>
      <w:r w:rsidRPr="00B64EDA">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B64EDA" w:rsidRPr="00B64EDA" w:rsidRDefault="00B64EDA" w:rsidP="00A52B23">
      <w:pPr>
        <w:numPr>
          <w:ilvl w:val="2"/>
          <w:numId w:val="7"/>
        </w:numPr>
        <w:tabs>
          <w:tab w:val="clear" w:pos="3180"/>
        </w:tabs>
        <w:spacing w:after="0" w:line="360" w:lineRule="auto"/>
        <w:ind w:left="1503" w:hanging="709"/>
        <w:jc w:val="both"/>
        <w:rPr>
          <w:rFonts w:ascii="Times New Roman" w:hAnsi="Times New Roman" w:cs="David"/>
          <w:b/>
          <w:bCs/>
          <w:sz w:val="24"/>
          <w:szCs w:val="24"/>
        </w:rPr>
      </w:pPr>
      <w:r w:rsidRPr="00B64EDA">
        <w:rPr>
          <w:rFonts w:ascii="Times New Roman" w:hAnsi="Times New Roman" w:cs="David" w:hint="cs"/>
          <w:b/>
          <w:bCs/>
          <w:sz w:val="24"/>
          <w:szCs w:val="24"/>
          <w:rtl/>
        </w:rPr>
        <w:t xml:space="preserve">שלב רביעי- ניקוד רכיב העלות (40%) </w:t>
      </w:r>
    </w:p>
    <w:p w:rsidR="00B64EDA" w:rsidRPr="00B64EDA" w:rsidRDefault="00B64EDA" w:rsidP="00A52B23">
      <w:pPr>
        <w:tabs>
          <w:tab w:val="num" w:pos="2193"/>
        </w:tabs>
        <w:overflowPunct w:val="0"/>
        <w:autoSpaceDE w:val="0"/>
        <w:autoSpaceDN w:val="0"/>
        <w:adjustRightInd w:val="0"/>
        <w:spacing w:after="0" w:line="360" w:lineRule="auto"/>
        <w:ind w:left="1503"/>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לאחר מתן הניקוד למציעים בגין איכות ההצעה, תיבחנה הצעות המחיר של המציעים השונים, כאמור בסעיף 8.2.</w:t>
      </w:r>
    </w:p>
    <w:p w:rsidR="00B64EDA" w:rsidRPr="00B64EDA" w:rsidRDefault="00B64EDA" w:rsidP="00B64EDA">
      <w:pPr>
        <w:spacing w:after="0" w:line="360" w:lineRule="auto"/>
        <w:ind w:left="2550" w:firstLine="630"/>
        <w:jc w:val="both"/>
        <w:rPr>
          <w:rFonts w:ascii="Times New Roman" w:hAnsi="Times New Roman" w:cs="David"/>
          <w:b/>
          <w:bCs/>
          <w:sz w:val="24"/>
          <w:szCs w:val="24"/>
          <w:u w:val="single"/>
          <w:rtl/>
        </w:rPr>
      </w:pPr>
    </w:p>
    <w:p w:rsidR="00B64EDA" w:rsidRPr="00B64EDA" w:rsidRDefault="00B64EDA" w:rsidP="003B56CF">
      <w:pPr>
        <w:spacing w:after="0" w:line="360" w:lineRule="auto"/>
        <w:ind w:left="2550" w:hanging="1047"/>
        <w:jc w:val="both"/>
        <w:rPr>
          <w:rFonts w:ascii="Times New Roman" w:hAnsi="Times New Roman" w:cs="David"/>
          <w:b/>
          <w:bCs/>
          <w:sz w:val="24"/>
          <w:szCs w:val="24"/>
        </w:rPr>
      </w:pPr>
      <w:r w:rsidRPr="00B64EDA">
        <w:rPr>
          <w:rFonts w:ascii="Times New Roman" w:hAnsi="Times New Roman" w:cs="David"/>
          <w:b/>
          <w:bCs/>
          <w:sz w:val="24"/>
          <w:szCs w:val="24"/>
          <w:u w:val="single"/>
          <w:rtl/>
        </w:rPr>
        <w:t>הליך תחרותי נוסף</w:t>
      </w:r>
      <w:r w:rsidRPr="00B64EDA">
        <w:rPr>
          <w:rFonts w:ascii="Times New Roman" w:hAnsi="Times New Roman" w:cs="David" w:hint="cs"/>
          <w:b/>
          <w:bCs/>
          <w:sz w:val="24"/>
          <w:szCs w:val="24"/>
          <w:u w:val="single"/>
          <w:rtl/>
        </w:rPr>
        <w:t xml:space="preserve"> </w:t>
      </w:r>
    </w:p>
    <w:p w:rsidR="00B64EDA" w:rsidRPr="00B64EDA" w:rsidRDefault="00B64EDA" w:rsidP="003B56CF">
      <w:pPr>
        <w:spacing w:after="0" w:line="360" w:lineRule="auto"/>
        <w:ind w:left="1503"/>
        <w:jc w:val="both"/>
        <w:rPr>
          <w:rFonts w:ascii="Times New Roman" w:hAnsi="Times New Roman" w:cs="David"/>
          <w:sz w:val="24"/>
          <w:szCs w:val="24"/>
        </w:rPr>
      </w:pPr>
      <w:r w:rsidRPr="00B64EDA">
        <w:rPr>
          <w:rFonts w:ascii="Times New Roman" w:hAnsi="Times New Roman" w:cs="David"/>
          <w:sz w:val="24"/>
          <w:szCs w:val="24"/>
          <w:rtl/>
        </w:rPr>
        <w:lastRenderedPageBreak/>
        <w:t>ועדת המכרזים תהיה רשאית עפ"י שיקול דעתה לבצע הליך תחרותי נוסף ביחס</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למחיר ההצעה, בהתקיים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התנאי הבא:</w:t>
      </w:r>
    </w:p>
    <w:p w:rsidR="00B64EDA" w:rsidRPr="00B64EDA" w:rsidRDefault="00B64EDA" w:rsidP="003B56CF">
      <w:pPr>
        <w:spacing w:after="0" w:line="360" w:lineRule="auto"/>
        <w:ind w:left="1503"/>
        <w:rPr>
          <w:rFonts w:ascii="Times New Roman" w:hAnsi="Times New Roman" w:cs="David"/>
          <w:sz w:val="24"/>
          <w:szCs w:val="24"/>
        </w:rPr>
      </w:pPr>
      <w:r w:rsidRPr="00B64EDA">
        <w:rPr>
          <w:rFonts w:ascii="Times New Roman" w:hAnsi="Times New Roman" w:cs="David"/>
          <w:sz w:val="24"/>
          <w:szCs w:val="24"/>
          <w:rtl/>
        </w:rPr>
        <w:t xml:space="preserve">היה ושתי הצעות או יותר </w:t>
      </w:r>
      <w:r w:rsidRPr="00B64EDA">
        <w:rPr>
          <w:rFonts w:ascii="Times New Roman" w:hAnsi="Times New Roman" w:cs="David" w:hint="cs"/>
          <w:sz w:val="24"/>
          <w:szCs w:val="24"/>
          <w:rtl/>
        </w:rPr>
        <w:t>תנ</w:t>
      </w:r>
      <w:r w:rsidRPr="00B64EDA">
        <w:rPr>
          <w:rFonts w:ascii="Times New Roman" w:hAnsi="Times New Roman" w:cs="David"/>
          <w:sz w:val="24"/>
          <w:szCs w:val="24"/>
          <w:rtl/>
        </w:rPr>
        <w:t>ו</w:t>
      </w:r>
      <w:r w:rsidRPr="00B64EDA">
        <w:rPr>
          <w:rFonts w:ascii="Times New Roman" w:hAnsi="Times New Roman" w:cs="David" w:hint="cs"/>
          <w:sz w:val="24"/>
          <w:szCs w:val="24"/>
          <w:rtl/>
        </w:rPr>
        <w:t>קדנה</w:t>
      </w:r>
      <w:r w:rsidRPr="00B64EDA">
        <w:rPr>
          <w:rFonts w:ascii="Times New Roman" w:hAnsi="Times New Roman" w:cs="David"/>
          <w:sz w:val="24"/>
          <w:szCs w:val="24"/>
          <w:rtl/>
        </w:rPr>
        <w:t xml:space="preserve"> בניקוד </w:t>
      </w:r>
      <w:r w:rsidRPr="00B64EDA">
        <w:rPr>
          <w:rFonts w:ascii="Times New Roman" w:hAnsi="Times New Roman" w:cs="David" w:hint="cs"/>
          <w:sz w:val="24"/>
          <w:szCs w:val="24"/>
          <w:rtl/>
        </w:rPr>
        <w:t>כללי דומה, בפער של עד 5 נקודות והנן בעלות</w:t>
      </w:r>
      <w:r w:rsidRPr="00B64EDA">
        <w:rPr>
          <w:rFonts w:ascii="Times New Roman" w:hAnsi="Times New Roman" w:cs="David"/>
          <w:sz w:val="24"/>
          <w:szCs w:val="24"/>
          <w:rtl/>
        </w:rPr>
        <w:t xml:space="preserve"> הניקוד הגבוה </w:t>
      </w:r>
      <w:r w:rsidRPr="00B64EDA">
        <w:rPr>
          <w:rFonts w:ascii="Times New Roman" w:hAnsi="Times New Roman" w:cs="David" w:hint="cs"/>
          <w:sz w:val="24"/>
          <w:szCs w:val="24"/>
          <w:rtl/>
        </w:rPr>
        <w:t>ב</w:t>
      </w:r>
      <w:r w:rsidRPr="00B64EDA">
        <w:rPr>
          <w:rFonts w:ascii="Times New Roman" w:hAnsi="Times New Roman" w:cs="David"/>
          <w:sz w:val="24"/>
          <w:szCs w:val="24"/>
          <w:rtl/>
        </w:rPr>
        <w:t>יותר באמות המידה בהשוואה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לניקוד אותו קיבלו יתר ההצעות. יובהר, כי ההליך</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התחרותי יערך בין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ההצעות שקיבלו את הניקוד הגבוה ביותר</w:t>
      </w:r>
      <w:r w:rsidRPr="00B64EDA">
        <w:rPr>
          <w:rFonts w:ascii="Times New Roman" w:hAnsi="Times New Roman" w:cs="David" w:hint="cs"/>
          <w:sz w:val="24"/>
          <w:szCs w:val="24"/>
          <w:rtl/>
        </w:rPr>
        <w:t>, בפער האמור לעיל</w:t>
      </w:r>
      <w:r w:rsidRPr="00B64EDA">
        <w:rPr>
          <w:rFonts w:ascii="Times New Roman" w:hAnsi="Times New Roman" w:cs="David"/>
          <w:sz w:val="24"/>
          <w:szCs w:val="24"/>
          <w:rtl/>
        </w:rPr>
        <w:t>.</w:t>
      </w:r>
    </w:p>
    <w:p w:rsidR="00B64EDA" w:rsidRPr="00B64EDA" w:rsidRDefault="00B64EDA" w:rsidP="003B56CF">
      <w:pPr>
        <w:spacing w:after="0" w:line="360" w:lineRule="auto"/>
        <w:ind w:left="1503"/>
        <w:rPr>
          <w:rFonts w:ascii="Times New Roman" w:hAnsi="Times New Roman" w:cs="David"/>
          <w:sz w:val="24"/>
          <w:szCs w:val="24"/>
        </w:rPr>
      </w:pPr>
      <w:r w:rsidRPr="00B64EDA">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64EDA">
        <w:rPr>
          <w:rFonts w:ascii="Times New Roman" w:hAnsi="Times New Roman" w:cs="David" w:hint="cs"/>
          <w:sz w:val="24"/>
          <w:szCs w:val="24"/>
          <w:rtl/>
        </w:rPr>
        <w:t>י</w:t>
      </w:r>
      <w:r w:rsidRPr="00B64EDA">
        <w:rPr>
          <w:rFonts w:ascii="Times New Roman" w:hAnsi="Times New Roman" w:cs="David"/>
          <w:sz w:val="24"/>
          <w:szCs w:val="24"/>
          <w:rtl/>
        </w:rPr>
        <w:t>טיבים עם המשרד לעומת הצעתם המקורית, היה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ומציע לא יגיש הצעה נוספת, תהיה הצעתו הראשונה הצעה סופית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למכרז זה.</w:t>
      </w:r>
    </w:p>
    <w:p w:rsidR="00B64EDA" w:rsidRPr="00B64EDA" w:rsidRDefault="00B64EDA" w:rsidP="003B56CF">
      <w:pPr>
        <w:numPr>
          <w:ilvl w:val="2"/>
          <w:numId w:val="7"/>
        </w:numPr>
        <w:tabs>
          <w:tab w:val="clear" w:pos="3180"/>
        </w:tabs>
        <w:spacing w:after="0" w:line="360" w:lineRule="auto"/>
        <w:ind w:left="1503" w:hanging="709"/>
        <w:jc w:val="both"/>
        <w:rPr>
          <w:rFonts w:ascii="Times New Roman" w:hAnsi="Times New Roman" w:cs="David"/>
          <w:b/>
          <w:bCs/>
          <w:sz w:val="24"/>
          <w:szCs w:val="24"/>
        </w:rPr>
      </w:pPr>
      <w:r w:rsidRPr="00B64EDA">
        <w:rPr>
          <w:rFonts w:ascii="Times New Roman" w:hAnsi="Times New Roman" w:cs="David" w:hint="cs"/>
          <w:b/>
          <w:bCs/>
          <w:sz w:val="24"/>
          <w:szCs w:val="24"/>
          <w:rtl/>
        </w:rPr>
        <w:t xml:space="preserve">שלב חמישי - סיכום הציונים ובחירת זוכה </w:t>
      </w:r>
    </w:p>
    <w:p w:rsidR="00B64EDA" w:rsidRPr="00B64EDA" w:rsidRDefault="00B64EDA" w:rsidP="003B56CF">
      <w:pPr>
        <w:overflowPunct w:val="0"/>
        <w:autoSpaceDE w:val="0"/>
        <w:autoSpaceDN w:val="0"/>
        <w:adjustRightInd w:val="0"/>
        <w:spacing w:after="0" w:line="360" w:lineRule="auto"/>
        <w:ind w:left="1503"/>
        <w:contextualSpacing/>
        <w:textAlignment w:val="baseline"/>
        <w:rPr>
          <w:rFonts w:ascii="Arial" w:hAnsi="Arial" w:cs="David"/>
          <w:sz w:val="24"/>
          <w:szCs w:val="24"/>
          <w:rtl/>
        </w:rPr>
      </w:pPr>
      <w:r w:rsidRPr="00B64ED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8.2 להלן, </w:t>
      </w:r>
      <w:r w:rsidRPr="00B64EDA">
        <w:rPr>
          <w:rFonts w:ascii="Times New Roman" w:hAnsi="Times New Roman" w:cs="David" w:hint="cs"/>
          <w:b/>
          <w:bCs/>
          <w:sz w:val="24"/>
          <w:szCs w:val="24"/>
          <w:rtl/>
        </w:rPr>
        <w:t>תיקבע כהצעה הזוכה</w:t>
      </w:r>
      <w:r w:rsidRPr="00B64EDA">
        <w:rPr>
          <w:rFonts w:ascii="Times New Roman" w:hAnsi="Times New Roman" w:cs="David" w:hint="cs"/>
          <w:sz w:val="24"/>
          <w:szCs w:val="24"/>
          <w:rtl/>
        </w:rPr>
        <w:t xml:space="preserve">. </w:t>
      </w:r>
    </w:p>
    <w:p w:rsidR="00B64EDA" w:rsidRPr="00B64EDA" w:rsidRDefault="00B64EDA" w:rsidP="00B64EDA">
      <w:pPr>
        <w:spacing w:after="0" w:line="360" w:lineRule="auto"/>
        <w:ind w:left="2880" w:firstLine="420"/>
        <w:jc w:val="both"/>
        <w:rPr>
          <w:rFonts w:ascii="Times New Roman" w:hAnsi="Times New Roman" w:cs="David"/>
          <w:b/>
          <w:bCs/>
          <w:sz w:val="24"/>
          <w:szCs w:val="24"/>
          <w:rtl/>
        </w:rPr>
      </w:pPr>
    </w:p>
    <w:p w:rsidR="00B64EDA" w:rsidRPr="00B64EDA" w:rsidRDefault="00B64EDA" w:rsidP="003B56CF">
      <w:pPr>
        <w:spacing w:after="0" w:line="360" w:lineRule="auto"/>
        <w:ind w:left="1503"/>
        <w:rPr>
          <w:rFonts w:ascii="Times New Roman" w:hAnsi="Times New Roman" w:cs="David"/>
          <w:b/>
          <w:bCs/>
          <w:sz w:val="24"/>
          <w:szCs w:val="24"/>
          <w:rtl/>
        </w:rPr>
      </w:pPr>
      <w:r w:rsidRPr="00B64EDA">
        <w:rPr>
          <w:rFonts w:ascii="Times New Roman" w:hAnsi="Times New Roman" w:cs="David" w:hint="cs"/>
          <w:b/>
          <w:bCs/>
          <w:sz w:val="24"/>
          <w:szCs w:val="24"/>
          <w:rtl/>
        </w:rPr>
        <w:t xml:space="preserve">עידוד נשים בעסקים- </w:t>
      </w:r>
      <w:r w:rsidRPr="00B64EDA">
        <w:rPr>
          <w:rFonts w:ascii="Times New Roman" w:hAnsi="Times New Roman" w:cs="David"/>
          <w:sz w:val="24"/>
          <w:szCs w:val="24"/>
          <w:rtl/>
        </w:rPr>
        <w:t xml:space="preserve">על מציע העונה על הדרישות לתיקון לחוק חובת מכרזים (מספר 15), התשס"ג–2002 (להלן – </w:t>
      </w:r>
      <w:r w:rsidRPr="00B64EDA">
        <w:rPr>
          <w:rFonts w:ascii="Times New Roman" w:hAnsi="Times New Roman" w:cs="David" w:hint="cs"/>
          <w:sz w:val="24"/>
          <w:szCs w:val="24"/>
          <w:rtl/>
        </w:rPr>
        <w:t>"</w:t>
      </w:r>
      <w:r w:rsidRPr="00B64EDA">
        <w:rPr>
          <w:rFonts w:ascii="Times New Roman" w:hAnsi="Times New Roman" w:cs="David"/>
          <w:sz w:val="24"/>
          <w:szCs w:val="24"/>
          <w:rtl/>
        </w:rPr>
        <w:t>התיקון לחוק</w:t>
      </w:r>
      <w:r w:rsidRPr="00B64EDA">
        <w:rPr>
          <w:rFonts w:ascii="Times New Roman" w:hAnsi="Times New Roman" w:cs="David" w:hint="cs"/>
          <w:sz w:val="24"/>
          <w:szCs w:val="24"/>
          <w:rtl/>
        </w:rPr>
        <w:t>"</w:t>
      </w:r>
      <w:r w:rsidRPr="00B64EDA">
        <w:rPr>
          <w:rFonts w:ascii="Times New Roman" w:hAnsi="Times New Roman" w:cs="David"/>
          <w:sz w:val="24"/>
          <w:szCs w:val="24"/>
          <w:rtl/>
        </w:rPr>
        <w:t>), לעניין עידוד נשים בעסקים, להגיש אישור ותצהיר לפיו העסק הוא בשליטת אישה כהגדרת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התיקון לחוק כפי נוסחו מעת לעת.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אם </w:t>
      </w:r>
      <w:r w:rsidRPr="00B64EDA">
        <w:rPr>
          <w:rFonts w:ascii="Times New Roman" w:hAnsi="Times New Roman" w:cs="David" w:hint="cs"/>
          <w:sz w:val="24"/>
          <w:szCs w:val="24"/>
          <w:rtl/>
        </w:rPr>
        <w:t>לאחר שקלול התוצאות יקבלו</w:t>
      </w:r>
      <w:r w:rsidRPr="00B64EDA">
        <w:rPr>
          <w:rFonts w:ascii="Times New Roman" w:hAnsi="Times New Roman" w:cs="David"/>
          <w:sz w:val="24"/>
          <w:szCs w:val="24"/>
          <w:rtl/>
        </w:rPr>
        <w:t xml:space="preserve"> שתי הצעות או יותר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תוצאה משוקללת זהה שהיא התוצאה הגבוהה ביותר, ואחת מן ההצעות היא</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עסק בשליטת אישה, תיבחר ההצעה האמורה כזוכה במכרז ובלבד שצורף לה בעת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הגשתה,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אישור ותצהיר</w:t>
      </w:r>
      <w:r w:rsidRPr="00B64EDA">
        <w:rPr>
          <w:rFonts w:ascii="Times New Roman" w:hAnsi="Times New Roman" w:cs="David" w:hint="cs"/>
          <w:sz w:val="24"/>
          <w:szCs w:val="24"/>
          <w:rtl/>
        </w:rPr>
        <w:t xml:space="preserve"> כאמור</w:t>
      </w:r>
      <w:r w:rsidRPr="00B64EDA">
        <w:rPr>
          <w:rFonts w:ascii="Times New Roman" w:hAnsi="Times New Roman" w:cs="David"/>
          <w:sz w:val="24"/>
          <w:szCs w:val="24"/>
          <w:rtl/>
        </w:rPr>
        <w:t>.</w:t>
      </w:r>
    </w:p>
    <w:p w:rsidR="00B64EDA" w:rsidRPr="00B64EDA" w:rsidRDefault="00B64EDA" w:rsidP="00B64EDA">
      <w:pPr>
        <w:spacing w:after="0" w:line="360" w:lineRule="auto"/>
        <w:ind w:left="3168"/>
        <w:jc w:val="both"/>
        <w:rPr>
          <w:rFonts w:ascii="Times New Roman" w:hAnsi="Times New Roman" w:cs="David"/>
          <w:b/>
          <w:bCs/>
          <w:sz w:val="24"/>
          <w:szCs w:val="24"/>
        </w:rPr>
      </w:pPr>
    </w:p>
    <w:p w:rsidR="00B64EDA" w:rsidRPr="00B64EDA" w:rsidRDefault="00B64EDA" w:rsidP="003B56CF">
      <w:pPr>
        <w:numPr>
          <w:ilvl w:val="1"/>
          <w:numId w:val="7"/>
        </w:numPr>
        <w:tabs>
          <w:tab w:val="left" w:pos="794"/>
        </w:tabs>
        <w:spacing w:after="0" w:line="360" w:lineRule="auto"/>
        <w:ind w:hanging="1221"/>
        <w:jc w:val="both"/>
        <w:rPr>
          <w:rFonts w:ascii="Times New Roman" w:hAnsi="Times New Roman" w:cs="David"/>
          <w:sz w:val="24"/>
          <w:szCs w:val="24"/>
          <w:u w:val="single"/>
          <w:rtl/>
        </w:rPr>
      </w:pPr>
      <w:r w:rsidRPr="00B64EDA">
        <w:rPr>
          <w:rFonts w:ascii="Times New Roman" w:hAnsi="Times New Roman" w:cs="David" w:hint="cs"/>
          <w:b/>
          <w:bCs/>
          <w:sz w:val="24"/>
          <w:szCs w:val="24"/>
          <w:u w:val="single"/>
          <w:rtl/>
        </w:rPr>
        <w:t>הוראות בנוגע לבחירת הספק הזוכה במכרז</w:t>
      </w:r>
    </w:p>
    <w:p w:rsidR="00B64EDA" w:rsidRPr="00B64EDA" w:rsidRDefault="00B64EDA" w:rsidP="003B56CF">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sz w:val="24"/>
          <w:szCs w:val="24"/>
          <w:rtl/>
        </w:rPr>
        <w:t>המשרד שומר לעצמו את הזכות להחליט שלא לבחור זוכה כלשהו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למכרז ו/או לבטל את המכרז ו/או לפרסם מכרז חדש. עורך המכרז לא יהיה חייב לפצות </w:t>
      </w:r>
      <w:r w:rsidRPr="00B64EDA">
        <w:rPr>
          <w:rFonts w:ascii="Times New Roman" w:hAnsi="Times New Roman" w:cs="David" w:hint="cs"/>
          <w:sz w:val="24"/>
          <w:szCs w:val="24"/>
          <w:rtl/>
        </w:rPr>
        <w:t>מי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מ</w:t>
      </w:r>
      <w:r w:rsidRPr="00B64EDA">
        <w:rPr>
          <w:rFonts w:ascii="Times New Roman" w:hAnsi="Times New Roman" w:cs="David"/>
          <w:sz w:val="24"/>
          <w:szCs w:val="24"/>
          <w:rtl/>
        </w:rPr>
        <w:t>המציעים באחד המקרים המתוארים לעיל, בכל צורה שהיא.</w:t>
      </w:r>
    </w:p>
    <w:p w:rsidR="00B64EDA" w:rsidRPr="00B64EDA" w:rsidRDefault="00B64EDA" w:rsidP="003B56CF">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B64EDA">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B64EDA">
        <w:rPr>
          <w:rFonts w:ascii="Times New Roman" w:hAnsi="Times New Roman" w:cs="David" w:hint="cs"/>
          <w:sz w:val="24"/>
          <w:szCs w:val="24"/>
        </w:rPr>
        <w:t xml:space="preserve"> </w:t>
      </w:r>
    </w:p>
    <w:p w:rsidR="00B64EDA" w:rsidRPr="00B64EDA" w:rsidRDefault="00B64EDA" w:rsidP="003B56CF">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64EDA" w:rsidRPr="00B64EDA" w:rsidRDefault="00B64EDA" w:rsidP="003B56CF">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sz w:val="24"/>
          <w:szCs w:val="24"/>
          <w:rtl/>
        </w:rPr>
        <w:t xml:space="preserve">המשרד לא מתחייב לסיים את הליכי המכרז ולקבוע זוכה </w:t>
      </w:r>
      <w:r w:rsidRPr="00B64EDA">
        <w:rPr>
          <w:rFonts w:ascii="Times New Roman" w:hAnsi="Times New Roman" w:cs="David" w:hint="cs"/>
          <w:sz w:val="24"/>
          <w:szCs w:val="24"/>
          <w:rtl/>
        </w:rPr>
        <w:t>ב</w:t>
      </w:r>
      <w:r w:rsidRPr="00B64EDA">
        <w:rPr>
          <w:rFonts w:ascii="Times New Roman" w:hAnsi="Times New Roman" w:cs="David"/>
          <w:sz w:val="24"/>
          <w:szCs w:val="24"/>
          <w:rtl/>
        </w:rPr>
        <w:t xml:space="preserve">תוך תקופה מסוימת אך אם הליכי </w:t>
      </w:r>
      <w:r w:rsidRPr="00B64EDA">
        <w:rPr>
          <w:rFonts w:ascii="Times New Roman" w:hAnsi="Times New Roman" w:cs="David" w:hint="cs"/>
          <w:sz w:val="24"/>
          <w:szCs w:val="24"/>
          <w:rtl/>
        </w:rPr>
        <w:t>בחירת הזוכה</w:t>
      </w:r>
      <w:r w:rsidRPr="00B64EDA">
        <w:rPr>
          <w:rFonts w:ascii="Times New Roman" w:hAnsi="Times New Roman" w:cs="David"/>
          <w:sz w:val="24"/>
          <w:szCs w:val="24"/>
          <w:rtl/>
        </w:rPr>
        <w:t xml:space="preserve"> לא יסתיימו לאחר 90 יום מהמועד האחרון להגשת </w:t>
      </w:r>
      <w:r w:rsidRPr="00B64EDA">
        <w:rPr>
          <w:rFonts w:ascii="Times New Roman" w:hAnsi="Times New Roman" w:cs="David"/>
          <w:sz w:val="24"/>
          <w:szCs w:val="24"/>
          <w:rtl/>
        </w:rPr>
        <w:lastRenderedPageBreak/>
        <w:t xml:space="preserve">ההצעות רשאי המציע לבטל את הצעתו בהודעה בכתב שימסור למרכז ועדת המכרזים ולקבל את הערבות חזרה. </w:t>
      </w:r>
    </w:p>
    <w:p w:rsidR="00B64EDA" w:rsidRPr="00B64EDA" w:rsidRDefault="00B64EDA" w:rsidP="003B56CF">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sz w:val="24"/>
          <w:szCs w:val="24"/>
          <w:rtl/>
        </w:rPr>
        <w:t>מבלי לגרוע מהאמור לעיל ומכל סעד או זכות המוקנית למשרד,</w:t>
      </w:r>
      <w:r w:rsidRPr="00B64EDA">
        <w:rPr>
          <w:rFonts w:ascii="Times New Roman" w:hAnsi="Times New Roman" w:cs="David" w:hint="cs"/>
          <w:sz w:val="24"/>
          <w:szCs w:val="24"/>
        </w:rPr>
        <w:t xml:space="preserve"> </w:t>
      </w:r>
      <w:r w:rsidRPr="00B64EDA">
        <w:rPr>
          <w:rFonts w:ascii="Times New Roman" w:hAnsi="Times New Roman" w:cs="David"/>
          <w:sz w:val="24"/>
          <w:szCs w:val="24"/>
          <w:rtl/>
        </w:rPr>
        <w:t>ההצעות</w:t>
      </w:r>
      <w:r w:rsidRPr="00B64EDA">
        <w:rPr>
          <w:rFonts w:ascii="Times New Roman" w:hAnsi="Times New Roman" w:cs="David" w:hint="cs"/>
          <w:sz w:val="24"/>
          <w:szCs w:val="24"/>
        </w:rPr>
        <w:t xml:space="preserve"> </w:t>
      </w:r>
      <w:r w:rsidRPr="00B64EDA">
        <w:rPr>
          <w:rFonts w:ascii="Times New Roman" w:hAnsi="Times New Roman" w:cs="David"/>
          <w:sz w:val="24"/>
          <w:szCs w:val="24"/>
          <w:rtl/>
        </w:rPr>
        <w:t>המפסידות תעמודנה בתוקפן 90 יום נוספים לאחר סיום הליכי המכרז</w:t>
      </w:r>
      <w:r w:rsidRPr="00B64EDA">
        <w:rPr>
          <w:rFonts w:ascii="Times New Roman" w:hAnsi="Times New Roman" w:cs="David" w:hint="cs"/>
          <w:sz w:val="24"/>
          <w:szCs w:val="24"/>
          <w:rtl/>
        </w:rPr>
        <w:t xml:space="preserve"> ומתן הודעה למציע הזוכה</w:t>
      </w:r>
      <w:r w:rsidRPr="00B64EDA">
        <w:rPr>
          <w:rFonts w:ascii="Times New Roman" w:hAnsi="Times New Roman" w:cs="David"/>
          <w:sz w:val="24"/>
          <w:szCs w:val="24"/>
          <w:rtl/>
        </w:rPr>
        <w:t xml:space="preserve">, וזאת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מקרה </w:t>
      </w:r>
      <w:r w:rsidRPr="00B64EDA">
        <w:rPr>
          <w:rFonts w:ascii="Times New Roman" w:hAnsi="Times New Roman" w:cs="David" w:hint="cs"/>
          <w:sz w:val="24"/>
          <w:szCs w:val="24"/>
          <w:rtl/>
        </w:rPr>
        <w:t>שבו</w:t>
      </w:r>
      <w:r w:rsidRPr="00B64EDA">
        <w:rPr>
          <w:rFonts w:ascii="Times New Roman" w:hAnsi="Times New Roman" w:cs="David"/>
          <w:sz w:val="24"/>
          <w:szCs w:val="24"/>
          <w:rtl/>
        </w:rPr>
        <w:t xml:space="preserve"> המציע הזוכה יחזור בו מהצעתו או יפר את ההתקשרות </w:t>
      </w:r>
      <w:r w:rsidRPr="00B64EDA">
        <w:rPr>
          <w:rFonts w:ascii="Times New Roman" w:hAnsi="Times New Roman" w:cs="David" w:hint="cs"/>
          <w:sz w:val="24"/>
          <w:szCs w:val="24"/>
          <w:rtl/>
        </w:rPr>
        <w:t>עם המשרד</w:t>
      </w:r>
      <w:r w:rsidRPr="00B64EDA">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64EDA" w:rsidDel="00B2432B">
        <w:rPr>
          <w:rFonts w:ascii="Times New Roman" w:hAnsi="Times New Roman" w:cs="David" w:hint="cs"/>
          <w:sz w:val="24"/>
          <w:szCs w:val="24"/>
          <w:rtl/>
        </w:rPr>
        <w:t xml:space="preserve"> </w:t>
      </w:r>
    </w:p>
    <w:p w:rsidR="00B64EDA" w:rsidRPr="00B64EDA" w:rsidRDefault="00B64EDA" w:rsidP="003B56CF">
      <w:pPr>
        <w:numPr>
          <w:ilvl w:val="2"/>
          <w:numId w:val="7"/>
        </w:numPr>
        <w:tabs>
          <w:tab w:val="clear" w:pos="3180"/>
        </w:tabs>
        <w:spacing w:after="0" w:line="360" w:lineRule="auto"/>
        <w:ind w:left="1503" w:hanging="709"/>
        <w:rPr>
          <w:rFonts w:ascii="Times New Roman" w:hAnsi="Times New Roman" w:cs="David"/>
          <w:sz w:val="24"/>
          <w:szCs w:val="24"/>
        </w:rPr>
      </w:pPr>
      <w:r w:rsidRPr="00B64EDA">
        <w:rPr>
          <w:rFonts w:ascii="Times New Roman" w:hAnsi="Times New Roman" w:cs="David" w:hint="cs"/>
          <w:sz w:val="24"/>
          <w:szCs w:val="24"/>
          <w:rtl/>
        </w:rPr>
        <w:t>אין באמור לעיל כדי לגרוע מכל זכות הקיימת למשרד.</w:t>
      </w:r>
    </w:p>
    <w:p w:rsidR="00B64EDA" w:rsidRPr="00B64EDA" w:rsidRDefault="00B64EDA" w:rsidP="00B64EDA">
      <w:pPr>
        <w:spacing w:after="0" w:line="360" w:lineRule="auto"/>
        <w:ind w:left="2460"/>
        <w:jc w:val="both"/>
        <w:rPr>
          <w:rFonts w:ascii="Times New Roman" w:hAnsi="Times New Roman" w:cs="David"/>
          <w:sz w:val="24"/>
          <w:szCs w:val="24"/>
        </w:rPr>
      </w:pPr>
    </w:p>
    <w:p w:rsidR="00B64EDA" w:rsidRPr="00B64EDA" w:rsidRDefault="00B64EDA" w:rsidP="00DE63AF">
      <w:pPr>
        <w:numPr>
          <w:ilvl w:val="1"/>
          <w:numId w:val="7"/>
        </w:numPr>
        <w:tabs>
          <w:tab w:val="left" w:pos="794"/>
        </w:tabs>
        <w:spacing w:after="0" w:line="360" w:lineRule="auto"/>
        <w:ind w:hanging="1221"/>
        <w:jc w:val="both"/>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חילוט/ הארכת/ החזרת ערבות הצעה</w:t>
      </w:r>
    </w:p>
    <w:p w:rsidR="00B64EDA" w:rsidRPr="00B64EDA" w:rsidRDefault="00B64EDA" w:rsidP="00DE63AF">
      <w:pPr>
        <w:numPr>
          <w:ilvl w:val="2"/>
          <w:numId w:val="7"/>
        </w:numPr>
        <w:tabs>
          <w:tab w:val="clear" w:pos="3180"/>
        </w:tabs>
        <w:spacing w:after="0" w:line="360" w:lineRule="auto"/>
        <w:ind w:left="1644" w:hanging="850"/>
        <w:jc w:val="both"/>
        <w:rPr>
          <w:rFonts w:ascii="Times New Roman" w:hAnsi="Times New Roman" w:cs="David"/>
          <w:sz w:val="24"/>
          <w:szCs w:val="24"/>
        </w:rPr>
      </w:pPr>
      <w:r w:rsidRPr="00B64EDA">
        <w:rPr>
          <w:rFonts w:ascii="Times New Roman" w:hAnsi="Times New Roman" w:cs="David" w:hint="eastAsia"/>
          <w:sz w:val="24"/>
          <w:szCs w:val="24"/>
          <w:rtl/>
        </w:rPr>
        <w:t>ועדת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המכרזים</w:t>
      </w:r>
      <w:r w:rsidRPr="00B64EDA">
        <w:rPr>
          <w:rFonts w:ascii="Times New Roman" w:hAnsi="Times New Roman" w:cs="David"/>
          <w:sz w:val="24"/>
          <w:szCs w:val="24"/>
          <w:rtl/>
        </w:rPr>
        <w:t xml:space="preserve"> תהיה רשאית לחלט את הערבות, כול</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או </w:t>
      </w:r>
      <w:r w:rsidRPr="00B64EDA">
        <w:rPr>
          <w:rFonts w:ascii="Times New Roman" w:hAnsi="Times New Roman" w:cs="David" w:hint="cs"/>
          <w:sz w:val="24"/>
          <w:szCs w:val="24"/>
          <w:rtl/>
        </w:rPr>
        <w:t>ח</w:t>
      </w:r>
      <w:r w:rsidRPr="00B64EDA">
        <w:rPr>
          <w:rFonts w:ascii="Times New Roman" w:hAnsi="Times New Roman" w:cs="David"/>
          <w:sz w:val="24"/>
          <w:szCs w:val="24"/>
          <w:rtl/>
        </w:rPr>
        <w:t>לק</w:t>
      </w:r>
      <w:r w:rsidRPr="00B64EDA">
        <w:rPr>
          <w:rFonts w:ascii="Times New Roman" w:hAnsi="Times New Roman" w:cs="David" w:hint="cs"/>
          <w:sz w:val="24"/>
          <w:szCs w:val="24"/>
          <w:rtl/>
        </w:rPr>
        <w:t>ה</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r w:rsidRPr="00B64EDA">
        <w:rPr>
          <w:rFonts w:ascii="Times New Roman" w:hAnsi="Times New Roman" w:cs="David" w:hint="eastAsia"/>
          <w:sz w:val="24"/>
          <w:szCs w:val="24"/>
          <w:rtl/>
        </w:rPr>
        <w:t>לאחר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שנתנה למציע הזדמנות להשמיע טענותיו בהתקיים, בין היתר אחד או יותר מהמפורט להלן:</w:t>
      </w:r>
    </w:p>
    <w:p w:rsidR="00B64EDA" w:rsidRPr="00B64EDA" w:rsidRDefault="00B64EDA" w:rsidP="00E5451E">
      <w:pPr>
        <w:numPr>
          <w:ilvl w:val="3"/>
          <w:numId w:val="7"/>
        </w:numPr>
        <w:tabs>
          <w:tab w:val="clear" w:pos="4410"/>
        </w:tabs>
        <w:spacing w:after="0" w:line="360" w:lineRule="auto"/>
        <w:ind w:left="2211" w:hanging="567"/>
        <w:rPr>
          <w:rFonts w:ascii="Times New Roman" w:hAnsi="Times New Roman" w:cs="David"/>
          <w:sz w:val="24"/>
          <w:szCs w:val="24"/>
        </w:rPr>
      </w:pPr>
      <w:r w:rsidRPr="00B64EDA">
        <w:rPr>
          <w:rFonts w:ascii="Times New Roman" w:hAnsi="Times New Roman" w:cs="David" w:hint="eastAsia"/>
          <w:sz w:val="24"/>
          <w:szCs w:val="24"/>
          <w:rtl/>
        </w:rPr>
        <w:t>המציע</w:t>
      </w:r>
      <w:r w:rsidRPr="00B64EDA">
        <w:rPr>
          <w:rFonts w:ascii="Times New Roman" w:hAnsi="Times New Roman" w:cs="David"/>
          <w:sz w:val="24"/>
          <w:szCs w:val="24"/>
          <w:rtl/>
        </w:rPr>
        <w:t xml:space="preserve"> נהג במהלך המכרז בעורמה, בתכסיסנות או בחוסר ניקיון כפיים.</w:t>
      </w:r>
    </w:p>
    <w:p w:rsidR="00B64EDA" w:rsidRPr="00B64EDA" w:rsidRDefault="00B64EDA" w:rsidP="00E5451E">
      <w:pPr>
        <w:numPr>
          <w:ilvl w:val="3"/>
          <w:numId w:val="7"/>
        </w:numPr>
        <w:tabs>
          <w:tab w:val="clear" w:pos="4410"/>
        </w:tabs>
        <w:spacing w:after="0" w:line="360" w:lineRule="auto"/>
        <w:ind w:left="2211" w:hanging="567"/>
        <w:rPr>
          <w:rFonts w:ascii="Times New Roman" w:hAnsi="Times New Roman" w:cs="David"/>
          <w:sz w:val="24"/>
          <w:szCs w:val="24"/>
        </w:rPr>
      </w:pPr>
      <w:r w:rsidRPr="00B64EDA">
        <w:rPr>
          <w:rFonts w:ascii="Times New Roman" w:hAnsi="Times New Roman" w:cs="David" w:hint="eastAsia"/>
          <w:sz w:val="24"/>
          <w:szCs w:val="24"/>
          <w:rtl/>
        </w:rPr>
        <w:t>מציע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מסר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לו</w:t>
      </w:r>
      <w:r w:rsidRPr="00B64EDA">
        <w:rPr>
          <w:rFonts w:ascii="Times New Roman" w:hAnsi="Times New Roman" w:cs="David" w:hint="cs"/>
          <w:sz w:val="24"/>
          <w:szCs w:val="24"/>
          <w:rtl/>
        </w:rPr>
        <w:t>ו</w:t>
      </w:r>
      <w:r w:rsidRPr="00B64EDA">
        <w:rPr>
          <w:rFonts w:ascii="Times New Roman" w:hAnsi="Times New Roman" w:cs="David" w:hint="eastAsia"/>
          <w:sz w:val="24"/>
          <w:szCs w:val="24"/>
          <w:rtl/>
        </w:rPr>
        <w:t>עדת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המכרזים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מידע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מטעה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או</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מידע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מהותי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בלתי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מדויק</w:t>
      </w:r>
      <w:r w:rsidRPr="00B64EDA">
        <w:rPr>
          <w:rFonts w:ascii="Times New Roman" w:hAnsi="Times New Roman" w:cs="David"/>
          <w:sz w:val="24"/>
          <w:szCs w:val="24"/>
          <w:rtl/>
        </w:rPr>
        <w:t>.</w:t>
      </w:r>
    </w:p>
    <w:p w:rsidR="00B64EDA" w:rsidRPr="00B64EDA" w:rsidRDefault="00B64EDA" w:rsidP="00E5451E">
      <w:pPr>
        <w:numPr>
          <w:ilvl w:val="3"/>
          <w:numId w:val="7"/>
        </w:numPr>
        <w:tabs>
          <w:tab w:val="clear" w:pos="4410"/>
        </w:tabs>
        <w:spacing w:after="0" w:line="360" w:lineRule="auto"/>
        <w:ind w:left="2211" w:hanging="567"/>
        <w:rPr>
          <w:rFonts w:ascii="Times New Roman" w:hAnsi="Times New Roman" w:cs="David"/>
          <w:sz w:val="24"/>
          <w:szCs w:val="24"/>
        </w:rPr>
      </w:pPr>
      <w:r w:rsidRPr="00B64EDA">
        <w:rPr>
          <w:rFonts w:ascii="Times New Roman" w:hAnsi="Times New Roman" w:cs="David"/>
          <w:sz w:val="24"/>
          <w:szCs w:val="24"/>
          <w:rtl/>
        </w:rPr>
        <w:t>מציע חזר בו מהצעתו שהגיש למכרז לאחר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חלוף המועד להגשת הצעות </w:t>
      </w:r>
      <w:r w:rsidRPr="00B64EDA">
        <w:rPr>
          <w:rFonts w:ascii="Times New Roman" w:hAnsi="Times New Roman" w:cs="David" w:hint="cs"/>
          <w:sz w:val="24"/>
          <w:szCs w:val="24"/>
          <w:rtl/>
        </w:rPr>
        <w:t xml:space="preserve">במסגרת המכרז, </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ובכפוף לאמור בסעיף 6.3.5 לעיל</w:t>
      </w:r>
      <w:r w:rsidRPr="00B64EDA">
        <w:rPr>
          <w:rFonts w:ascii="Times New Roman" w:hAnsi="Times New Roman" w:cs="David"/>
          <w:sz w:val="24"/>
          <w:szCs w:val="24"/>
          <w:rtl/>
        </w:rPr>
        <w:t>.</w:t>
      </w:r>
    </w:p>
    <w:p w:rsidR="00B64EDA" w:rsidRPr="00B64EDA" w:rsidRDefault="00B64EDA" w:rsidP="00E5451E">
      <w:pPr>
        <w:numPr>
          <w:ilvl w:val="3"/>
          <w:numId w:val="7"/>
        </w:numPr>
        <w:tabs>
          <w:tab w:val="clear" w:pos="4410"/>
        </w:tabs>
        <w:spacing w:after="0" w:line="360" w:lineRule="auto"/>
        <w:ind w:left="2211" w:hanging="567"/>
        <w:rPr>
          <w:rFonts w:ascii="Times New Roman" w:hAnsi="Times New Roman" w:cs="David"/>
          <w:sz w:val="24"/>
          <w:szCs w:val="24"/>
          <w:rtl/>
        </w:rPr>
      </w:pPr>
      <w:r w:rsidRPr="00B64EDA">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64EDA">
        <w:rPr>
          <w:rFonts w:ascii="Times New Roman" w:hAnsi="Times New Roman" w:cs="David" w:hint="eastAsia"/>
          <w:sz w:val="24"/>
          <w:szCs w:val="24"/>
          <w:rtl/>
        </w:rPr>
        <w:t>ליצירת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ההתקשרות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הזוכה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במכרז</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לרבות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חתימה</w:t>
      </w:r>
      <w:r w:rsidRPr="00B64EDA">
        <w:rPr>
          <w:rFonts w:ascii="Times New Roman" w:hAnsi="Times New Roman" w:cs="David"/>
          <w:sz w:val="24"/>
          <w:szCs w:val="24"/>
          <w:rtl/>
        </w:rPr>
        <w:t xml:space="preserve"> על</w:t>
      </w:r>
      <w:r w:rsidRPr="00B64EDA">
        <w:rPr>
          <w:rFonts w:ascii="Times New Roman" w:hAnsi="Times New Roman" w:cs="David" w:hint="cs"/>
          <w:sz w:val="24"/>
          <w:szCs w:val="24"/>
          <w:rtl/>
        </w:rPr>
        <w:t xml:space="preserve"> </w:t>
      </w:r>
      <w:r w:rsidRPr="00B64EDA">
        <w:rPr>
          <w:rFonts w:ascii="Times New Roman" w:hAnsi="Times New Roman" w:cs="David" w:hint="eastAsia"/>
          <w:sz w:val="24"/>
          <w:szCs w:val="24"/>
          <w:rtl/>
        </w:rPr>
        <w:t>ההסכם</w:t>
      </w:r>
      <w:r w:rsidRPr="00B64EDA">
        <w:rPr>
          <w:rFonts w:ascii="Times New Roman" w:hAnsi="Times New Roman" w:cs="David" w:hint="cs"/>
          <w:sz w:val="24"/>
          <w:szCs w:val="24"/>
          <w:rtl/>
        </w:rPr>
        <w:t xml:space="preserve"> </w:t>
      </w:r>
      <w:r w:rsidRPr="00B64EDA">
        <w:rPr>
          <w:rFonts w:ascii="Times New Roman" w:hAnsi="Times New Roman" w:cs="David" w:hint="eastAsia"/>
          <w:sz w:val="24"/>
          <w:szCs w:val="24"/>
          <w:rtl/>
        </w:rPr>
        <w:t>המצורף</w:t>
      </w:r>
      <w:r w:rsidRPr="00B64EDA">
        <w:rPr>
          <w:rFonts w:ascii="Times New Roman" w:hAnsi="Times New Roman" w:cs="David"/>
          <w:sz w:val="24"/>
          <w:szCs w:val="24"/>
          <w:rtl/>
        </w:rPr>
        <w:t xml:space="preserve"> למפרט המכרז והמצאת הנספחים לו, חתומים כנדרש</w:t>
      </w:r>
      <w:r w:rsidR="00CF0E8A">
        <w:rPr>
          <w:rFonts w:ascii="Times New Roman" w:hAnsi="Times New Roman" w:cs="David" w:hint="cs"/>
          <w:sz w:val="24"/>
          <w:szCs w:val="24"/>
          <w:rtl/>
        </w:rPr>
        <w:t>, וכן המצאת ערבות ביצוע</w:t>
      </w:r>
      <w:r w:rsidRPr="00CF0E8A">
        <w:rPr>
          <w:rFonts w:ascii="Times New Roman" w:hAnsi="Times New Roman" w:cs="David" w:hint="cs"/>
          <w:sz w:val="24"/>
          <w:szCs w:val="24"/>
          <w:rtl/>
        </w:rPr>
        <w:t>,</w:t>
      </w:r>
      <w:r w:rsidR="00CF0E8A" w:rsidRPr="00CF0E8A">
        <w:rPr>
          <w:rFonts w:ascii="Times New Roman" w:hAnsi="Times New Roman" w:cs="David" w:hint="cs"/>
          <w:sz w:val="24"/>
          <w:szCs w:val="24"/>
          <w:rtl/>
        </w:rPr>
        <w:t xml:space="preserve"> </w:t>
      </w:r>
      <w:r w:rsidRPr="00CF0E8A">
        <w:rPr>
          <w:rFonts w:ascii="Times New Roman" w:hAnsi="Times New Roman" w:cs="David" w:hint="cs"/>
          <w:sz w:val="24"/>
          <w:szCs w:val="24"/>
          <w:rtl/>
        </w:rPr>
        <w:t>העתקי פוליסות הביטוח, מאושרות ע"י המבטח או אישור בחתימתו על קיום הביטוחים כאמור. את</w:t>
      </w:r>
      <w:r w:rsidRPr="00B64EDA">
        <w:rPr>
          <w:rFonts w:ascii="Times New Roman" w:hAnsi="Times New Roman" w:cs="David" w:hint="cs"/>
          <w:sz w:val="24"/>
          <w:szCs w:val="24"/>
          <w:rtl/>
        </w:rPr>
        <w:t xml:space="preserve"> הנדרש ע"פ ההסכם ומפרט המכרז, בתוך פרק הזמן שנקבע בסעיף 1</w:t>
      </w:r>
      <w:r w:rsidRPr="00B64EDA">
        <w:rPr>
          <w:rFonts w:ascii="Times New Roman" w:hAnsi="Times New Roman" w:cs="David"/>
          <w:sz w:val="24"/>
          <w:szCs w:val="24"/>
          <w:rtl/>
        </w:rPr>
        <w:t>.</w:t>
      </w:r>
    </w:p>
    <w:p w:rsidR="00B64EDA" w:rsidRPr="00B64EDA" w:rsidRDefault="00B64EDA" w:rsidP="00CF0E8A">
      <w:pPr>
        <w:numPr>
          <w:ilvl w:val="2"/>
          <w:numId w:val="7"/>
        </w:numPr>
        <w:tabs>
          <w:tab w:val="clear" w:pos="3180"/>
        </w:tabs>
        <w:spacing w:after="0" w:line="360" w:lineRule="auto"/>
        <w:ind w:left="1644" w:hanging="850"/>
        <w:rPr>
          <w:rFonts w:ascii="Times New Roman" w:hAnsi="Times New Roman" w:cs="David"/>
          <w:sz w:val="24"/>
          <w:szCs w:val="24"/>
          <w:rtl/>
        </w:rPr>
      </w:pPr>
      <w:r w:rsidRPr="00B64EDA">
        <w:rPr>
          <w:rFonts w:ascii="Times New Roman" w:hAnsi="Times New Roman" w:cs="David" w:hint="eastAsia"/>
          <w:sz w:val="24"/>
          <w:szCs w:val="24"/>
          <w:rtl/>
        </w:rPr>
        <w:t>הערבות</w:t>
      </w:r>
      <w:r w:rsidRPr="00B64EDA">
        <w:rPr>
          <w:rFonts w:ascii="Times New Roman" w:hAnsi="Times New Roman" w:cs="David"/>
          <w:sz w:val="24"/>
          <w:szCs w:val="24"/>
          <w:rtl/>
        </w:rPr>
        <w:t xml:space="preserve"> תוחזר למציעים שלא זכו במכרז לאחר סיום הליכי המכרז או עם פקיעת הערבות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או עם חתימת ההסכם עם הזוכה במכרז, לפי המוקדם מביניהם. </w:t>
      </w:r>
    </w:p>
    <w:p w:rsidR="00B64EDA" w:rsidRPr="00B64EDA" w:rsidRDefault="00B64EDA" w:rsidP="00CF0E8A">
      <w:pPr>
        <w:numPr>
          <w:ilvl w:val="2"/>
          <w:numId w:val="7"/>
        </w:numPr>
        <w:tabs>
          <w:tab w:val="clear" w:pos="3180"/>
        </w:tabs>
        <w:spacing w:after="0" w:line="360" w:lineRule="auto"/>
        <w:ind w:left="1644" w:hanging="850"/>
        <w:rPr>
          <w:rFonts w:ascii="Times New Roman" w:hAnsi="Times New Roman" w:cs="David"/>
          <w:sz w:val="24"/>
          <w:szCs w:val="24"/>
        </w:rPr>
      </w:pPr>
      <w:r w:rsidRPr="00B64EDA">
        <w:rPr>
          <w:rFonts w:ascii="Times New Roman" w:hAnsi="Times New Roman" w:cs="David" w:hint="eastAsia"/>
          <w:sz w:val="24"/>
          <w:szCs w:val="24"/>
          <w:rtl/>
        </w:rPr>
        <w:t>ועדת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המכרזים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תהיה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רשאית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לדרוש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הארכות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תוקף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הערבות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התקבלה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החלטה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בדבר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זוכה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במכרז</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הארכת הערבות תעשה על חשבון המציע.</w:t>
      </w:r>
    </w:p>
    <w:p w:rsidR="00B64EDA" w:rsidRPr="00B64EDA" w:rsidRDefault="00B64EDA" w:rsidP="00CF0E8A">
      <w:pPr>
        <w:numPr>
          <w:ilvl w:val="2"/>
          <w:numId w:val="7"/>
        </w:numPr>
        <w:tabs>
          <w:tab w:val="clear" w:pos="3180"/>
        </w:tabs>
        <w:spacing w:after="0" w:line="360" w:lineRule="auto"/>
        <w:ind w:left="1644" w:hanging="850"/>
        <w:rPr>
          <w:rFonts w:ascii="Times New Roman" w:hAnsi="Times New Roman" w:cs="David"/>
          <w:sz w:val="24"/>
          <w:szCs w:val="24"/>
        </w:rPr>
      </w:pPr>
      <w:r w:rsidRPr="00B64EDA">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B64EDA" w:rsidRPr="00B64EDA" w:rsidRDefault="00B64EDA" w:rsidP="00B64EDA">
      <w:pPr>
        <w:spacing w:after="0" w:line="360" w:lineRule="auto"/>
        <w:ind w:left="1230"/>
        <w:jc w:val="both"/>
        <w:rPr>
          <w:rFonts w:ascii="Times New Roman" w:hAnsi="Times New Roman" w:cs="David"/>
          <w:sz w:val="24"/>
          <w:szCs w:val="24"/>
          <w:rtl/>
        </w:rPr>
      </w:pPr>
    </w:p>
    <w:p w:rsidR="00B64EDA" w:rsidRPr="00B64EDA" w:rsidRDefault="00B64EDA" w:rsidP="00F35491">
      <w:pPr>
        <w:numPr>
          <w:ilvl w:val="0"/>
          <w:numId w:val="8"/>
        </w:numPr>
        <w:overflowPunct w:val="0"/>
        <w:autoSpaceDE w:val="0"/>
        <w:autoSpaceDN w:val="0"/>
        <w:adjustRightInd w:val="0"/>
        <w:spacing w:after="0" w:line="360" w:lineRule="auto"/>
        <w:ind w:hanging="417"/>
        <w:contextualSpacing/>
        <w:textAlignment w:val="baseline"/>
        <w:rPr>
          <w:rFonts w:ascii="Arial" w:hAnsi="Arial" w:cs="David"/>
          <w:b/>
          <w:bCs/>
          <w:sz w:val="28"/>
          <w:szCs w:val="28"/>
          <w:u w:val="single"/>
        </w:rPr>
      </w:pPr>
      <w:r w:rsidRPr="00B64EDA">
        <w:rPr>
          <w:rFonts w:ascii="Arial" w:hAnsi="Arial" w:cs="David"/>
          <w:b/>
          <w:bCs/>
          <w:sz w:val="28"/>
          <w:szCs w:val="28"/>
          <w:u w:val="single"/>
          <w:rtl/>
        </w:rPr>
        <w:t>תנאים מוקדמים להשתתפות במכרז (תנאי סף)</w:t>
      </w:r>
    </w:p>
    <w:p w:rsidR="00B64EDA" w:rsidRPr="00B64EDA" w:rsidRDefault="00B64EDA" w:rsidP="00F35491">
      <w:pPr>
        <w:numPr>
          <w:ilvl w:val="1"/>
          <w:numId w:val="10"/>
        </w:numPr>
        <w:tabs>
          <w:tab w:val="clear" w:pos="1440"/>
        </w:tabs>
        <w:overflowPunct w:val="0"/>
        <w:autoSpaceDE w:val="0"/>
        <w:autoSpaceDN w:val="0"/>
        <w:adjustRightInd w:val="0"/>
        <w:spacing w:after="0" w:line="360" w:lineRule="auto"/>
        <w:ind w:left="936" w:hanging="426"/>
        <w:contextualSpacing/>
        <w:textAlignment w:val="baseline"/>
        <w:rPr>
          <w:rFonts w:ascii="Arial" w:hAnsi="Arial" w:cs="David"/>
          <w:b/>
          <w:bCs/>
          <w:sz w:val="24"/>
          <w:szCs w:val="24"/>
          <w:u w:val="single"/>
        </w:rPr>
      </w:pPr>
      <w:r w:rsidRPr="00B64EDA">
        <w:rPr>
          <w:rFonts w:ascii="Arial" w:hAnsi="Arial" w:cs="David" w:hint="cs"/>
          <w:b/>
          <w:bCs/>
          <w:sz w:val="24"/>
          <w:szCs w:val="24"/>
          <w:u w:val="single"/>
          <w:rtl/>
        </w:rPr>
        <w:t>ניהול ספרי חשבונות</w:t>
      </w:r>
    </w:p>
    <w:p w:rsidR="00B64EDA" w:rsidRPr="00B64EDA" w:rsidRDefault="00B64EDA" w:rsidP="00F35491">
      <w:pPr>
        <w:spacing w:after="0" w:line="360" w:lineRule="auto"/>
        <w:ind w:left="936"/>
        <w:contextualSpacing/>
        <w:rPr>
          <w:rFonts w:ascii="Times New Roman" w:hAnsi="Times New Roman" w:cs="David"/>
          <w:sz w:val="24"/>
          <w:szCs w:val="24"/>
        </w:rPr>
      </w:pPr>
      <w:r w:rsidRPr="00B64EDA">
        <w:rPr>
          <w:rFonts w:ascii="Times New Roman" w:hAnsi="Times New Roman" w:cs="David"/>
          <w:sz w:val="24"/>
          <w:szCs w:val="24"/>
          <w:rtl/>
        </w:rPr>
        <w:lastRenderedPageBreak/>
        <w:t xml:space="preserve">המציע מנהל פנקסי חשבונות ורשומות על פי פקודת מס הכנסה [נוסח חדש] וחוק </w:t>
      </w:r>
      <w:r w:rsidRPr="00B64EDA">
        <w:rPr>
          <w:rFonts w:ascii="Times New Roman" w:hAnsi="Times New Roman" w:cs="David" w:hint="cs"/>
          <w:sz w:val="24"/>
          <w:szCs w:val="24"/>
          <w:rtl/>
        </w:rPr>
        <w:t xml:space="preserve">מס </w:t>
      </w:r>
      <w:r w:rsidRPr="00B64EDA">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B64EDA">
        <w:rPr>
          <w:rFonts w:ascii="Times New Roman" w:hAnsi="Times New Roman" w:cs="David" w:hint="cs"/>
          <w:sz w:val="24"/>
          <w:szCs w:val="24"/>
          <w:rtl/>
        </w:rPr>
        <w:t xml:space="preserve"> </w:t>
      </w:r>
    </w:p>
    <w:p w:rsidR="00B64EDA" w:rsidRPr="00B64EDA" w:rsidRDefault="00B64EDA" w:rsidP="00F35491">
      <w:pPr>
        <w:numPr>
          <w:ilvl w:val="1"/>
          <w:numId w:val="10"/>
        </w:numPr>
        <w:tabs>
          <w:tab w:val="clear" w:pos="1440"/>
        </w:tabs>
        <w:overflowPunct w:val="0"/>
        <w:autoSpaceDE w:val="0"/>
        <w:autoSpaceDN w:val="0"/>
        <w:adjustRightInd w:val="0"/>
        <w:spacing w:after="0" w:line="360" w:lineRule="auto"/>
        <w:ind w:left="936" w:hanging="426"/>
        <w:contextualSpacing/>
        <w:textAlignment w:val="baseline"/>
        <w:rPr>
          <w:rFonts w:ascii="Times New Roman" w:hAnsi="Times New Roman" w:cs="David"/>
          <w:sz w:val="24"/>
          <w:szCs w:val="24"/>
        </w:rPr>
      </w:pPr>
      <w:r w:rsidRPr="00B64EDA">
        <w:rPr>
          <w:rFonts w:ascii="Arial" w:hAnsi="Arial" w:cs="David" w:hint="cs"/>
          <w:b/>
          <w:bCs/>
          <w:sz w:val="24"/>
          <w:szCs w:val="24"/>
          <w:u w:val="single"/>
          <w:rtl/>
        </w:rPr>
        <w:t xml:space="preserve">חובת רישום ו/או צורת התאגדות </w:t>
      </w:r>
    </w:p>
    <w:p w:rsidR="00B64EDA" w:rsidRPr="00B64EDA" w:rsidRDefault="00B64EDA" w:rsidP="00F35491">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על המציע להיות בעת הגשת ההצעה </w:t>
      </w:r>
      <w:r w:rsidRPr="00B64EDA">
        <w:rPr>
          <w:rFonts w:ascii="Times New Roman" w:hAnsi="Times New Roman" w:cs="David"/>
          <w:sz w:val="24"/>
          <w:szCs w:val="24"/>
          <w:rtl/>
        </w:rPr>
        <w:t>תאגיד הרשום בכל מרשם המתנהל לפי דין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או </w:t>
      </w:r>
      <w:r w:rsidRPr="00B64EDA">
        <w:rPr>
          <w:rFonts w:ascii="Times New Roman" w:hAnsi="Times New Roman" w:cs="David" w:hint="cs"/>
          <w:sz w:val="24"/>
          <w:szCs w:val="24"/>
          <w:rtl/>
        </w:rPr>
        <w:t>ע</w:t>
      </w:r>
      <w:r w:rsidRPr="00B64EDA">
        <w:rPr>
          <w:rFonts w:ascii="Times New Roman" w:hAnsi="Times New Roman" w:cs="David"/>
          <w:sz w:val="24"/>
          <w:szCs w:val="24"/>
          <w:rtl/>
        </w:rPr>
        <w:t>וסק מורשה</w:t>
      </w:r>
      <w:r w:rsidRPr="00B64EDA">
        <w:rPr>
          <w:rFonts w:ascii="Times New Roman" w:hAnsi="Times New Roman" w:cs="David" w:hint="cs"/>
          <w:sz w:val="24"/>
          <w:szCs w:val="24"/>
          <w:rtl/>
        </w:rPr>
        <w:t>/פטור</w:t>
      </w:r>
      <w:r w:rsidRPr="00B64EDA">
        <w:rPr>
          <w:rFonts w:ascii="Times New Roman" w:hAnsi="Times New Roman" w:cs="David"/>
          <w:sz w:val="24"/>
          <w:szCs w:val="24"/>
          <w:rtl/>
        </w:rPr>
        <w:t xml:space="preserve">. </w:t>
      </w:r>
    </w:p>
    <w:p w:rsidR="00B64EDA" w:rsidRPr="00B64EDA" w:rsidRDefault="00B64EDA" w:rsidP="00F35491">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אם </w:t>
      </w:r>
      <w:r w:rsidRPr="00B64EDA">
        <w:rPr>
          <w:rFonts w:ascii="Times New Roman" w:hAnsi="Times New Roman" w:cs="David"/>
          <w:sz w:val="24"/>
          <w:szCs w:val="24"/>
          <w:rtl/>
        </w:rPr>
        <w:t>המציע חברה או שותפות</w:t>
      </w:r>
      <w:r w:rsidRPr="00B64EDA">
        <w:rPr>
          <w:rFonts w:ascii="Times New Roman" w:hAnsi="Times New Roman" w:cs="David" w:hint="cs"/>
          <w:sz w:val="24"/>
          <w:szCs w:val="24"/>
          <w:rtl/>
        </w:rPr>
        <w:t xml:space="preserve"> - </w:t>
      </w:r>
      <w:r w:rsidRPr="00B64EDA">
        <w:rPr>
          <w:rFonts w:ascii="Times New Roman" w:hAnsi="Times New Roman" w:cs="David"/>
          <w:sz w:val="24"/>
          <w:szCs w:val="24"/>
          <w:rtl/>
        </w:rPr>
        <w:t xml:space="preserve">הוא </w:t>
      </w:r>
      <w:r w:rsidRPr="00B64EDA">
        <w:rPr>
          <w:rFonts w:ascii="Times New Roman" w:hAnsi="Times New Roman" w:cs="David" w:hint="cs"/>
          <w:sz w:val="24"/>
          <w:szCs w:val="24"/>
          <w:rtl/>
        </w:rPr>
        <w:t>אינו</w:t>
      </w:r>
      <w:r w:rsidRPr="00B64EDA">
        <w:rPr>
          <w:rFonts w:ascii="Times New Roman" w:hAnsi="Times New Roman" w:cs="David"/>
          <w:sz w:val="24"/>
          <w:szCs w:val="24"/>
          <w:rtl/>
        </w:rPr>
        <w:t xml:space="preserve"> חייב בחובות אגרה שנתית </w:t>
      </w:r>
      <w:r w:rsidRPr="00B64EDA">
        <w:rPr>
          <w:rFonts w:ascii="Times New Roman" w:hAnsi="Times New Roman" w:cs="David" w:hint="cs"/>
          <w:sz w:val="24"/>
          <w:szCs w:val="24"/>
          <w:rtl/>
        </w:rPr>
        <w:t xml:space="preserve">לרשם החברות </w:t>
      </w:r>
      <w:r w:rsidRPr="00B64EDA">
        <w:rPr>
          <w:rFonts w:ascii="Times New Roman" w:hAnsi="Times New Roman" w:cs="David"/>
          <w:sz w:val="24"/>
          <w:szCs w:val="24"/>
          <w:rtl/>
        </w:rPr>
        <w:t>עבור השנים שקדמו לשנה בה מוגשת ההצעה.</w:t>
      </w:r>
    </w:p>
    <w:p w:rsidR="00B64EDA" w:rsidRPr="00B64EDA" w:rsidRDefault="00B64EDA" w:rsidP="00F35491">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Miriam"/>
          <w:sz w:val="20"/>
          <w:szCs w:val="28"/>
        </w:rPr>
      </w:pPr>
      <w:r w:rsidRPr="00B64EDA">
        <w:rPr>
          <w:rFonts w:ascii="Times New Roman" w:hAnsi="Times New Roman" w:cs="David" w:hint="cs"/>
          <w:sz w:val="24"/>
          <w:szCs w:val="24"/>
          <w:rtl/>
        </w:rPr>
        <w:t>אם</w:t>
      </w:r>
      <w:r w:rsidRPr="00B64EDA">
        <w:rPr>
          <w:rFonts w:ascii="Times New Roman" w:hAnsi="Times New Roman" w:cs="David"/>
          <w:sz w:val="24"/>
          <w:szCs w:val="24"/>
          <w:rtl/>
        </w:rPr>
        <w:t xml:space="preserve"> המציע חברה</w:t>
      </w:r>
      <w:r w:rsidRPr="00B64EDA">
        <w:rPr>
          <w:rFonts w:ascii="Times New Roman" w:hAnsi="Times New Roman" w:cs="David" w:hint="cs"/>
          <w:sz w:val="24"/>
          <w:szCs w:val="24"/>
          <w:rtl/>
        </w:rPr>
        <w:t xml:space="preserve"> - </w:t>
      </w:r>
      <w:r w:rsidRPr="00B64EDA">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64EDA">
        <w:rPr>
          <w:rFonts w:ascii="Times New Roman" w:hAnsi="Times New Roman" w:cs="Miriam"/>
          <w:sz w:val="20"/>
          <w:szCs w:val="28"/>
          <w:rtl/>
        </w:rPr>
        <w:t>.</w:t>
      </w:r>
    </w:p>
    <w:p w:rsidR="00B64EDA" w:rsidRPr="00B64EDA" w:rsidRDefault="00B64EDA" w:rsidP="00F35491">
      <w:pPr>
        <w:numPr>
          <w:ilvl w:val="1"/>
          <w:numId w:val="10"/>
        </w:numPr>
        <w:tabs>
          <w:tab w:val="clear" w:pos="1440"/>
        </w:tabs>
        <w:overflowPunct w:val="0"/>
        <w:autoSpaceDE w:val="0"/>
        <w:autoSpaceDN w:val="0"/>
        <w:adjustRightInd w:val="0"/>
        <w:spacing w:after="0" w:line="360" w:lineRule="auto"/>
        <w:ind w:left="936" w:hanging="426"/>
        <w:contextualSpacing/>
        <w:textAlignment w:val="baseline"/>
        <w:rPr>
          <w:rFonts w:ascii="Times New Roman" w:hAnsi="Times New Roman" w:cs="Miriam"/>
          <w:sz w:val="20"/>
          <w:szCs w:val="28"/>
        </w:rPr>
      </w:pPr>
      <w:r w:rsidRPr="00B64EDA">
        <w:rPr>
          <w:rFonts w:ascii="Arial" w:hAnsi="Arial" w:cs="David" w:hint="cs"/>
          <w:b/>
          <w:bCs/>
          <w:sz w:val="24"/>
          <w:szCs w:val="24"/>
          <w:u w:val="single"/>
          <w:rtl/>
        </w:rPr>
        <w:t>ערבות הצעה</w:t>
      </w:r>
    </w:p>
    <w:p w:rsidR="00B64EDA" w:rsidRPr="00B64EDA" w:rsidRDefault="00B64EDA" w:rsidP="006454BE">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על המציע לצרף להצעתו </w:t>
      </w:r>
      <w:r w:rsidRPr="00B64EDA">
        <w:rPr>
          <w:rFonts w:ascii="Times New Roman" w:hAnsi="Times New Roman" w:cs="David"/>
          <w:sz w:val="24"/>
          <w:szCs w:val="24"/>
          <w:rtl/>
        </w:rPr>
        <w:t>ערבות בנקאית אוטונומית או ערבות מחברת ביטוח ישראלית (חתומה על ידי החברה עצמה</w:t>
      </w:r>
      <w:r w:rsidRPr="00B64EDA">
        <w:rPr>
          <w:rFonts w:ascii="Times New Roman" w:hAnsi="Times New Roman" w:cs="David" w:hint="cs"/>
          <w:sz w:val="24"/>
          <w:szCs w:val="24"/>
          <w:rtl/>
        </w:rPr>
        <w:t xml:space="preserve"> ולא ע"י סוכנות ביטוח</w:t>
      </w:r>
      <w:r w:rsidRPr="00B64EDA">
        <w:rPr>
          <w:rFonts w:ascii="Times New Roman" w:hAnsi="Times New Roman" w:cs="David"/>
          <w:sz w:val="24"/>
          <w:szCs w:val="24"/>
          <w:rtl/>
        </w:rPr>
        <w:t>) שברשותה רישיון לעסוק בביטוח על-פי חוק הפיקוח על עסקי הביטוח, התשמ"א</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- 1981 לפקודת משרד </w:t>
      </w:r>
      <w:r w:rsidRPr="00B64EDA">
        <w:rPr>
          <w:rFonts w:ascii="Times New Roman" w:hAnsi="Times New Roman" w:cs="David" w:hint="cs"/>
          <w:sz w:val="24"/>
          <w:szCs w:val="24"/>
          <w:rtl/>
        </w:rPr>
        <w:t>הכלכלה והתעשייה</w:t>
      </w:r>
      <w:r w:rsidRPr="00B64EDA">
        <w:rPr>
          <w:rFonts w:ascii="Times New Roman" w:hAnsi="Times New Roman" w:cs="David"/>
          <w:sz w:val="24"/>
          <w:szCs w:val="24"/>
          <w:rtl/>
        </w:rPr>
        <w:t xml:space="preserve"> על שם המציע - בסכום של </w:t>
      </w:r>
      <w:r w:rsidRPr="00B64EDA">
        <w:rPr>
          <w:rFonts w:ascii="Times New Roman" w:hAnsi="Times New Roman" w:cs="David" w:hint="cs"/>
          <w:sz w:val="24"/>
          <w:szCs w:val="24"/>
          <w:rtl/>
        </w:rPr>
        <w:t xml:space="preserve">20,000 </w:t>
      </w:r>
      <w:r w:rsidRPr="00B64EDA">
        <w:rPr>
          <w:rFonts w:ascii="Times New Roman" w:hAnsi="Times New Roman" w:cs="David"/>
          <w:sz w:val="24"/>
          <w:szCs w:val="24"/>
          <w:rtl/>
        </w:rPr>
        <w:t xml:space="preserve">₪ בתוקף עד ליום </w:t>
      </w:r>
      <w:r w:rsidR="006454BE">
        <w:rPr>
          <w:rFonts w:ascii="Times New Roman" w:hAnsi="Times New Roman" w:cs="David" w:hint="cs"/>
          <w:sz w:val="24"/>
          <w:szCs w:val="24"/>
          <w:rtl/>
        </w:rPr>
        <w:t>20.7.2017</w:t>
      </w:r>
      <w:r w:rsidRPr="00B64EDA">
        <w:rPr>
          <w:rFonts w:ascii="Times New Roman" w:hAnsi="Times New Roman" w:cs="David" w:hint="cs"/>
          <w:sz w:val="24"/>
          <w:szCs w:val="24"/>
          <w:rtl/>
        </w:rPr>
        <w:t xml:space="preserve"> הערבות תוגש </w:t>
      </w:r>
      <w:r w:rsidRPr="00B64EDA">
        <w:rPr>
          <w:rFonts w:ascii="Times New Roman" w:hAnsi="Times New Roman" w:cs="David"/>
          <w:sz w:val="24"/>
          <w:szCs w:val="24"/>
          <w:rtl/>
        </w:rPr>
        <w:t>בנוסח</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המפורט</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בנספח </w:t>
      </w:r>
      <w:r w:rsidRPr="00B64EDA">
        <w:rPr>
          <w:rFonts w:ascii="Times New Roman" w:hAnsi="Times New Roman" w:cs="David"/>
          <w:b/>
          <w:bCs/>
          <w:sz w:val="24"/>
          <w:szCs w:val="24"/>
          <w:rtl/>
        </w:rPr>
        <w:t>ג</w:t>
      </w:r>
      <w:r w:rsidRPr="00B64EDA">
        <w:rPr>
          <w:rFonts w:ascii="Times New Roman" w:hAnsi="Times New Roman" w:cs="David" w:hint="cs"/>
          <w:b/>
          <w:bCs/>
          <w:sz w:val="24"/>
          <w:szCs w:val="24"/>
          <w:rtl/>
        </w:rPr>
        <w:t>'</w:t>
      </w:r>
      <w:r w:rsidRPr="00B64EDA">
        <w:rPr>
          <w:rFonts w:ascii="Times New Roman" w:hAnsi="Times New Roman" w:cs="David" w:hint="cs"/>
          <w:sz w:val="24"/>
          <w:szCs w:val="24"/>
          <w:rtl/>
        </w:rPr>
        <w:t xml:space="preserve"> למכרז (להלן: "</w:t>
      </w:r>
      <w:r w:rsidRPr="00B64EDA">
        <w:rPr>
          <w:rFonts w:ascii="Times New Roman" w:hAnsi="Times New Roman" w:cs="David" w:hint="cs"/>
          <w:b/>
          <w:bCs/>
          <w:sz w:val="24"/>
          <w:szCs w:val="24"/>
          <w:rtl/>
        </w:rPr>
        <w:t>ערבות הצעה</w:t>
      </w:r>
      <w:r w:rsidRPr="00B64EDA">
        <w:rPr>
          <w:rFonts w:ascii="Times New Roman" w:hAnsi="Times New Roman" w:cs="David" w:hint="cs"/>
          <w:sz w:val="24"/>
          <w:szCs w:val="24"/>
          <w:rtl/>
        </w:rPr>
        <w:t>")</w:t>
      </w:r>
      <w:r w:rsidRPr="00B64EDA">
        <w:rPr>
          <w:rFonts w:ascii="Times New Roman" w:hAnsi="Times New Roman" w:cs="David"/>
          <w:sz w:val="24"/>
          <w:szCs w:val="24"/>
          <w:rtl/>
        </w:rPr>
        <w:t>.</w:t>
      </w:r>
    </w:p>
    <w:p w:rsidR="00B64EDA" w:rsidRPr="00B64EDA" w:rsidRDefault="00B64EDA" w:rsidP="0096217A">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(גם חריגה שלכאורה מטיבה עם המשרד, כגון </w:t>
      </w:r>
      <w:r w:rsidRPr="00B64EDA">
        <w:rPr>
          <w:rFonts w:ascii="Times New Roman" w:hAnsi="Times New Roman" w:cs="David" w:hint="cs"/>
          <w:sz w:val="24"/>
          <w:szCs w:val="24"/>
          <w:rtl/>
        </w:rPr>
        <w:t xml:space="preserve">סכום ערבות גבוה יותר, </w:t>
      </w:r>
      <w:r w:rsidRPr="00B64EDA">
        <w:rPr>
          <w:rFonts w:ascii="Times New Roman" w:hAnsi="Times New Roman" w:cs="David"/>
          <w:sz w:val="24"/>
          <w:szCs w:val="24"/>
          <w:rtl/>
        </w:rPr>
        <w:t>תוקף ערבות ארוך יותר, ערבות צמודה וכד') עלולה להביא לפסילת ההצעה.</w:t>
      </w:r>
    </w:p>
    <w:p w:rsidR="00B64EDA" w:rsidRPr="00B64EDA" w:rsidRDefault="00B64EDA" w:rsidP="0096217A">
      <w:pPr>
        <w:numPr>
          <w:ilvl w:val="1"/>
          <w:numId w:val="10"/>
        </w:numPr>
        <w:tabs>
          <w:tab w:val="clear" w:pos="1440"/>
        </w:tabs>
        <w:overflowPunct w:val="0"/>
        <w:autoSpaceDE w:val="0"/>
        <w:autoSpaceDN w:val="0"/>
        <w:adjustRightInd w:val="0"/>
        <w:spacing w:after="0" w:line="360" w:lineRule="auto"/>
        <w:ind w:left="936" w:hanging="426"/>
        <w:contextualSpacing/>
        <w:textAlignment w:val="baseline"/>
        <w:rPr>
          <w:rFonts w:ascii="Times New Roman" w:hAnsi="Times New Roman" w:cs="Miriam"/>
          <w:sz w:val="20"/>
          <w:szCs w:val="28"/>
        </w:rPr>
      </w:pPr>
      <w:r w:rsidRPr="00B64EDA">
        <w:rPr>
          <w:rFonts w:ascii="Arial" w:hAnsi="Arial" w:cs="David" w:hint="cs"/>
          <w:b/>
          <w:bCs/>
          <w:sz w:val="24"/>
          <w:szCs w:val="24"/>
          <w:u w:val="single"/>
          <w:rtl/>
        </w:rPr>
        <w:t xml:space="preserve">כישורי </w:t>
      </w:r>
      <w:r w:rsidRPr="00B64EDA">
        <w:rPr>
          <w:rFonts w:ascii="Arial" w:hAnsi="Arial" w:cs="David"/>
          <w:b/>
          <w:bCs/>
          <w:sz w:val="24"/>
          <w:szCs w:val="24"/>
          <w:u w:val="single"/>
          <w:rtl/>
        </w:rPr>
        <w:t>המציע</w:t>
      </w:r>
      <w:r w:rsidRPr="00B64EDA">
        <w:rPr>
          <w:rFonts w:ascii="Arial" w:hAnsi="Arial" w:cs="David" w:hint="cs"/>
          <w:b/>
          <w:bCs/>
          <w:sz w:val="24"/>
          <w:szCs w:val="24"/>
          <w:u w:val="single"/>
          <w:rtl/>
        </w:rPr>
        <w:t xml:space="preserve"> ועמידתו בהוראות עפ"י דין</w:t>
      </w:r>
    </w:p>
    <w:p w:rsidR="00B64EDA" w:rsidRPr="00B64EDA" w:rsidRDefault="00B64EDA" w:rsidP="00446BB7">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המציע הינו בעל ניסיון מוכח בהוראת שפות , במשך 3 השנים שקדמו למועד האחרון להגשת הצעות במכרז. </w:t>
      </w:r>
    </w:p>
    <w:p w:rsidR="00B64EDA" w:rsidRPr="00B64EDA" w:rsidRDefault="00B64EDA" w:rsidP="00446BB7">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לרשות המציע 10 מורים לפחות בהוראת כל השפות הבאות במצטבר : </w:t>
      </w:r>
      <w:r w:rsidRPr="00B64EDA">
        <w:rPr>
          <w:rFonts w:cs="David" w:hint="cs"/>
          <w:sz w:val="24"/>
          <w:szCs w:val="24"/>
          <w:rtl/>
        </w:rPr>
        <w:t xml:space="preserve">אנגלית, צרפתית, ספרדית, גרמנית, הודית, איטלקית, פולנית, רוסית, יוונית, סינית, יפנית, הולנדית, אוקראינית, פורטוגזית, תאית, ויאטנמית, תורכית, הוראת אנגלית לילדים. </w:t>
      </w:r>
    </w:p>
    <w:p w:rsidR="00446BB7" w:rsidRDefault="00B64EDA" w:rsidP="00446BB7">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המציע לא הורשע </w:t>
      </w:r>
      <w:r w:rsidRPr="00B64EDA">
        <w:rPr>
          <w:rFonts w:ascii="Times New Roman" w:hAnsi="Times New Roman" w:cs="David"/>
          <w:sz w:val="24"/>
          <w:szCs w:val="24"/>
          <w:rtl/>
        </w:rPr>
        <w:t>ב</w:t>
      </w:r>
      <w:r w:rsidRPr="00B64EDA">
        <w:rPr>
          <w:rFonts w:ascii="Times New Roman" w:hAnsi="Times New Roman" w:cs="David" w:hint="cs"/>
          <w:sz w:val="24"/>
          <w:szCs w:val="24"/>
          <w:rtl/>
        </w:rPr>
        <w:t xml:space="preserve">יותר משתי </w:t>
      </w:r>
      <w:r w:rsidRPr="00B64EDA">
        <w:rPr>
          <w:rFonts w:ascii="Times New Roman" w:hAnsi="Times New Roman" w:cs="David"/>
          <w:sz w:val="24"/>
          <w:szCs w:val="24"/>
          <w:rtl/>
        </w:rPr>
        <w:t>עב</w:t>
      </w:r>
      <w:r w:rsidRPr="00B64EDA">
        <w:rPr>
          <w:rFonts w:ascii="Times New Roman" w:hAnsi="Times New Roman" w:cs="David" w:hint="cs"/>
          <w:sz w:val="24"/>
          <w:szCs w:val="24"/>
          <w:rtl/>
        </w:rPr>
        <w:t>י</w:t>
      </w:r>
      <w:r w:rsidRPr="00B64EDA">
        <w:rPr>
          <w:rFonts w:ascii="Times New Roman" w:hAnsi="Times New Roman" w:cs="David"/>
          <w:sz w:val="24"/>
          <w:szCs w:val="24"/>
          <w:rtl/>
        </w:rPr>
        <w:t>רות לפי חוק עובדים זרים, תשנ"א-1991 ולפי חוק שכר מינימום,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תשמ"ז-</w:t>
      </w:r>
      <w:r w:rsidRPr="00B64EDA">
        <w:rPr>
          <w:rFonts w:ascii="Times New Roman" w:hAnsi="Times New Roman" w:cs="David"/>
          <w:sz w:val="24"/>
          <w:szCs w:val="24"/>
        </w:rPr>
        <w:t xml:space="preserve"> </w:t>
      </w:r>
      <w:r w:rsidRPr="00B64EDA">
        <w:rPr>
          <w:rFonts w:ascii="Times New Roman" w:hAnsi="Times New Roman" w:cs="David"/>
          <w:sz w:val="24"/>
          <w:szCs w:val="24"/>
          <w:rtl/>
        </w:rPr>
        <w:t>1987</w:t>
      </w:r>
      <w:r w:rsidRPr="00B64EDA">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p>
    <w:p w:rsidR="00446BB7" w:rsidRDefault="00446BB7">
      <w:pPr>
        <w:bidi w:val="0"/>
        <w:rPr>
          <w:rFonts w:ascii="Times New Roman" w:hAnsi="Times New Roman" w:cs="David"/>
          <w:sz w:val="24"/>
          <w:szCs w:val="24"/>
        </w:rPr>
      </w:pPr>
      <w:r>
        <w:rPr>
          <w:rFonts w:ascii="Times New Roman" w:hAnsi="Times New Roman" w:cs="David"/>
          <w:sz w:val="24"/>
          <w:szCs w:val="24"/>
        </w:rPr>
        <w:br w:type="page"/>
      </w:r>
    </w:p>
    <w:p w:rsidR="00B64EDA" w:rsidRPr="00B64EDA" w:rsidRDefault="00B64EDA" w:rsidP="00446BB7">
      <w:pPr>
        <w:overflowPunct w:val="0"/>
        <w:autoSpaceDE w:val="0"/>
        <w:autoSpaceDN w:val="0"/>
        <w:adjustRightInd w:val="0"/>
        <w:spacing w:after="0" w:line="360" w:lineRule="auto"/>
        <w:ind w:left="1644"/>
        <w:contextualSpacing/>
        <w:textAlignment w:val="baseline"/>
        <w:rPr>
          <w:rFonts w:ascii="Times New Roman" w:hAnsi="Times New Roman" w:cs="David"/>
          <w:sz w:val="24"/>
          <w:szCs w:val="24"/>
        </w:rPr>
      </w:pPr>
    </w:p>
    <w:p w:rsidR="00B64EDA" w:rsidRPr="00B64EDA" w:rsidRDefault="00B64EDA" w:rsidP="00DF44DD">
      <w:pPr>
        <w:numPr>
          <w:ilvl w:val="1"/>
          <w:numId w:val="10"/>
        </w:numPr>
        <w:tabs>
          <w:tab w:val="clear" w:pos="1440"/>
        </w:tabs>
        <w:overflowPunct w:val="0"/>
        <w:autoSpaceDE w:val="0"/>
        <w:autoSpaceDN w:val="0"/>
        <w:adjustRightInd w:val="0"/>
        <w:spacing w:after="0" w:line="360" w:lineRule="auto"/>
        <w:ind w:left="936" w:hanging="426"/>
        <w:contextualSpacing/>
        <w:textAlignment w:val="baseline"/>
        <w:rPr>
          <w:rFonts w:ascii="Times New Roman" w:hAnsi="Times New Roman" w:cs="David"/>
          <w:b/>
          <w:bCs/>
          <w:sz w:val="24"/>
          <w:szCs w:val="24"/>
        </w:rPr>
      </w:pPr>
      <w:r w:rsidRPr="00B64EDA">
        <w:rPr>
          <w:rFonts w:ascii="Arial" w:hAnsi="Arial" w:cs="David" w:hint="cs"/>
          <w:b/>
          <w:bCs/>
          <w:sz w:val="24"/>
          <w:szCs w:val="24"/>
          <w:u w:val="single"/>
          <w:rtl/>
        </w:rPr>
        <w:t xml:space="preserve">כוח אדם </w:t>
      </w:r>
      <w:r w:rsidRPr="00B64EDA">
        <w:rPr>
          <w:rFonts w:ascii="Arial" w:hAnsi="Arial" w:cs="David"/>
          <w:b/>
          <w:bCs/>
          <w:sz w:val="24"/>
          <w:szCs w:val="24"/>
          <w:u w:val="single"/>
          <w:rtl/>
        </w:rPr>
        <w:t xml:space="preserve"> </w:t>
      </w:r>
    </w:p>
    <w:p w:rsidR="00B64EDA" w:rsidRPr="00B64EDA" w:rsidRDefault="00B64EDA" w:rsidP="00DF44DD">
      <w:pPr>
        <w:overflowPunct w:val="0"/>
        <w:autoSpaceDE w:val="0"/>
        <w:autoSpaceDN w:val="0"/>
        <w:adjustRightInd w:val="0"/>
        <w:spacing w:after="0" w:line="360" w:lineRule="auto"/>
        <w:ind w:left="1473" w:hanging="537"/>
        <w:contextualSpacing/>
        <w:jc w:val="both"/>
        <w:textAlignment w:val="baseline"/>
        <w:rPr>
          <w:rFonts w:ascii="Times New Roman" w:hAnsi="Times New Roman" w:cs="David"/>
          <w:sz w:val="24"/>
          <w:szCs w:val="24"/>
          <w:rtl/>
        </w:rPr>
      </w:pPr>
      <w:r w:rsidRPr="00B64EDA">
        <w:rPr>
          <w:rFonts w:ascii="Times New Roman" w:hAnsi="Times New Roman" w:cs="David"/>
          <w:sz w:val="24"/>
          <w:szCs w:val="24"/>
          <w:rtl/>
        </w:rPr>
        <w:t>על המציע להעמיד לטובת מתן השירותים לפי מכרז זה</w:t>
      </w:r>
      <w:r w:rsidRPr="00B64EDA">
        <w:rPr>
          <w:rFonts w:ascii="Times New Roman" w:hAnsi="Times New Roman" w:cs="David" w:hint="cs"/>
          <w:sz w:val="24"/>
          <w:szCs w:val="24"/>
          <w:rtl/>
        </w:rPr>
        <w:t xml:space="preserve"> כדלקמן:</w:t>
      </w:r>
    </w:p>
    <w:p w:rsidR="00B64EDA" w:rsidRPr="00B64EDA" w:rsidRDefault="00B64EDA" w:rsidP="00AE088F">
      <w:pPr>
        <w:numPr>
          <w:ilvl w:val="0"/>
          <w:numId w:val="44"/>
        </w:numPr>
        <w:overflowPunct w:val="0"/>
        <w:autoSpaceDE w:val="0"/>
        <w:autoSpaceDN w:val="0"/>
        <w:adjustRightInd w:val="0"/>
        <w:spacing w:after="0" w:line="360" w:lineRule="auto"/>
        <w:ind w:left="1361" w:hanging="284"/>
        <w:contextualSpacing/>
        <w:textAlignment w:val="baseline"/>
        <w:rPr>
          <w:rFonts w:ascii="Times New Roman" w:hAnsi="Times New Roman" w:cs="David"/>
          <w:b/>
          <w:bCs/>
          <w:sz w:val="24"/>
          <w:szCs w:val="24"/>
          <w:rtl/>
        </w:rPr>
      </w:pPr>
      <w:r w:rsidRPr="00B64EDA">
        <w:rPr>
          <w:rFonts w:ascii="Times New Roman" w:hAnsi="Times New Roman" w:cs="David" w:hint="eastAsia"/>
          <w:sz w:val="24"/>
          <w:szCs w:val="24"/>
          <w:rtl/>
        </w:rPr>
        <w:t>אחראי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מקצועי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אשר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ינהל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ויתפעל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פעילויות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המציע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הקשורות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למתן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השירות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וישמש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כנציג</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המציע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כלפי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ישתתף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בישיבות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נציגי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ככל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שיידרש</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ויעמוד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בקשר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רציף</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עם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ובאופן</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קבוע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לרשות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אנשי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הקשר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המשרד</w:t>
      </w:r>
      <w:r w:rsidRPr="00B64EDA">
        <w:rPr>
          <w:rFonts w:ascii="Times New Roman" w:hAnsi="Times New Roman" w:cs="David" w:hint="cs"/>
          <w:sz w:val="24"/>
          <w:szCs w:val="24"/>
          <w:rtl/>
        </w:rPr>
        <w:t xml:space="preserve"> (להלן "אחראי מקצועי").</w:t>
      </w:r>
    </w:p>
    <w:p w:rsidR="00B64EDA" w:rsidRPr="00B64EDA" w:rsidRDefault="00B64EDA" w:rsidP="00AE088F">
      <w:pPr>
        <w:numPr>
          <w:ilvl w:val="0"/>
          <w:numId w:val="44"/>
        </w:numPr>
        <w:overflowPunct w:val="0"/>
        <w:autoSpaceDE w:val="0"/>
        <w:autoSpaceDN w:val="0"/>
        <w:adjustRightInd w:val="0"/>
        <w:spacing w:after="0" w:line="360" w:lineRule="auto"/>
        <w:ind w:left="1361" w:hanging="284"/>
        <w:contextualSpacing/>
        <w:textAlignment w:val="baseline"/>
        <w:rPr>
          <w:rFonts w:ascii="Times New Roman" w:hAnsi="Times New Roman" w:cs="David"/>
          <w:b/>
          <w:bCs/>
          <w:sz w:val="24"/>
          <w:szCs w:val="24"/>
          <w:rtl/>
        </w:rPr>
      </w:pPr>
      <w:r w:rsidRPr="00B64EDA">
        <w:rPr>
          <w:rFonts w:ascii="Times New Roman" w:hAnsi="Times New Roman" w:cs="David" w:hint="eastAsia"/>
          <w:sz w:val="24"/>
          <w:szCs w:val="24"/>
          <w:rtl/>
        </w:rPr>
        <w:t>צוות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כוח</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אדם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אשר</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יבצע</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בפועל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את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השירותים</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נשוא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המכרז</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המונה</w:t>
      </w:r>
      <w:r w:rsidRPr="00B64EDA">
        <w:rPr>
          <w:rFonts w:ascii="Times New Roman" w:hAnsi="Times New Roman" w:cs="David"/>
          <w:sz w:val="24"/>
          <w:szCs w:val="24"/>
          <w:rtl/>
        </w:rPr>
        <w:t xml:space="preserve"> 10 </w:t>
      </w:r>
      <w:r w:rsidRPr="00B64EDA">
        <w:rPr>
          <w:rFonts w:ascii="Times New Roman" w:hAnsi="Times New Roman" w:cs="David" w:hint="eastAsia"/>
          <w:sz w:val="24"/>
          <w:szCs w:val="24"/>
          <w:rtl/>
        </w:rPr>
        <w:t>אנשים</w:t>
      </w:r>
      <w:r w:rsidRPr="00B64EDA">
        <w:rPr>
          <w:rFonts w:ascii="Times New Roman" w:hAnsi="Times New Roman" w:cs="David" w:hint="cs"/>
          <w:sz w:val="24"/>
          <w:szCs w:val="24"/>
          <w:rtl/>
        </w:rPr>
        <w:t xml:space="preserve"> לפחות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להלן</w:t>
      </w:r>
      <w:r w:rsidRPr="00B64EDA">
        <w:rPr>
          <w:rFonts w:ascii="Times New Roman" w:hAnsi="Times New Roman" w:cs="David"/>
          <w:sz w:val="24"/>
          <w:szCs w:val="24"/>
          <w:rtl/>
        </w:rPr>
        <w:t>: "</w:t>
      </w:r>
      <w:r w:rsidRPr="00B64EDA">
        <w:rPr>
          <w:rFonts w:ascii="Times New Roman" w:hAnsi="Times New Roman" w:cs="David" w:hint="eastAsia"/>
          <w:b/>
          <w:bCs/>
          <w:sz w:val="24"/>
          <w:szCs w:val="24"/>
          <w:rtl/>
        </w:rPr>
        <w:t>מורים</w:t>
      </w:r>
      <w:r w:rsidRPr="00B64EDA">
        <w:rPr>
          <w:rFonts w:ascii="Times New Roman" w:hAnsi="Times New Roman" w:cs="David"/>
          <w:sz w:val="24"/>
          <w:szCs w:val="24"/>
          <w:rtl/>
        </w:rPr>
        <w:t>")</w:t>
      </w:r>
      <w:r w:rsidRPr="00B64EDA">
        <w:rPr>
          <w:rFonts w:ascii="Times New Roman" w:hAnsi="Times New Roman" w:cs="David" w:hint="cs"/>
          <w:sz w:val="24"/>
          <w:szCs w:val="24"/>
          <w:rtl/>
        </w:rPr>
        <w:t>.</w:t>
      </w:r>
    </w:p>
    <w:p w:rsidR="00B64EDA" w:rsidRPr="00B64EDA" w:rsidRDefault="00B64EDA" w:rsidP="00AE088F">
      <w:pPr>
        <w:overflowPunct w:val="0"/>
        <w:autoSpaceDE w:val="0"/>
        <w:autoSpaceDN w:val="0"/>
        <w:adjustRightInd w:val="0"/>
        <w:spacing w:line="360" w:lineRule="auto"/>
        <w:ind w:left="936"/>
        <w:textAlignment w:val="baseline"/>
        <w:rPr>
          <w:rFonts w:cs="David"/>
          <w:b/>
          <w:bCs/>
          <w:sz w:val="24"/>
          <w:szCs w:val="24"/>
        </w:rPr>
      </w:pPr>
      <w:r w:rsidRPr="00B64EDA">
        <w:rPr>
          <w:rFonts w:cs="David"/>
          <w:sz w:val="24"/>
          <w:szCs w:val="24"/>
          <w:rtl/>
        </w:rPr>
        <w:br/>
      </w:r>
      <w:r w:rsidRPr="00B64EDA">
        <w:rPr>
          <w:rFonts w:cs="David" w:hint="cs"/>
          <w:b/>
          <w:bCs/>
          <w:sz w:val="24"/>
          <w:szCs w:val="24"/>
          <w:rtl/>
        </w:rPr>
        <w:t xml:space="preserve">למען הסר ספק יובהר, כי המציע מתחייב להעמיד לטובת מתן השירותים לפי מכרז זה 11 אנשים לפחות (אחראי מקצועי + 10 מורים לפחות). יצוין, כי </w:t>
      </w:r>
      <w:r w:rsidRPr="00B64EDA">
        <w:rPr>
          <w:rFonts w:cs="David"/>
          <w:b/>
          <w:bCs/>
          <w:sz w:val="24"/>
          <w:szCs w:val="24"/>
          <w:rtl/>
        </w:rPr>
        <w:t xml:space="preserve"> </w:t>
      </w:r>
      <w:r w:rsidRPr="00B64EDA">
        <w:rPr>
          <w:rFonts w:cs="David" w:hint="eastAsia"/>
          <w:b/>
          <w:bCs/>
          <w:sz w:val="24"/>
          <w:szCs w:val="24"/>
          <w:rtl/>
        </w:rPr>
        <w:t>יכול</w:t>
      </w:r>
      <w:r w:rsidRPr="00B64EDA">
        <w:rPr>
          <w:rFonts w:cs="David"/>
          <w:b/>
          <w:bCs/>
          <w:sz w:val="24"/>
          <w:szCs w:val="24"/>
          <w:rtl/>
        </w:rPr>
        <w:t xml:space="preserve"> </w:t>
      </w:r>
      <w:r w:rsidRPr="00B64EDA">
        <w:rPr>
          <w:rFonts w:cs="David" w:hint="eastAsia"/>
          <w:b/>
          <w:bCs/>
          <w:sz w:val="24"/>
          <w:szCs w:val="24"/>
          <w:rtl/>
        </w:rPr>
        <w:t>שהמציע</w:t>
      </w:r>
      <w:r w:rsidRPr="00B64EDA">
        <w:rPr>
          <w:rFonts w:cs="David"/>
          <w:b/>
          <w:bCs/>
          <w:sz w:val="24"/>
          <w:szCs w:val="24"/>
          <w:rtl/>
        </w:rPr>
        <w:t xml:space="preserve"> </w:t>
      </w:r>
      <w:r w:rsidRPr="00B64EDA">
        <w:rPr>
          <w:rFonts w:cs="David" w:hint="eastAsia"/>
          <w:b/>
          <w:bCs/>
          <w:sz w:val="24"/>
          <w:szCs w:val="24"/>
          <w:rtl/>
        </w:rPr>
        <w:t>עצמו</w:t>
      </w:r>
      <w:r w:rsidRPr="00B64EDA">
        <w:rPr>
          <w:rFonts w:cs="David"/>
          <w:b/>
          <w:bCs/>
          <w:sz w:val="24"/>
          <w:szCs w:val="24"/>
          <w:rtl/>
        </w:rPr>
        <w:t xml:space="preserve"> </w:t>
      </w:r>
      <w:r w:rsidRPr="00B64EDA">
        <w:rPr>
          <w:rFonts w:cs="David" w:hint="eastAsia"/>
          <w:b/>
          <w:bCs/>
          <w:sz w:val="24"/>
          <w:szCs w:val="24"/>
          <w:rtl/>
        </w:rPr>
        <w:t>יהיה</w:t>
      </w:r>
      <w:r w:rsidRPr="00B64EDA">
        <w:rPr>
          <w:rFonts w:cs="David"/>
          <w:b/>
          <w:bCs/>
          <w:sz w:val="24"/>
          <w:szCs w:val="24"/>
          <w:rtl/>
        </w:rPr>
        <w:t xml:space="preserve"> </w:t>
      </w:r>
      <w:r w:rsidRPr="00B64EDA">
        <w:rPr>
          <w:rFonts w:cs="David" w:hint="eastAsia"/>
          <w:b/>
          <w:bCs/>
          <w:sz w:val="24"/>
          <w:szCs w:val="24"/>
          <w:rtl/>
        </w:rPr>
        <w:t>גם</w:t>
      </w:r>
      <w:r w:rsidRPr="00B64EDA">
        <w:rPr>
          <w:rFonts w:cs="David"/>
          <w:b/>
          <w:bCs/>
          <w:sz w:val="24"/>
          <w:szCs w:val="24"/>
          <w:rtl/>
        </w:rPr>
        <w:t xml:space="preserve"> </w:t>
      </w:r>
      <w:r w:rsidRPr="00B64EDA">
        <w:rPr>
          <w:rFonts w:cs="David" w:hint="eastAsia"/>
          <w:b/>
          <w:bCs/>
          <w:sz w:val="24"/>
          <w:szCs w:val="24"/>
          <w:rtl/>
        </w:rPr>
        <w:t>האחראי</w:t>
      </w:r>
      <w:r w:rsidRPr="00B64EDA">
        <w:rPr>
          <w:rFonts w:cs="David"/>
          <w:b/>
          <w:bCs/>
          <w:sz w:val="24"/>
          <w:szCs w:val="24"/>
          <w:rtl/>
        </w:rPr>
        <w:t xml:space="preserve"> </w:t>
      </w:r>
      <w:r w:rsidRPr="00B64EDA">
        <w:rPr>
          <w:rFonts w:cs="David" w:hint="eastAsia"/>
          <w:b/>
          <w:bCs/>
          <w:sz w:val="24"/>
          <w:szCs w:val="24"/>
          <w:rtl/>
        </w:rPr>
        <w:t>המקצועי</w:t>
      </w:r>
      <w:r w:rsidRPr="00B64EDA">
        <w:rPr>
          <w:rFonts w:cs="David"/>
          <w:b/>
          <w:bCs/>
          <w:sz w:val="24"/>
          <w:szCs w:val="24"/>
          <w:rtl/>
        </w:rPr>
        <w:t>,</w:t>
      </w:r>
      <w:r w:rsidRPr="00B64EDA">
        <w:rPr>
          <w:rFonts w:cs="David" w:hint="cs"/>
          <w:b/>
          <w:bCs/>
          <w:sz w:val="24"/>
          <w:szCs w:val="24"/>
          <w:rtl/>
        </w:rPr>
        <w:t xml:space="preserve"> במידה שהוא עוסק מורשה.</w:t>
      </w:r>
    </w:p>
    <w:p w:rsidR="00B64EDA" w:rsidRPr="00B64EDA" w:rsidRDefault="00B64EDA" w:rsidP="00AE088F">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Miriam"/>
          <w:sz w:val="20"/>
          <w:szCs w:val="28"/>
        </w:rPr>
      </w:pPr>
      <w:r w:rsidRPr="00B64EDA">
        <w:rPr>
          <w:rFonts w:ascii="Times New Roman" w:hAnsi="Times New Roman" w:cs="David" w:hint="cs"/>
          <w:b/>
          <w:bCs/>
          <w:sz w:val="24"/>
          <w:szCs w:val="24"/>
          <w:u w:val="single"/>
          <w:rtl/>
        </w:rPr>
        <w:t>אחראי מקצועי</w:t>
      </w:r>
    </w:p>
    <w:p w:rsidR="00B64EDA" w:rsidRPr="00B64EDA" w:rsidRDefault="00B64EDA" w:rsidP="00AE088F">
      <w:pPr>
        <w:overflowPunct w:val="0"/>
        <w:autoSpaceDE w:val="0"/>
        <w:autoSpaceDN w:val="0"/>
        <w:adjustRightInd w:val="0"/>
        <w:spacing w:after="0" w:line="360" w:lineRule="auto"/>
        <w:ind w:left="1644"/>
        <w:contextualSpacing/>
        <w:textAlignment w:val="baseline"/>
        <w:rPr>
          <w:rFonts w:ascii="Times New Roman" w:hAnsi="Times New Roman" w:cs="David"/>
          <w:sz w:val="24"/>
          <w:szCs w:val="24"/>
        </w:rPr>
      </w:pPr>
      <w:r w:rsidRPr="00B64EDA">
        <w:rPr>
          <w:rFonts w:ascii="Times New Roman" w:hAnsi="Times New Roman" w:cs="David" w:hint="cs"/>
          <w:sz w:val="24"/>
          <w:szCs w:val="24"/>
          <w:rtl/>
        </w:rPr>
        <w:t>על האחראי המקצועי לעמוד בכל דרישות ההשכלה והניסיון המפורטות להלן (במצטבר):</w:t>
      </w:r>
    </w:p>
    <w:p w:rsidR="00B64EDA" w:rsidRPr="00B64EDA" w:rsidRDefault="00B64EDA" w:rsidP="00AE088F">
      <w:pPr>
        <w:numPr>
          <w:ilvl w:val="3"/>
          <w:numId w:val="10"/>
        </w:numPr>
        <w:tabs>
          <w:tab w:val="clear" w:pos="3240"/>
        </w:tabs>
        <w:overflowPunct w:val="0"/>
        <w:autoSpaceDE w:val="0"/>
        <w:autoSpaceDN w:val="0"/>
        <w:adjustRightInd w:val="0"/>
        <w:spacing w:after="0" w:line="360" w:lineRule="auto"/>
        <w:ind w:left="2495" w:hanging="851"/>
        <w:contextualSpacing/>
        <w:textAlignment w:val="baseline"/>
        <w:rPr>
          <w:rFonts w:ascii="Times New Roman" w:hAnsi="Times New Roman" w:cs="David"/>
          <w:sz w:val="24"/>
          <w:szCs w:val="24"/>
        </w:rPr>
      </w:pPr>
      <w:r w:rsidRPr="00B64EDA">
        <w:rPr>
          <w:rFonts w:ascii="Times New Roman" w:hAnsi="Times New Roman" w:cs="David"/>
          <w:sz w:val="24"/>
          <w:szCs w:val="24"/>
          <w:rtl/>
        </w:rPr>
        <w:t>בעל תואר אקדמי ראשון ממוסד אקדמי מוכר ע"י משרד החינוך</w:t>
      </w:r>
      <w:r w:rsidRPr="00B64EDA">
        <w:rPr>
          <w:rFonts w:ascii="Times New Roman" w:hAnsi="Times New Roman" w:cs="David" w:hint="cs"/>
          <w:sz w:val="24"/>
          <w:szCs w:val="24"/>
          <w:rtl/>
        </w:rPr>
        <w:t>.</w:t>
      </w:r>
    </w:p>
    <w:p w:rsidR="00B64EDA" w:rsidRPr="00B64EDA" w:rsidRDefault="00B64EDA" w:rsidP="00AE088F">
      <w:pPr>
        <w:overflowPunct w:val="0"/>
        <w:autoSpaceDE w:val="0"/>
        <w:autoSpaceDN w:val="0"/>
        <w:adjustRightInd w:val="0"/>
        <w:spacing w:after="0" w:line="360" w:lineRule="auto"/>
        <w:ind w:left="2495"/>
        <w:contextualSpacing/>
        <w:textAlignment w:val="baseline"/>
        <w:rPr>
          <w:rFonts w:ascii="Times New Roman" w:hAnsi="Times New Roman" w:cs="David"/>
          <w:sz w:val="24"/>
          <w:szCs w:val="24"/>
          <w:rtl/>
        </w:rPr>
      </w:pPr>
      <w:r w:rsidRPr="00B64EDA">
        <w:rPr>
          <w:rFonts w:ascii="Times New Roman" w:hAnsi="Times New Roman" w:cs="David"/>
          <w:sz w:val="24"/>
          <w:szCs w:val="24"/>
          <w:rtl/>
        </w:rPr>
        <w:t xml:space="preserve">על בעל תואר אקדמי מחו"ל לצרף אישור </w:t>
      </w:r>
      <w:r w:rsidRPr="00B64EDA">
        <w:rPr>
          <w:rFonts w:ascii="Times New Roman" w:hAnsi="Times New Roman" w:cs="David" w:hint="cs"/>
          <w:sz w:val="24"/>
          <w:szCs w:val="24"/>
          <w:rtl/>
        </w:rPr>
        <w:t>הגף</w:t>
      </w:r>
      <w:r w:rsidRPr="00B64EDA">
        <w:rPr>
          <w:rFonts w:ascii="Times New Roman" w:hAnsi="Times New Roman" w:cs="David"/>
          <w:sz w:val="24"/>
          <w:szCs w:val="24"/>
          <w:rtl/>
        </w:rPr>
        <w:t xml:space="preserve"> להערכת תארים אקדמיים בחו"ל שבמשרד החינוך.</w:t>
      </w:r>
    </w:p>
    <w:p w:rsidR="00B64EDA" w:rsidRPr="00B64EDA" w:rsidRDefault="00B64EDA" w:rsidP="00AE088F">
      <w:pPr>
        <w:numPr>
          <w:ilvl w:val="3"/>
          <w:numId w:val="10"/>
        </w:numPr>
        <w:tabs>
          <w:tab w:val="clear" w:pos="3240"/>
        </w:tabs>
        <w:overflowPunct w:val="0"/>
        <w:autoSpaceDE w:val="0"/>
        <w:autoSpaceDN w:val="0"/>
        <w:adjustRightInd w:val="0"/>
        <w:spacing w:after="0" w:line="360" w:lineRule="auto"/>
        <w:ind w:left="2495" w:hanging="851"/>
        <w:contextualSpacing/>
        <w:textAlignment w:val="baseline"/>
        <w:rPr>
          <w:rFonts w:ascii="Times New Roman" w:hAnsi="Times New Roman" w:cs="David"/>
          <w:sz w:val="24"/>
          <w:szCs w:val="24"/>
        </w:rPr>
      </w:pPr>
      <w:r w:rsidRPr="00B64EDA">
        <w:rPr>
          <w:rFonts w:ascii="Times New Roman" w:hAnsi="Times New Roman" w:cs="David"/>
          <w:sz w:val="24"/>
          <w:szCs w:val="24"/>
          <w:rtl/>
        </w:rPr>
        <w:t xml:space="preserve">בעל ניסיון מוכח של </w:t>
      </w:r>
      <w:r w:rsidRPr="00B64EDA">
        <w:rPr>
          <w:rFonts w:ascii="Times New Roman" w:hAnsi="Times New Roman" w:cs="David" w:hint="cs"/>
          <w:sz w:val="24"/>
          <w:szCs w:val="24"/>
          <w:rtl/>
        </w:rPr>
        <w:t>3</w:t>
      </w:r>
      <w:r w:rsidRPr="00B64EDA">
        <w:rPr>
          <w:rFonts w:ascii="Times New Roman" w:hAnsi="Times New Roman" w:cs="David"/>
          <w:sz w:val="24"/>
          <w:szCs w:val="24"/>
          <w:rtl/>
        </w:rPr>
        <w:t xml:space="preserve"> שנים לפחות במהלך </w:t>
      </w:r>
      <w:r w:rsidRPr="00B64EDA">
        <w:rPr>
          <w:rFonts w:ascii="Times New Roman" w:hAnsi="Times New Roman" w:cs="David" w:hint="cs"/>
          <w:sz w:val="24"/>
          <w:szCs w:val="24"/>
          <w:rtl/>
        </w:rPr>
        <w:t>5</w:t>
      </w:r>
      <w:r w:rsidRPr="00B64EDA">
        <w:rPr>
          <w:rFonts w:ascii="Times New Roman" w:hAnsi="Times New Roman" w:cs="David"/>
          <w:sz w:val="24"/>
          <w:szCs w:val="24"/>
          <w:rtl/>
        </w:rPr>
        <w:t xml:space="preserve"> השנים  שקדמו למועד האחרון להגשת הצעות במכרז זה</w:t>
      </w:r>
      <w:r w:rsidRPr="00B64EDA">
        <w:rPr>
          <w:rFonts w:ascii="Times New Roman" w:hAnsi="Times New Roman" w:cs="David" w:hint="cs"/>
          <w:sz w:val="24"/>
          <w:szCs w:val="24"/>
          <w:rtl/>
        </w:rPr>
        <w:t xml:space="preserve"> בהוראת לימוד של שפות.</w:t>
      </w:r>
    </w:p>
    <w:p w:rsidR="00B64EDA" w:rsidRPr="00B64EDA" w:rsidRDefault="00B64EDA" w:rsidP="00AE088F">
      <w:pPr>
        <w:numPr>
          <w:ilvl w:val="3"/>
          <w:numId w:val="10"/>
        </w:numPr>
        <w:tabs>
          <w:tab w:val="clear" w:pos="3240"/>
        </w:tabs>
        <w:overflowPunct w:val="0"/>
        <w:autoSpaceDE w:val="0"/>
        <w:autoSpaceDN w:val="0"/>
        <w:adjustRightInd w:val="0"/>
        <w:spacing w:after="0" w:line="360" w:lineRule="auto"/>
        <w:ind w:left="2495" w:hanging="851"/>
        <w:contextualSpacing/>
        <w:textAlignment w:val="baseline"/>
        <w:rPr>
          <w:rFonts w:ascii="Times New Roman" w:hAnsi="Times New Roman" w:cs="David"/>
          <w:sz w:val="24"/>
          <w:szCs w:val="24"/>
          <w:rtl/>
        </w:rPr>
      </w:pPr>
      <w:r w:rsidRPr="00B64EDA">
        <w:rPr>
          <w:rFonts w:ascii="Times New Roman" w:hAnsi="Times New Roman" w:cs="David"/>
          <w:sz w:val="24"/>
          <w:szCs w:val="24"/>
          <w:rtl/>
        </w:rPr>
        <w:t xml:space="preserve">בעל ניסיון מוכח של </w:t>
      </w:r>
      <w:r w:rsidRPr="00B64EDA">
        <w:rPr>
          <w:rFonts w:ascii="Times New Roman" w:hAnsi="Times New Roman" w:cs="David" w:hint="cs"/>
          <w:sz w:val="24"/>
          <w:szCs w:val="24"/>
          <w:rtl/>
        </w:rPr>
        <w:t>שנתיים</w:t>
      </w:r>
      <w:r w:rsidRPr="00B64EDA">
        <w:rPr>
          <w:rFonts w:ascii="Times New Roman" w:hAnsi="Times New Roman" w:cs="David"/>
          <w:sz w:val="24"/>
          <w:szCs w:val="24"/>
          <w:rtl/>
        </w:rPr>
        <w:t xml:space="preserve"> לפחות במהלך </w:t>
      </w:r>
      <w:r w:rsidRPr="00B64EDA">
        <w:rPr>
          <w:rFonts w:ascii="Times New Roman" w:hAnsi="Times New Roman" w:cs="David" w:hint="cs"/>
          <w:sz w:val="24"/>
          <w:szCs w:val="24"/>
          <w:rtl/>
        </w:rPr>
        <w:t>5</w:t>
      </w:r>
      <w:r w:rsidRPr="00B64EDA">
        <w:rPr>
          <w:rFonts w:ascii="Times New Roman" w:hAnsi="Times New Roman" w:cs="David"/>
          <w:sz w:val="24"/>
          <w:szCs w:val="24"/>
          <w:rtl/>
        </w:rPr>
        <w:t xml:space="preserve"> השנים  שקדמו למועד האחרון להגשת הצעות במכרז זה </w:t>
      </w:r>
      <w:r w:rsidRPr="00B64EDA">
        <w:rPr>
          <w:rFonts w:ascii="Times New Roman" w:hAnsi="Times New Roman" w:cs="David" w:hint="cs"/>
          <w:sz w:val="24"/>
          <w:szCs w:val="24"/>
          <w:rtl/>
        </w:rPr>
        <w:t xml:space="preserve">בניהול צוות עובדים. </w:t>
      </w:r>
    </w:p>
    <w:p w:rsidR="00B64EDA" w:rsidRPr="00B64EDA" w:rsidRDefault="00B64EDA" w:rsidP="00A06DA9">
      <w:pPr>
        <w:numPr>
          <w:ilvl w:val="2"/>
          <w:numId w:val="10"/>
        </w:numPr>
        <w:tabs>
          <w:tab w:val="clear" w:pos="2160"/>
        </w:tabs>
        <w:overflowPunct w:val="0"/>
        <w:autoSpaceDE w:val="0"/>
        <w:autoSpaceDN w:val="0"/>
        <w:adjustRightInd w:val="0"/>
        <w:spacing w:after="0" w:line="360" w:lineRule="auto"/>
        <w:ind w:left="1644" w:hanging="708"/>
        <w:contextualSpacing/>
        <w:textAlignment w:val="baseline"/>
        <w:rPr>
          <w:rFonts w:ascii="Times New Roman" w:hAnsi="Times New Roman" w:cs="Miriam"/>
          <w:sz w:val="20"/>
          <w:szCs w:val="28"/>
        </w:rPr>
      </w:pPr>
      <w:r w:rsidRPr="00B64EDA">
        <w:rPr>
          <w:rFonts w:ascii="Times New Roman" w:hAnsi="Times New Roman" w:cs="David" w:hint="cs"/>
          <w:b/>
          <w:bCs/>
          <w:sz w:val="24"/>
          <w:szCs w:val="24"/>
          <w:u w:val="single"/>
          <w:rtl/>
        </w:rPr>
        <w:t xml:space="preserve">מורים </w:t>
      </w:r>
    </w:p>
    <w:p w:rsidR="00B64EDA" w:rsidRPr="00B64EDA" w:rsidRDefault="00B64EDA" w:rsidP="00A06DA9">
      <w:pPr>
        <w:overflowPunct w:val="0"/>
        <w:autoSpaceDE w:val="0"/>
        <w:autoSpaceDN w:val="0"/>
        <w:adjustRightInd w:val="0"/>
        <w:spacing w:after="0" w:line="360" w:lineRule="auto"/>
        <w:ind w:left="1644"/>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על כל אחד מהמורים לעמוד ב</w:t>
      </w:r>
      <w:r w:rsidRPr="00B64EDA">
        <w:rPr>
          <w:rFonts w:ascii="Times New Roman" w:hAnsi="Times New Roman" w:cs="David"/>
          <w:sz w:val="24"/>
          <w:szCs w:val="24"/>
          <w:rtl/>
        </w:rPr>
        <w:t>דרישת הניסיון להלן</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p>
    <w:p w:rsidR="00B64EDA" w:rsidRPr="00B64EDA" w:rsidRDefault="00B64EDA" w:rsidP="00A06DA9">
      <w:pPr>
        <w:overflowPunct w:val="0"/>
        <w:autoSpaceDE w:val="0"/>
        <w:autoSpaceDN w:val="0"/>
        <w:adjustRightInd w:val="0"/>
        <w:spacing w:after="0" w:line="360" w:lineRule="auto"/>
        <w:ind w:left="1644"/>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בעל ניסיון מוכח של </w:t>
      </w:r>
      <w:r w:rsidRPr="00B64EDA">
        <w:rPr>
          <w:rFonts w:ascii="Times New Roman" w:hAnsi="Times New Roman" w:cs="David" w:hint="cs"/>
          <w:sz w:val="24"/>
          <w:szCs w:val="24"/>
          <w:rtl/>
        </w:rPr>
        <w:t>3</w:t>
      </w:r>
      <w:r w:rsidRPr="00B64EDA">
        <w:rPr>
          <w:rFonts w:ascii="Times New Roman" w:hAnsi="Times New Roman" w:cs="David"/>
          <w:sz w:val="24"/>
          <w:szCs w:val="24"/>
          <w:rtl/>
        </w:rPr>
        <w:t xml:space="preserve"> שנים לפחות במהלך </w:t>
      </w:r>
      <w:r w:rsidRPr="00B64EDA">
        <w:rPr>
          <w:rFonts w:ascii="Times New Roman" w:hAnsi="Times New Roman" w:cs="David" w:hint="cs"/>
          <w:sz w:val="24"/>
          <w:szCs w:val="24"/>
          <w:rtl/>
        </w:rPr>
        <w:t>5</w:t>
      </w:r>
      <w:r w:rsidRPr="00B64EDA">
        <w:rPr>
          <w:rFonts w:ascii="Times New Roman" w:hAnsi="Times New Roman" w:cs="David"/>
          <w:sz w:val="24"/>
          <w:szCs w:val="24"/>
          <w:rtl/>
        </w:rPr>
        <w:t xml:space="preserve"> השנים  שקדמו למועד האחרון להגשת הצעות במכרז זה </w:t>
      </w:r>
      <w:r w:rsidRPr="00B64EDA">
        <w:rPr>
          <w:rFonts w:ascii="Times New Roman" w:hAnsi="Times New Roman" w:cs="David" w:hint="cs"/>
          <w:sz w:val="24"/>
          <w:szCs w:val="24"/>
          <w:rtl/>
        </w:rPr>
        <w:t xml:space="preserve">בהוראת השפה הנלמדת על ידו. </w:t>
      </w:r>
    </w:p>
    <w:p w:rsidR="00B64EDA" w:rsidRPr="00B64EDA" w:rsidRDefault="00B64EDA" w:rsidP="00B64EDA">
      <w:pPr>
        <w:overflowPunct w:val="0"/>
        <w:autoSpaceDE w:val="0"/>
        <w:autoSpaceDN w:val="0"/>
        <w:adjustRightInd w:val="0"/>
        <w:spacing w:after="0" w:line="360" w:lineRule="auto"/>
        <w:contextualSpacing/>
        <w:textAlignment w:val="baseline"/>
        <w:rPr>
          <w:rFonts w:ascii="Times New Roman" w:hAnsi="Times New Roman" w:cs="Miriam"/>
          <w:sz w:val="20"/>
          <w:szCs w:val="28"/>
          <w:rtl/>
        </w:rPr>
      </w:pPr>
    </w:p>
    <w:p w:rsidR="00B64EDA" w:rsidRPr="00B64EDA" w:rsidRDefault="00B64EDA" w:rsidP="00A06DA9">
      <w:pPr>
        <w:numPr>
          <w:ilvl w:val="0"/>
          <w:numId w:val="8"/>
        </w:numPr>
        <w:overflowPunct w:val="0"/>
        <w:autoSpaceDE w:val="0"/>
        <w:autoSpaceDN w:val="0"/>
        <w:adjustRightInd w:val="0"/>
        <w:spacing w:after="0" w:line="360" w:lineRule="auto"/>
        <w:ind w:hanging="417"/>
        <w:contextualSpacing/>
        <w:textAlignment w:val="baseline"/>
        <w:rPr>
          <w:rFonts w:ascii="Times New Roman" w:hAnsi="Times New Roman" w:cs="Miriam"/>
          <w:sz w:val="20"/>
          <w:szCs w:val="28"/>
        </w:rPr>
      </w:pPr>
      <w:r w:rsidRPr="00B64EDA">
        <w:rPr>
          <w:rFonts w:ascii="Arial" w:hAnsi="Arial" w:cs="David" w:hint="cs"/>
          <w:b/>
          <w:bCs/>
          <w:sz w:val="28"/>
          <w:szCs w:val="28"/>
          <w:u w:val="single"/>
          <w:rtl/>
        </w:rPr>
        <w:t xml:space="preserve">אמות מידה ומשקלות לבחירת ההצעה הזוכה </w:t>
      </w:r>
    </w:p>
    <w:p w:rsidR="00B64EDA" w:rsidRPr="00B64EDA" w:rsidRDefault="00B64EDA" w:rsidP="00A06DA9">
      <w:pPr>
        <w:overflowPunct w:val="0"/>
        <w:autoSpaceDE w:val="0"/>
        <w:autoSpaceDN w:val="0"/>
        <w:adjustRightInd w:val="0"/>
        <w:spacing w:after="0" w:line="360" w:lineRule="auto"/>
        <w:ind w:firstLine="369"/>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א. הצעות תנוקדנה בהתאם לאמות המידה ולמשקלות המפורטות להלן:</w:t>
      </w:r>
    </w:p>
    <w:p w:rsidR="00B64EDA" w:rsidRPr="00B64EDA" w:rsidRDefault="00B64EDA" w:rsidP="00A06DA9">
      <w:pPr>
        <w:numPr>
          <w:ilvl w:val="1"/>
          <w:numId w:val="11"/>
        </w:numPr>
        <w:tabs>
          <w:tab w:val="clear" w:pos="1778"/>
        </w:tabs>
        <w:overflowPunct w:val="0"/>
        <w:autoSpaceDE w:val="0"/>
        <w:autoSpaceDN w:val="0"/>
        <w:adjustRightInd w:val="0"/>
        <w:spacing w:after="0" w:line="360" w:lineRule="auto"/>
        <w:ind w:left="1219" w:hanging="567"/>
        <w:contextualSpacing/>
        <w:jc w:val="both"/>
        <w:textAlignment w:val="baseline"/>
        <w:rPr>
          <w:rFonts w:ascii="Times New Roman" w:hAnsi="Times New Roman" w:cs="David"/>
          <w:b/>
          <w:bCs/>
          <w:sz w:val="24"/>
          <w:szCs w:val="24"/>
        </w:rPr>
      </w:pPr>
      <w:r w:rsidRPr="00B64EDA">
        <w:rPr>
          <w:rFonts w:ascii="Times New Roman" w:hAnsi="Times New Roman" w:cs="David" w:hint="cs"/>
          <w:b/>
          <w:bCs/>
          <w:sz w:val="24"/>
          <w:szCs w:val="24"/>
          <w:rtl/>
        </w:rPr>
        <w:t>בחינת מדדי איכות מתוך מסמכי ההצעה (%60):</w:t>
      </w:r>
    </w:p>
    <w:p w:rsidR="00A06DA9" w:rsidRDefault="00B64EDA" w:rsidP="00A06DA9">
      <w:pPr>
        <w:numPr>
          <w:ilvl w:val="2"/>
          <w:numId w:val="11"/>
        </w:numPr>
        <w:overflowPunct w:val="0"/>
        <w:autoSpaceDE w:val="0"/>
        <w:autoSpaceDN w:val="0"/>
        <w:adjustRightInd w:val="0"/>
        <w:spacing w:after="0" w:line="360" w:lineRule="auto"/>
        <w:ind w:left="1786" w:hanging="567"/>
        <w:contextualSpacing/>
        <w:textAlignment w:val="baseline"/>
        <w:rPr>
          <w:rFonts w:ascii="Times New Roman" w:hAnsi="Times New Roman" w:cs="David"/>
          <w:sz w:val="24"/>
          <w:szCs w:val="24"/>
        </w:rPr>
      </w:pPr>
      <w:r w:rsidRPr="00B64EDA">
        <w:rPr>
          <w:rFonts w:ascii="Times New Roman" w:hAnsi="Times New Roman" w:cs="David" w:hint="cs"/>
          <w:sz w:val="24"/>
          <w:szCs w:val="24"/>
          <w:rtl/>
        </w:rPr>
        <w:t>היקף, איכות ורלוונטיות הניסיון המוכח של ה</w:t>
      </w:r>
      <w:r w:rsidR="00A06DA9">
        <w:rPr>
          <w:rFonts w:ascii="Times New Roman" w:hAnsi="Times New Roman" w:cs="David" w:hint="cs"/>
          <w:sz w:val="24"/>
          <w:szCs w:val="24"/>
          <w:rtl/>
        </w:rPr>
        <w:t>מציע מעבר לנדרש בתנאי הסף</w:t>
      </w:r>
      <w:r w:rsidRPr="00B64EDA">
        <w:rPr>
          <w:rFonts w:ascii="Times New Roman" w:hAnsi="Times New Roman" w:cs="David" w:hint="cs"/>
          <w:sz w:val="24"/>
          <w:szCs w:val="24"/>
          <w:rtl/>
        </w:rPr>
        <w:t>,</w:t>
      </w:r>
      <w:r w:rsidRPr="00B64EDA">
        <w:rPr>
          <w:rFonts w:ascii="Times New Roman" w:hAnsi="Times New Roman" w:cs="David" w:hint="cs"/>
          <w:b/>
          <w:bCs/>
          <w:sz w:val="24"/>
          <w:szCs w:val="24"/>
          <w:rtl/>
        </w:rPr>
        <w:t xml:space="preserve"> </w:t>
      </w:r>
      <w:r w:rsidRPr="00B64EDA">
        <w:rPr>
          <w:rFonts w:ascii="Times New Roman" w:hAnsi="Times New Roman" w:cs="David" w:hint="cs"/>
          <w:sz w:val="24"/>
          <w:szCs w:val="24"/>
          <w:rtl/>
        </w:rPr>
        <w:t xml:space="preserve">לרבות ידיעת שפות נוספות מעבר לשפות שפורטו בסעיף 7.4.2 לעיל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10%.</w:t>
      </w:r>
    </w:p>
    <w:p w:rsidR="00A06DA9" w:rsidRDefault="00A06DA9">
      <w:pPr>
        <w:bidi w:val="0"/>
        <w:rPr>
          <w:rFonts w:ascii="Times New Roman" w:hAnsi="Times New Roman" w:cs="David"/>
          <w:sz w:val="24"/>
          <w:szCs w:val="24"/>
        </w:rPr>
      </w:pPr>
      <w:r>
        <w:rPr>
          <w:rFonts w:ascii="Times New Roman" w:hAnsi="Times New Roman" w:cs="David"/>
          <w:sz w:val="24"/>
          <w:szCs w:val="24"/>
        </w:rPr>
        <w:br w:type="page"/>
      </w:r>
    </w:p>
    <w:p w:rsidR="00B64EDA" w:rsidRPr="00B64EDA" w:rsidRDefault="00B64EDA" w:rsidP="00A06DA9">
      <w:pPr>
        <w:overflowPunct w:val="0"/>
        <w:autoSpaceDE w:val="0"/>
        <w:autoSpaceDN w:val="0"/>
        <w:adjustRightInd w:val="0"/>
        <w:spacing w:after="0" w:line="360" w:lineRule="auto"/>
        <w:ind w:left="1786"/>
        <w:contextualSpacing/>
        <w:textAlignment w:val="baseline"/>
        <w:rPr>
          <w:rFonts w:ascii="Times New Roman" w:hAnsi="Times New Roman" w:cs="David"/>
          <w:sz w:val="24"/>
          <w:szCs w:val="24"/>
        </w:rPr>
      </w:pPr>
    </w:p>
    <w:p w:rsidR="00B64EDA" w:rsidRDefault="00B64EDA" w:rsidP="00A06DA9">
      <w:pPr>
        <w:numPr>
          <w:ilvl w:val="2"/>
          <w:numId w:val="11"/>
        </w:numPr>
        <w:overflowPunct w:val="0"/>
        <w:autoSpaceDE w:val="0"/>
        <w:autoSpaceDN w:val="0"/>
        <w:adjustRightInd w:val="0"/>
        <w:spacing w:after="0" w:line="360" w:lineRule="auto"/>
        <w:ind w:left="1786" w:hanging="567"/>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מספר המורים  אשר לרשות המציע מעבר לנדרש בתנאי הסף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10%. </w:t>
      </w:r>
    </w:p>
    <w:p w:rsidR="00B64EDA" w:rsidRDefault="00B64EDA" w:rsidP="00A06DA9">
      <w:pPr>
        <w:numPr>
          <w:ilvl w:val="2"/>
          <w:numId w:val="11"/>
        </w:numPr>
        <w:overflowPunct w:val="0"/>
        <w:autoSpaceDE w:val="0"/>
        <w:autoSpaceDN w:val="0"/>
        <w:adjustRightInd w:val="0"/>
        <w:spacing w:after="0" w:line="360" w:lineRule="auto"/>
        <w:ind w:left="1786" w:hanging="567"/>
        <w:contextualSpacing/>
        <w:textAlignment w:val="baseline"/>
        <w:rPr>
          <w:rFonts w:ascii="Times New Roman" w:hAnsi="Times New Roman" w:cs="David"/>
          <w:sz w:val="24"/>
          <w:szCs w:val="24"/>
        </w:rPr>
      </w:pPr>
      <w:r w:rsidRPr="00A06DA9">
        <w:rPr>
          <w:rFonts w:ascii="Times New Roman" w:hAnsi="Times New Roman" w:cs="David" w:hint="cs"/>
          <w:sz w:val="24"/>
          <w:szCs w:val="24"/>
          <w:rtl/>
        </w:rPr>
        <w:t xml:space="preserve">טיב ההמלצות שקיבל המציע (המלצות בכתב שצורפו להצעה ו/או המלצות שהתקבלו במהלך שיחות שיזם עורך המכרז) </w:t>
      </w:r>
      <w:r w:rsidRPr="00A06DA9">
        <w:rPr>
          <w:rFonts w:ascii="Times New Roman" w:hAnsi="Times New Roman" w:cs="David"/>
          <w:sz w:val="24"/>
          <w:szCs w:val="24"/>
          <w:rtl/>
        </w:rPr>
        <w:t>–</w:t>
      </w:r>
      <w:r w:rsidRPr="00A06DA9">
        <w:rPr>
          <w:rFonts w:ascii="Times New Roman" w:hAnsi="Times New Roman" w:cs="David" w:hint="cs"/>
          <w:sz w:val="24"/>
          <w:szCs w:val="24"/>
          <w:rtl/>
        </w:rPr>
        <w:t xml:space="preserve">  5%.</w:t>
      </w:r>
    </w:p>
    <w:p w:rsidR="00B64EDA" w:rsidRDefault="00B64EDA" w:rsidP="00A06DA9">
      <w:pPr>
        <w:numPr>
          <w:ilvl w:val="2"/>
          <w:numId w:val="11"/>
        </w:numPr>
        <w:overflowPunct w:val="0"/>
        <w:autoSpaceDE w:val="0"/>
        <w:autoSpaceDN w:val="0"/>
        <w:adjustRightInd w:val="0"/>
        <w:spacing w:after="0" w:line="360" w:lineRule="auto"/>
        <w:ind w:left="1786" w:hanging="567"/>
        <w:contextualSpacing/>
        <w:textAlignment w:val="baseline"/>
        <w:rPr>
          <w:rFonts w:ascii="Times New Roman" w:hAnsi="Times New Roman" w:cs="David"/>
          <w:sz w:val="24"/>
          <w:szCs w:val="24"/>
        </w:rPr>
      </w:pPr>
      <w:r w:rsidRPr="00A06DA9">
        <w:rPr>
          <w:rFonts w:ascii="Times New Roman" w:hAnsi="Times New Roman" w:cs="David" w:hint="cs"/>
          <w:sz w:val="24"/>
          <w:szCs w:val="24"/>
          <w:rtl/>
        </w:rPr>
        <w:t xml:space="preserve">היקף, איכות ורלוונטיות הניסיון המוכח של האחראי המקצועי מעבר לנדרש בתנאי הסף </w:t>
      </w:r>
      <w:r w:rsidRPr="00A06DA9">
        <w:rPr>
          <w:rFonts w:ascii="Times New Roman" w:hAnsi="Times New Roman" w:cs="David"/>
          <w:sz w:val="24"/>
          <w:szCs w:val="24"/>
          <w:rtl/>
        </w:rPr>
        <w:t>–</w:t>
      </w:r>
      <w:r w:rsidRPr="00A06DA9">
        <w:rPr>
          <w:rFonts w:ascii="Times New Roman" w:hAnsi="Times New Roman" w:cs="David" w:hint="cs"/>
          <w:sz w:val="24"/>
          <w:szCs w:val="24"/>
          <w:rtl/>
        </w:rPr>
        <w:t xml:space="preserve">  10%.</w:t>
      </w:r>
    </w:p>
    <w:p w:rsidR="00B64EDA" w:rsidRDefault="00B64EDA" w:rsidP="00DF2812">
      <w:pPr>
        <w:numPr>
          <w:ilvl w:val="2"/>
          <w:numId w:val="11"/>
        </w:numPr>
        <w:overflowPunct w:val="0"/>
        <w:autoSpaceDE w:val="0"/>
        <w:autoSpaceDN w:val="0"/>
        <w:adjustRightInd w:val="0"/>
        <w:spacing w:after="0" w:line="360" w:lineRule="auto"/>
        <w:ind w:left="1786" w:hanging="567"/>
        <w:contextualSpacing/>
        <w:textAlignment w:val="baseline"/>
        <w:rPr>
          <w:rFonts w:ascii="Times New Roman" w:hAnsi="Times New Roman" w:cs="David"/>
          <w:sz w:val="24"/>
          <w:szCs w:val="24"/>
        </w:rPr>
      </w:pPr>
      <w:r w:rsidRPr="00DF2812">
        <w:rPr>
          <w:rFonts w:ascii="Times New Roman" w:hAnsi="Times New Roman" w:cs="David" w:hint="cs"/>
          <w:sz w:val="24"/>
          <w:szCs w:val="24"/>
          <w:rtl/>
        </w:rPr>
        <w:t xml:space="preserve">התרשמות מהמלצות שקיבל האחראי המקצועי (המלצות בכתב שצורפו להצעה ו/או המלצות שהתקבלו במהלך שיחות שיזם עורך המכרז) </w:t>
      </w:r>
      <w:r w:rsidRPr="00DF2812">
        <w:rPr>
          <w:rFonts w:ascii="Times New Roman" w:hAnsi="Times New Roman" w:cs="David"/>
          <w:sz w:val="24"/>
          <w:szCs w:val="24"/>
          <w:rtl/>
        </w:rPr>
        <w:t>–</w:t>
      </w:r>
      <w:r w:rsidRPr="00DF2812">
        <w:rPr>
          <w:rFonts w:ascii="Times New Roman" w:hAnsi="Times New Roman" w:cs="David" w:hint="cs"/>
          <w:sz w:val="24"/>
          <w:szCs w:val="24"/>
          <w:rtl/>
        </w:rPr>
        <w:t xml:space="preserve">  5%.</w:t>
      </w:r>
    </w:p>
    <w:p w:rsidR="00B64EDA" w:rsidRPr="00DF2812" w:rsidRDefault="00B64EDA" w:rsidP="00DF2812">
      <w:pPr>
        <w:numPr>
          <w:ilvl w:val="2"/>
          <w:numId w:val="11"/>
        </w:numPr>
        <w:overflowPunct w:val="0"/>
        <w:autoSpaceDE w:val="0"/>
        <w:autoSpaceDN w:val="0"/>
        <w:adjustRightInd w:val="0"/>
        <w:spacing w:after="0" w:line="360" w:lineRule="auto"/>
        <w:ind w:left="1786" w:hanging="567"/>
        <w:contextualSpacing/>
        <w:textAlignment w:val="baseline"/>
        <w:rPr>
          <w:rFonts w:ascii="Times New Roman" w:hAnsi="Times New Roman" w:cs="David"/>
          <w:sz w:val="24"/>
          <w:szCs w:val="24"/>
        </w:rPr>
      </w:pPr>
      <w:r w:rsidRPr="00DF2812">
        <w:rPr>
          <w:rFonts w:ascii="Times New Roman" w:hAnsi="Times New Roman" w:cs="David" w:hint="cs"/>
          <w:sz w:val="24"/>
          <w:szCs w:val="24"/>
          <w:rtl/>
        </w:rPr>
        <w:t xml:space="preserve">היקף, איכות ורלוונטיות הניסיון המוכח של המורים מעבר לנדרש בתנאי הסף </w:t>
      </w:r>
      <w:r w:rsidRPr="00DF2812">
        <w:rPr>
          <w:rFonts w:ascii="Times New Roman" w:hAnsi="Times New Roman" w:cs="David"/>
          <w:sz w:val="24"/>
          <w:szCs w:val="24"/>
          <w:rtl/>
        </w:rPr>
        <w:t>–</w:t>
      </w:r>
      <w:r w:rsidRPr="00DF2812">
        <w:rPr>
          <w:rFonts w:ascii="Times New Roman" w:hAnsi="Times New Roman" w:cs="David" w:hint="cs"/>
          <w:sz w:val="24"/>
          <w:szCs w:val="24"/>
          <w:rtl/>
        </w:rPr>
        <w:t xml:space="preserve"> 20%.</w:t>
      </w:r>
    </w:p>
    <w:p w:rsidR="00B64EDA" w:rsidRPr="00B64EDA" w:rsidRDefault="00B64EDA" w:rsidP="00B64EDA">
      <w:pPr>
        <w:tabs>
          <w:tab w:val="num" w:pos="2013"/>
        </w:tabs>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Pr>
      </w:pPr>
    </w:p>
    <w:p w:rsidR="00B64EDA" w:rsidRPr="00B64EDA" w:rsidRDefault="00B64EDA" w:rsidP="00674586">
      <w:pPr>
        <w:overflowPunct w:val="0"/>
        <w:autoSpaceDE w:val="0"/>
        <w:autoSpaceDN w:val="0"/>
        <w:adjustRightInd w:val="0"/>
        <w:spacing w:after="0" w:line="360" w:lineRule="auto"/>
        <w:ind w:left="652" w:hanging="283"/>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B64EDA">
        <w:rPr>
          <w:rFonts w:ascii="Times New Roman" w:hAnsi="Times New Roman" w:cs="David"/>
          <w:sz w:val="24"/>
          <w:szCs w:val="24"/>
          <w:rtl/>
        </w:rPr>
        <w:t xml:space="preserve"> הניסיון </w:t>
      </w:r>
      <w:r w:rsidRPr="00B64EDA">
        <w:rPr>
          <w:rFonts w:ascii="Times New Roman" w:hAnsi="Times New Roman" w:cs="David" w:hint="eastAsia"/>
          <w:sz w:val="24"/>
          <w:szCs w:val="24"/>
          <w:rtl/>
        </w:rPr>
        <w:t>תהא</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לפי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שיקול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דעתה</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הבלעדי</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של</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ועדת</w:t>
      </w:r>
      <w:r w:rsidRPr="00B64EDA">
        <w:rPr>
          <w:rFonts w:ascii="Times New Roman" w:hAnsi="Times New Roman" w:cs="David"/>
          <w:sz w:val="24"/>
          <w:szCs w:val="24"/>
          <w:rtl/>
        </w:rPr>
        <w:t xml:space="preserve"> </w:t>
      </w:r>
      <w:r w:rsidRPr="00B64EDA">
        <w:rPr>
          <w:rFonts w:ascii="Times New Roman" w:hAnsi="Times New Roman" w:cs="David" w:hint="eastAsia"/>
          <w:sz w:val="24"/>
          <w:szCs w:val="24"/>
          <w:rtl/>
        </w:rPr>
        <w:t>המכרזים</w:t>
      </w:r>
      <w:r w:rsidRPr="00B64EDA">
        <w:rPr>
          <w:rFonts w:ascii="Times New Roman" w:hAnsi="Times New Roman" w:cs="David"/>
          <w:sz w:val="24"/>
          <w:szCs w:val="24"/>
          <w:rtl/>
        </w:rPr>
        <w:t>.</w:t>
      </w:r>
    </w:p>
    <w:p w:rsidR="00B64EDA" w:rsidRPr="00B64EDA" w:rsidRDefault="00B64EDA" w:rsidP="005B0E64">
      <w:pPr>
        <w:overflowPunct w:val="0"/>
        <w:autoSpaceDE w:val="0"/>
        <w:autoSpaceDN w:val="0"/>
        <w:adjustRightInd w:val="0"/>
        <w:spacing w:after="0" w:line="360" w:lineRule="auto"/>
        <w:ind w:left="652" w:hanging="283"/>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 xml:space="preserve">ג.  </w:t>
      </w:r>
      <w:r w:rsidRPr="00B64EDA">
        <w:rPr>
          <w:rFonts w:ascii="Times New Roman" w:hAnsi="Times New Roman" w:cs="David"/>
          <w:sz w:val="24"/>
          <w:szCs w:val="24"/>
          <w:rtl/>
        </w:rPr>
        <w:t>המשרד יהיה רשאי, לפי שיקול דעתו הבלעדי, לפנות לממליצים של</w:t>
      </w:r>
      <w:r w:rsidRPr="00B64EDA">
        <w:rPr>
          <w:rFonts w:ascii="Times New Roman" w:hAnsi="Times New Roman" w:cs="David" w:hint="cs"/>
          <w:sz w:val="24"/>
          <w:szCs w:val="24"/>
          <w:rtl/>
        </w:rPr>
        <w:t xml:space="preserve"> המציע ו/או האחראי המקצועי</w:t>
      </w:r>
      <w:r w:rsidRPr="00B64EDA">
        <w:rPr>
          <w:rFonts w:ascii="Times New Roman" w:hAnsi="Times New Roman" w:cs="David"/>
          <w:sz w:val="24"/>
          <w:szCs w:val="24"/>
          <w:rtl/>
        </w:rPr>
        <w:t>, חלקם או כולם, וכן לגורמים אחרים שקיבלו שירותים מ</w:t>
      </w:r>
      <w:r w:rsidRPr="00B64EDA">
        <w:rPr>
          <w:rFonts w:ascii="Times New Roman" w:hAnsi="Times New Roman" w:cs="David" w:hint="cs"/>
          <w:sz w:val="24"/>
          <w:szCs w:val="24"/>
          <w:rtl/>
        </w:rPr>
        <w:t>המציע או מהאחראי המקצועי</w:t>
      </w:r>
      <w:r w:rsidRPr="00B64EDA">
        <w:rPr>
          <w:rFonts w:ascii="Times New Roman" w:hAnsi="Times New Roman" w:cs="David"/>
          <w:sz w:val="24"/>
          <w:szCs w:val="24"/>
          <w:rtl/>
        </w:rPr>
        <w:t xml:space="preserve"> המוצע, לשם קבלת פרטים אודות השירות שקיבלו ושביעות רצונם ממנו.</w:t>
      </w:r>
    </w:p>
    <w:p w:rsidR="00B64EDA" w:rsidRPr="00B64EDA" w:rsidRDefault="00B64EDA" w:rsidP="005B0E64">
      <w:pPr>
        <w:overflowPunct w:val="0"/>
        <w:autoSpaceDE w:val="0"/>
        <w:autoSpaceDN w:val="0"/>
        <w:adjustRightInd w:val="0"/>
        <w:spacing w:after="0" w:line="360" w:lineRule="auto"/>
        <w:ind w:left="652" w:hanging="283"/>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 xml:space="preserve">ד. </w:t>
      </w:r>
      <w:r w:rsidRPr="00B64EDA">
        <w:rPr>
          <w:rFonts w:ascii="Times New Roman" w:hAnsi="Times New Roman" w:cs="David"/>
          <w:sz w:val="24"/>
          <w:szCs w:val="24"/>
          <w:rtl/>
        </w:rPr>
        <w:t xml:space="preserve">המשרד רשאי להתחשב בניסיון קודם של </w:t>
      </w:r>
      <w:r w:rsidRPr="00B64EDA">
        <w:rPr>
          <w:rFonts w:ascii="Times New Roman" w:hAnsi="Times New Roman" w:cs="David" w:hint="cs"/>
          <w:sz w:val="24"/>
          <w:szCs w:val="24"/>
          <w:rtl/>
        </w:rPr>
        <w:t xml:space="preserve">המציע ו/או </w:t>
      </w:r>
      <w:r w:rsidRPr="00B64EDA">
        <w:rPr>
          <w:rFonts w:ascii="Times New Roman" w:hAnsi="Times New Roman" w:cs="David"/>
          <w:sz w:val="24"/>
          <w:szCs w:val="24"/>
          <w:rtl/>
        </w:rPr>
        <w:t>מי מחברי הצוות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המוצע</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עם המשרד או עם גורמים אחרים ככל שידוע למשרד על ניסיון זה, לטוב ולרע.</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ככל שלמשרד ניסיון קודם עם </w:t>
      </w:r>
      <w:r w:rsidRPr="00B64EDA">
        <w:rPr>
          <w:rFonts w:ascii="Times New Roman" w:hAnsi="Times New Roman" w:cs="David" w:hint="cs"/>
          <w:sz w:val="24"/>
          <w:szCs w:val="24"/>
          <w:rtl/>
        </w:rPr>
        <w:t xml:space="preserve">המציע ו/או </w:t>
      </w:r>
      <w:r w:rsidRPr="00B64EDA">
        <w:rPr>
          <w:rFonts w:ascii="Times New Roman" w:hAnsi="Times New Roman" w:cs="David"/>
          <w:sz w:val="24"/>
          <w:szCs w:val="24"/>
          <w:rtl/>
        </w:rPr>
        <w:t>המבצע, חוות הדעת של המשרד תקבל משקל מכריע בעת מתן הניקוד ביחס ליתר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ההמלצות.</w:t>
      </w:r>
    </w:p>
    <w:p w:rsidR="00B64EDA" w:rsidRPr="00B64EDA" w:rsidRDefault="00B64EDA" w:rsidP="00B64EDA">
      <w:pPr>
        <w:spacing w:after="0" w:line="360" w:lineRule="auto"/>
        <w:ind w:left="1473" w:hanging="30"/>
        <w:jc w:val="both"/>
        <w:rPr>
          <w:rFonts w:ascii="Times New Roman" w:hAnsi="Times New Roman" w:cs="David"/>
          <w:sz w:val="24"/>
          <w:szCs w:val="24"/>
          <w:rtl/>
        </w:rPr>
      </w:pPr>
    </w:p>
    <w:p w:rsidR="00B64EDA" w:rsidRPr="00B64EDA" w:rsidRDefault="00B64EDA" w:rsidP="008C474E">
      <w:pPr>
        <w:numPr>
          <w:ilvl w:val="1"/>
          <w:numId w:val="11"/>
        </w:numPr>
        <w:tabs>
          <w:tab w:val="left" w:pos="1219"/>
          <w:tab w:val="num" w:pos="1473"/>
        </w:tabs>
        <w:overflowPunct w:val="0"/>
        <w:autoSpaceDE w:val="0"/>
        <w:autoSpaceDN w:val="0"/>
        <w:adjustRightInd w:val="0"/>
        <w:spacing w:after="0" w:line="360" w:lineRule="auto"/>
        <w:ind w:left="1473" w:hanging="821"/>
        <w:contextualSpacing/>
        <w:textAlignment w:val="baseline"/>
        <w:rPr>
          <w:rFonts w:ascii="Times New Roman" w:hAnsi="Times New Roman" w:cs="David"/>
          <w:b/>
          <w:bCs/>
          <w:sz w:val="24"/>
          <w:szCs w:val="24"/>
          <w:u w:val="single"/>
        </w:rPr>
      </w:pPr>
      <w:r w:rsidRPr="00B64EDA">
        <w:rPr>
          <w:rFonts w:ascii="Times New Roman" w:hAnsi="Times New Roman" w:cs="David" w:hint="cs"/>
          <w:b/>
          <w:bCs/>
          <w:sz w:val="24"/>
          <w:szCs w:val="24"/>
          <w:rtl/>
        </w:rPr>
        <w:t xml:space="preserve">הצעת המחיר </w:t>
      </w:r>
      <w:r w:rsidRPr="00B64EDA">
        <w:rPr>
          <w:rFonts w:ascii="Times New Roman" w:hAnsi="Times New Roman" w:cs="David"/>
          <w:b/>
          <w:bCs/>
          <w:sz w:val="24"/>
          <w:szCs w:val="24"/>
          <w:rtl/>
        </w:rPr>
        <w:t>–</w:t>
      </w:r>
      <w:r w:rsidRPr="00B64EDA">
        <w:rPr>
          <w:rFonts w:ascii="Times New Roman" w:hAnsi="Times New Roman" w:cs="David" w:hint="cs"/>
          <w:b/>
          <w:bCs/>
          <w:sz w:val="24"/>
          <w:szCs w:val="24"/>
          <w:rtl/>
        </w:rPr>
        <w:t>( %40)</w:t>
      </w:r>
    </w:p>
    <w:p w:rsidR="00B64EDA" w:rsidRPr="00B64EDA" w:rsidRDefault="00B64EDA" w:rsidP="008C474E">
      <w:pPr>
        <w:numPr>
          <w:ilvl w:val="2"/>
          <w:numId w:val="11"/>
        </w:numPr>
        <w:overflowPunct w:val="0"/>
        <w:autoSpaceDE w:val="0"/>
        <w:autoSpaceDN w:val="0"/>
        <w:adjustRightInd w:val="0"/>
        <w:spacing w:after="0" w:line="360" w:lineRule="auto"/>
        <w:ind w:left="1473" w:hanging="254"/>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על המציע להציע הצעת מחיר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כוללת למתן השירות ע"ג נספח ו</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 </w:t>
      </w:r>
      <w:r w:rsidRPr="00B64EDA">
        <w:rPr>
          <w:rFonts w:ascii="Times New Roman" w:hAnsi="Times New Roman" w:cs="David" w:hint="cs"/>
          <w:sz w:val="24"/>
          <w:szCs w:val="24"/>
          <w:rtl/>
        </w:rPr>
        <w:tab/>
      </w:r>
      <w:r w:rsidRPr="00B64EDA">
        <w:rPr>
          <w:rFonts w:ascii="Times New Roman" w:hAnsi="Times New Roman" w:cs="David"/>
          <w:sz w:val="24"/>
          <w:szCs w:val="24"/>
          <w:rtl/>
        </w:rPr>
        <w:t>"טופס הצעת מחיר" המצ"ב.</w:t>
      </w:r>
    </w:p>
    <w:p w:rsidR="00B64EDA" w:rsidRPr="00B64EDA" w:rsidRDefault="00B64EDA" w:rsidP="00B64EDA">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הצעת המחיר תצוין בשקלים חדשים (</w:t>
      </w:r>
      <w:r w:rsidRPr="00B64EDA">
        <w:rPr>
          <w:rFonts w:ascii="Times New Roman" w:hAnsi="Times New Roman" w:cs="David" w:hint="cs"/>
          <w:sz w:val="24"/>
          <w:szCs w:val="24"/>
          <w:rtl/>
        </w:rPr>
        <w:t xml:space="preserve">לא </w:t>
      </w:r>
      <w:r w:rsidRPr="00B64EDA">
        <w:rPr>
          <w:rFonts w:ascii="Times New Roman" w:hAnsi="Times New Roman" w:cs="David"/>
          <w:sz w:val="24"/>
          <w:szCs w:val="24"/>
          <w:rtl/>
        </w:rPr>
        <w:t>כולל מע"מ</w:t>
      </w:r>
      <w:r w:rsidRPr="00B64EDA">
        <w:rPr>
          <w:rFonts w:ascii="Times New Roman" w:hAnsi="Times New Roman" w:cs="David" w:hint="cs"/>
          <w:sz w:val="24"/>
          <w:szCs w:val="24"/>
          <w:rtl/>
        </w:rPr>
        <w:t xml:space="preserve"> ו/או כל מס אחר שעל עורך המכרז לשלם לזוכה</w:t>
      </w:r>
      <w:r w:rsidRPr="00B64EDA">
        <w:rPr>
          <w:rFonts w:ascii="Times New Roman" w:hAnsi="Times New Roman" w:cs="David"/>
          <w:sz w:val="24"/>
          <w:szCs w:val="24"/>
          <w:rtl/>
        </w:rPr>
        <w:t xml:space="preserve">), ההצעה תהיה מלאה, </w:t>
      </w:r>
      <w:r w:rsidRPr="00B64EDA">
        <w:rPr>
          <w:rFonts w:ascii="Times New Roman" w:hAnsi="Times New Roman" w:cs="David" w:hint="cs"/>
          <w:sz w:val="24"/>
          <w:szCs w:val="24"/>
          <w:rtl/>
        </w:rPr>
        <w:t>ס</w:t>
      </w:r>
      <w:r w:rsidRPr="00B64EDA">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B64EDA">
        <w:rPr>
          <w:rFonts w:ascii="Times New Roman" w:hAnsi="Times New Roman" w:cs="David" w:hint="cs"/>
          <w:sz w:val="24"/>
          <w:szCs w:val="24"/>
          <w:rtl/>
        </w:rPr>
        <w:t>כולל תשלומים</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בגין העסקת כוח אדם, תשלומים </w:t>
      </w:r>
      <w:r w:rsidRPr="00B64EDA">
        <w:rPr>
          <w:rFonts w:ascii="Times New Roman" w:hAnsi="Times New Roman" w:cs="David"/>
          <w:sz w:val="24"/>
          <w:szCs w:val="24"/>
          <w:rtl/>
        </w:rPr>
        <w:t>לביטוח לאומי ותשלומים נוספים בגין זכויות סוציאליות</w:t>
      </w:r>
      <w:r w:rsidRPr="00B64EDA">
        <w:rPr>
          <w:rFonts w:ascii="Times New Roman" w:hAnsi="Times New Roman" w:cs="David" w:hint="cs"/>
          <w:sz w:val="24"/>
          <w:szCs w:val="24"/>
          <w:rtl/>
        </w:rPr>
        <w:t>, הוצאות משרדיות, נסיעות וכו'</w:t>
      </w:r>
      <w:r w:rsidRPr="00B64EDA">
        <w:rPr>
          <w:rFonts w:ascii="Times New Roman" w:hAnsi="Times New Roman" w:cs="David"/>
          <w:sz w:val="24"/>
          <w:szCs w:val="24"/>
          <w:rtl/>
        </w:rPr>
        <w:t>.</w:t>
      </w:r>
    </w:p>
    <w:p w:rsidR="00B64EDA" w:rsidRPr="00B64EDA" w:rsidRDefault="00B64EDA" w:rsidP="00B64EDA">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אין להתנות את הצעת המחיר בשום תנאי.</w:t>
      </w:r>
    </w:p>
    <w:p w:rsidR="00B64EDA" w:rsidRPr="00B64EDA" w:rsidRDefault="00B64EDA" w:rsidP="00B64EDA">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64EDA" w:rsidRPr="00B64EDA" w:rsidRDefault="00B64EDA" w:rsidP="00B64EDA">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lastRenderedPageBreak/>
        <w:t>המעטפה בה הצעת המחיר תיפתח ע"י ועדת המכרזים רק לאחר שתסתיים הבדיקה והניקוד של רכיבי האיכות.</w:t>
      </w:r>
    </w:p>
    <w:p w:rsidR="00B64EDA" w:rsidRPr="00B64EDA" w:rsidRDefault="00B64EDA" w:rsidP="00B64EDA">
      <w:pPr>
        <w:numPr>
          <w:ilvl w:val="2"/>
          <w:numId w:val="11"/>
        </w:num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Pr>
      </w:pPr>
      <w:r w:rsidRPr="00B64EDA">
        <w:rPr>
          <w:rFonts w:ascii="Times New Roman" w:hAnsi="Times New Roman" w:cs="David" w:hint="cs"/>
          <w:sz w:val="24"/>
          <w:szCs w:val="24"/>
          <w:rtl/>
        </w:rPr>
        <w:t xml:space="preserve">הציון בגין המחיר יינתן כדלקמן: </w:t>
      </w:r>
    </w:p>
    <w:p w:rsidR="00B64EDA" w:rsidRPr="00B64EDA" w:rsidRDefault="00B64EDA" w:rsidP="00B64EDA">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B64EDA">
        <w:rPr>
          <w:rFonts w:ascii="Times New Roman" w:hAnsi="Times New Roman" w:cs="David"/>
          <w:sz w:val="24"/>
          <w:szCs w:val="24"/>
          <w:rtl/>
        </w:rPr>
        <w:t xml:space="preserve">הצעת המחיר </w:t>
      </w:r>
      <w:r w:rsidRPr="00B64EDA">
        <w:rPr>
          <w:rFonts w:ascii="Times New Roman" w:hAnsi="Times New Roman" w:cs="David"/>
          <w:sz w:val="24"/>
          <w:szCs w:val="24"/>
          <w:u w:val="single"/>
          <w:rtl/>
        </w:rPr>
        <w:t>הזולה ביותר</w:t>
      </w:r>
      <w:r w:rsidRPr="00B64EDA">
        <w:rPr>
          <w:rFonts w:ascii="Times New Roman" w:hAnsi="Times New Roman" w:cs="David"/>
          <w:sz w:val="24"/>
          <w:szCs w:val="24"/>
          <w:rtl/>
        </w:rPr>
        <w:t xml:space="preserve"> תזכה לניקוד </w:t>
      </w:r>
      <w:r w:rsidRPr="00B64EDA">
        <w:rPr>
          <w:rFonts w:ascii="Times New Roman" w:hAnsi="Times New Roman" w:cs="David" w:hint="cs"/>
          <w:sz w:val="24"/>
          <w:szCs w:val="24"/>
          <w:rtl/>
        </w:rPr>
        <w:t xml:space="preserve">המקסימאלי באמת מידה </w:t>
      </w:r>
      <w:r w:rsidRPr="00B64EDA">
        <w:rPr>
          <w:rFonts w:ascii="Times New Roman" w:hAnsi="Times New Roman" w:cs="David" w:hint="cs"/>
          <w:sz w:val="24"/>
          <w:szCs w:val="24"/>
          <w:rtl/>
        </w:rPr>
        <w:tab/>
        <w:t>זו</w:t>
      </w:r>
      <w:r w:rsidRPr="00B64EDA">
        <w:rPr>
          <w:rFonts w:ascii="Times New Roman" w:hAnsi="Times New Roman" w:cs="David"/>
          <w:sz w:val="24"/>
          <w:szCs w:val="24"/>
          <w:rtl/>
        </w:rPr>
        <w:t xml:space="preserve"> - ובהתאם ידורגו ההצעות הבאות.</w:t>
      </w:r>
    </w:p>
    <w:p w:rsidR="00B64EDA" w:rsidRPr="00B64EDA" w:rsidRDefault="00B64EDA" w:rsidP="00B64EDA">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p>
    <w:p w:rsidR="00B64EDA" w:rsidRPr="00B64EDA" w:rsidRDefault="00B64EDA" w:rsidP="00B64EDA">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p>
    <w:p w:rsidR="00B64EDA" w:rsidRPr="00B64EDA" w:rsidRDefault="00B64EDA" w:rsidP="00B64EDA">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sz w:val="24"/>
          <w:szCs w:val="24"/>
          <w:rtl/>
        </w:rPr>
        <w:t>נוסחת החישוב היא:</w:t>
      </w:r>
    </w:p>
    <w:p w:rsidR="00B64EDA" w:rsidRPr="00B64EDA" w:rsidRDefault="00B64EDA" w:rsidP="00B64EDA">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64EDA">
        <w:rPr>
          <w:rFonts w:ascii="Times New Roman" w:hAnsi="Times New Roman" w:cs="David"/>
          <w:sz w:val="24"/>
          <w:szCs w:val="24"/>
          <w:u w:val="single"/>
          <w:rtl/>
        </w:rPr>
        <w:t>הצעת המחיר הזולה ביותר</w:t>
      </w:r>
      <w:r w:rsidRPr="00B64EDA">
        <w:rPr>
          <w:rFonts w:ascii="Times New Roman" w:hAnsi="Times New Roman" w:cs="David" w:hint="cs"/>
          <w:sz w:val="24"/>
          <w:szCs w:val="24"/>
          <w:u w:val="single"/>
          <w:rtl/>
        </w:rPr>
        <w:t xml:space="preserve"> </w:t>
      </w:r>
      <w:r w:rsidRPr="00B64EDA">
        <w:rPr>
          <w:rFonts w:ascii="Times New Roman" w:hAnsi="Times New Roman" w:cs="David"/>
          <w:sz w:val="24"/>
          <w:szCs w:val="24"/>
          <w:u w:val="single"/>
        </w:rPr>
        <w:t>X</w:t>
      </w:r>
      <w:r w:rsidRPr="00B64EDA">
        <w:rPr>
          <w:rFonts w:ascii="Times New Roman" w:hAnsi="Times New Roman" w:cs="David"/>
          <w:sz w:val="24"/>
          <w:szCs w:val="24"/>
          <w:u w:val="single"/>
          <w:rtl/>
        </w:rPr>
        <w:t xml:space="preserve"> הניקוד באמת המידה</w:t>
      </w:r>
    </w:p>
    <w:p w:rsidR="00B64EDA" w:rsidRPr="00B64EDA" w:rsidRDefault="00B64EDA" w:rsidP="00B64EDA">
      <w:pPr>
        <w:spacing w:after="0" w:line="360" w:lineRule="auto"/>
        <w:ind w:firstLine="720"/>
        <w:jc w:val="center"/>
        <w:rPr>
          <w:rFonts w:ascii="Times New Roman" w:hAnsi="Times New Roman" w:cs="David"/>
          <w:b/>
          <w:bCs/>
          <w:sz w:val="24"/>
          <w:szCs w:val="24"/>
          <w:rtl/>
        </w:rPr>
      </w:pPr>
      <w:r w:rsidRPr="00B64EDA">
        <w:rPr>
          <w:rFonts w:ascii="Times New Roman" w:hAnsi="Times New Roman" w:cs="David"/>
          <w:sz w:val="24"/>
          <w:szCs w:val="24"/>
          <w:rtl/>
        </w:rPr>
        <w:t>הצעת המחיר המוצעת</w:t>
      </w:r>
      <w:r w:rsidRPr="00B64EDA">
        <w:rPr>
          <w:rFonts w:ascii="Times New Roman" w:hAnsi="Times New Roman" w:cs="David"/>
          <w:sz w:val="24"/>
          <w:szCs w:val="24"/>
          <w:rtl/>
        </w:rPr>
        <w:br/>
      </w:r>
    </w:p>
    <w:p w:rsidR="00B64EDA" w:rsidRPr="00B64EDA" w:rsidRDefault="00B64EDA" w:rsidP="00B64EDA">
      <w:pPr>
        <w:numPr>
          <w:ilvl w:val="0"/>
          <w:numId w:val="8"/>
        </w:numPr>
        <w:spacing w:after="0" w:line="360" w:lineRule="auto"/>
        <w:contextualSpacing/>
        <w:rPr>
          <w:rFonts w:ascii="Arial" w:hAnsi="Arial" w:cs="David"/>
          <w:b/>
          <w:bCs/>
          <w:sz w:val="28"/>
          <w:szCs w:val="28"/>
          <w:u w:val="single"/>
        </w:rPr>
      </w:pPr>
      <w:r w:rsidRPr="00B64EDA">
        <w:rPr>
          <w:rFonts w:ascii="Arial" w:hAnsi="Arial" w:cs="David" w:hint="cs"/>
          <w:b/>
          <w:bCs/>
          <w:sz w:val="28"/>
          <w:szCs w:val="28"/>
          <w:u w:val="single"/>
          <w:rtl/>
        </w:rPr>
        <w:t>הוראות בדבר הגשת ההצעה</w:t>
      </w:r>
    </w:p>
    <w:p w:rsidR="00B64EDA" w:rsidRPr="00B64EDA" w:rsidRDefault="00B64EDA" w:rsidP="00B64EDA">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64EDA">
        <w:rPr>
          <w:rFonts w:ascii="Times New Roman" w:hAnsi="Times New Roman" w:cs="David" w:hint="cs"/>
          <w:b/>
          <w:bCs/>
          <w:sz w:val="24"/>
          <w:szCs w:val="24"/>
          <w:rtl/>
        </w:rPr>
        <w:t>מסמך ההצעה</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64EDA">
        <w:rPr>
          <w:rFonts w:ascii="Times New Roman" w:hAnsi="Times New Roman" w:cs="David"/>
          <w:sz w:val="24"/>
          <w:szCs w:val="24"/>
          <w:rtl/>
        </w:rPr>
        <w:t>צירוף כל המסמכים הנדרשים על-פי</w:t>
      </w:r>
      <w:r w:rsidRPr="00B64EDA">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כל שינוי או תוספת שייעשו על ידי המציע במסמכי המכרז, או כל הסתייגות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לגביהם, בין אם ע"י תוספת בגוף המסמכים ובין במכתב לוואי או בכל דרך</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אחרת, עלולים לגרום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המשרד לא חייב להודיע למציע הודעה בנוסף על האמור בסעיף זה. קיבל</w:t>
      </w:r>
      <w:r w:rsidRPr="00B64EDA">
        <w:rPr>
          <w:rFonts w:ascii="Times New Roman" w:hAnsi="Times New Roman" w:cs="Times New Roman" w:hint="cs"/>
          <w:sz w:val="16"/>
          <w:szCs w:val="16"/>
          <w:rtl/>
          <w:lang w:val="x-none" w:eastAsia="x-none"/>
        </w:rPr>
        <w:t xml:space="preserve"> </w:t>
      </w:r>
      <w:r w:rsidRPr="00B64EDA">
        <w:rPr>
          <w:rFonts w:ascii="Times New Roman" w:hAnsi="Times New Roman" w:cs="David"/>
          <w:sz w:val="24"/>
          <w:szCs w:val="24"/>
          <w:rtl/>
        </w:rPr>
        <w:t>המשרד את הצעת המציע, יראו את השינויים האמורים כאילו לא נעשו כלל.</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sz w:val="24"/>
          <w:szCs w:val="24"/>
          <w:rtl/>
        </w:rPr>
        <w:t>הגשת ההצעה חתומה מהווה ראיה חלוטה לכך שהמציע קרא את כל האמור במסמכי המכרז וההסכם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המצורף לו על נספחיו, הבין את האמור במסמכים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אלה ונתן לכך את הסכמתו הבלתי מסויגת</w:t>
      </w:r>
      <w:r w:rsidRPr="00B64EDA">
        <w:rPr>
          <w:rFonts w:ascii="Times New Roman" w:hAnsi="Times New Roman" w:cs="David" w:hint="cs"/>
          <w:sz w:val="24"/>
          <w:szCs w:val="24"/>
          <w:rtl/>
        </w:rPr>
        <w:t xml:space="preserve"> וכי הוא מתחייב</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לספק את השירותים</w:t>
      </w:r>
      <w:r w:rsidRPr="00B64EDA">
        <w:rPr>
          <w:rFonts w:ascii="Times New Roman" w:hAnsi="Times New Roman" w:cs="David"/>
          <w:sz w:val="24"/>
          <w:szCs w:val="24"/>
          <w:rtl/>
        </w:rPr>
        <w:t xml:space="preserve"> בהתאם </w:t>
      </w:r>
      <w:r w:rsidRPr="00B64EDA">
        <w:rPr>
          <w:rFonts w:ascii="Times New Roman" w:hAnsi="Times New Roman" w:cs="David" w:hint="cs"/>
          <w:sz w:val="24"/>
          <w:szCs w:val="24"/>
          <w:rtl/>
        </w:rPr>
        <w:t>ל</w:t>
      </w:r>
      <w:r w:rsidRPr="00B64EDA">
        <w:rPr>
          <w:rFonts w:ascii="Times New Roman" w:hAnsi="Times New Roman" w:cs="David"/>
          <w:sz w:val="24"/>
          <w:szCs w:val="24"/>
          <w:rtl/>
        </w:rPr>
        <w:t>הוראות מ</w:t>
      </w:r>
      <w:r w:rsidRPr="00B64EDA">
        <w:rPr>
          <w:rFonts w:ascii="Times New Roman" w:hAnsi="Times New Roman" w:cs="David" w:hint="cs"/>
          <w:sz w:val="24"/>
          <w:szCs w:val="24"/>
          <w:rtl/>
        </w:rPr>
        <w:t>כרז</w:t>
      </w:r>
      <w:r w:rsidRPr="00B64EDA">
        <w:rPr>
          <w:rFonts w:ascii="Times New Roman" w:hAnsi="Times New Roman" w:cs="David"/>
          <w:sz w:val="24"/>
          <w:szCs w:val="24"/>
          <w:rtl/>
        </w:rPr>
        <w:t xml:space="preserve"> זה ל</w:t>
      </w:r>
      <w:r w:rsidRPr="00B64EDA">
        <w:rPr>
          <w:rFonts w:ascii="Times New Roman" w:hAnsi="Times New Roman" w:cs="David" w:hint="cs"/>
          <w:sz w:val="24"/>
          <w:szCs w:val="24"/>
          <w:rtl/>
        </w:rPr>
        <w:t>רבות בהתאם ל</w:t>
      </w:r>
      <w:r w:rsidRPr="00B64EDA">
        <w:rPr>
          <w:rFonts w:ascii="Times New Roman" w:hAnsi="Times New Roman" w:cs="David"/>
          <w:sz w:val="24"/>
          <w:szCs w:val="24"/>
          <w:rtl/>
        </w:rPr>
        <w:t>הוראות ההסכם שייחתם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עמו</w:t>
      </w:r>
      <w:r w:rsidRPr="00B64EDA">
        <w:rPr>
          <w:rFonts w:ascii="Times New Roman" w:hAnsi="Times New Roman" w:cs="David" w:hint="cs"/>
          <w:sz w:val="24"/>
          <w:szCs w:val="24"/>
          <w:rtl/>
        </w:rPr>
        <w:t xml:space="preserve"> על נספחיו, בדייקנות, ביעילות ובמומחיות.</w:t>
      </w:r>
    </w:p>
    <w:p w:rsidR="00B64EDA" w:rsidRPr="00B64EDA" w:rsidRDefault="00B64EDA" w:rsidP="00B64EDA">
      <w:pPr>
        <w:spacing w:after="0" w:line="360" w:lineRule="auto"/>
        <w:ind w:left="753"/>
        <w:jc w:val="both"/>
        <w:rPr>
          <w:rFonts w:ascii="Times New Roman" w:hAnsi="Times New Roman" w:cs="David"/>
          <w:sz w:val="24"/>
          <w:szCs w:val="24"/>
          <w:rtl/>
        </w:rPr>
      </w:pPr>
    </w:p>
    <w:p w:rsidR="00B64EDA" w:rsidRPr="00B64EDA" w:rsidRDefault="00B64EDA" w:rsidP="00B64EDA">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64EDA">
        <w:rPr>
          <w:rFonts w:ascii="Times New Roman" w:hAnsi="Times New Roman" w:cs="David" w:hint="cs"/>
          <w:b/>
          <w:bCs/>
          <w:sz w:val="24"/>
          <w:szCs w:val="24"/>
          <w:rtl/>
        </w:rPr>
        <w:t>אופן הגשת ההצעה</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הגשת הצעה </w:t>
      </w:r>
      <w:r w:rsidRPr="00B64EDA">
        <w:rPr>
          <w:rFonts w:ascii="Times New Roman" w:hAnsi="Times New Roman" w:cs="David" w:hint="cs"/>
          <w:sz w:val="24"/>
          <w:szCs w:val="24"/>
          <w:rtl/>
        </w:rPr>
        <w:t xml:space="preserve">למכרז חייבת בתשלום בסך </w:t>
      </w:r>
      <w:r w:rsidRPr="00B64EDA">
        <w:rPr>
          <w:rFonts w:ascii="Times New Roman" w:hAnsi="Times New Roman" w:cs="David"/>
          <w:sz w:val="24"/>
          <w:szCs w:val="24"/>
          <w:rtl/>
        </w:rPr>
        <w:t xml:space="preserve">500 ₪ </w:t>
      </w:r>
      <w:r w:rsidRPr="00B64EDA">
        <w:rPr>
          <w:rFonts w:ascii="Times New Roman" w:hAnsi="Times New Roman" w:cs="David" w:hint="cs"/>
          <w:sz w:val="24"/>
          <w:szCs w:val="24"/>
          <w:rtl/>
        </w:rPr>
        <w:t xml:space="preserve">(שלא יוחזרו), עבור מסמכי המכרז. התשלום יבוצע </w:t>
      </w:r>
      <w:r w:rsidRPr="00B64EDA">
        <w:rPr>
          <w:rFonts w:ascii="Times New Roman" w:hAnsi="Times New Roman" w:cs="David"/>
          <w:sz w:val="24"/>
          <w:szCs w:val="24"/>
          <w:rtl/>
        </w:rPr>
        <w:t xml:space="preserve">באמצעות אתר האינטרנט </w:t>
      </w:r>
      <w:r w:rsidRPr="00B64EDA">
        <w:rPr>
          <w:rFonts w:ascii="Times New Roman" w:hAnsi="Times New Roman" w:cs="David" w:hint="cs"/>
          <w:sz w:val="24"/>
          <w:szCs w:val="24"/>
          <w:rtl/>
        </w:rPr>
        <w:t xml:space="preserve">של המשרד, בכתובת </w:t>
      </w:r>
      <w:hyperlink r:id="rId8" w:history="1">
        <w:r w:rsidRPr="00B64EDA">
          <w:rPr>
            <w:rFonts w:ascii="Times New Roman" w:hAnsi="Times New Roman" w:cs="David"/>
            <w:color w:val="0000FF"/>
            <w:sz w:val="24"/>
            <w:szCs w:val="24"/>
            <w:u w:val="single"/>
          </w:rPr>
          <w:t>www.economy.gov.il</w:t>
        </w:r>
      </w:hyperlink>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או ב</w:t>
      </w:r>
      <w:r w:rsidRPr="00B64EDA">
        <w:rPr>
          <w:rFonts w:ascii="Times New Roman" w:hAnsi="Times New Roman" w:cs="David" w:hint="cs"/>
          <w:sz w:val="24"/>
          <w:szCs w:val="24"/>
          <w:rtl/>
        </w:rPr>
        <w:t xml:space="preserve">דרך של </w:t>
      </w:r>
      <w:r w:rsidRPr="00B64EDA">
        <w:rPr>
          <w:rFonts w:ascii="Times New Roman" w:hAnsi="Times New Roman" w:cs="David"/>
          <w:sz w:val="24"/>
          <w:szCs w:val="24"/>
          <w:rtl/>
        </w:rPr>
        <w:t>הפקדה לבנק הדואר</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סניף</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001,</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לחשבון מס' 31514 לטובת משרד </w:t>
      </w:r>
      <w:r w:rsidRPr="00B64EDA">
        <w:rPr>
          <w:rFonts w:ascii="Times New Roman" w:hAnsi="Times New Roman" w:cs="David" w:hint="cs"/>
          <w:sz w:val="24"/>
          <w:szCs w:val="24"/>
          <w:rtl/>
        </w:rPr>
        <w:t>הכלכלה והתעשייה.</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lastRenderedPageBreak/>
        <w:t>על המציע להגיש הצעתו בשתי מעטפות נפרדות כדלקמן:</w:t>
      </w:r>
    </w:p>
    <w:p w:rsidR="00B64EDA" w:rsidRPr="00B64EDA" w:rsidRDefault="00B64EDA" w:rsidP="00B64EDA">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b/>
          <w:bCs/>
          <w:sz w:val="24"/>
          <w:szCs w:val="24"/>
          <w:rtl/>
        </w:rPr>
        <w:t>מעטפה 1</w:t>
      </w:r>
      <w:r w:rsidRPr="00B64EDA">
        <w:rPr>
          <w:rFonts w:ascii="Times New Roman" w:hAnsi="Times New Roman" w:cs="David" w:hint="cs"/>
          <w:sz w:val="24"/>
          <w:szCs w:val="24"/>
          <w:rtl/>
        </w:rPr>
        <w:t xml:space="preserve">- על גביה יירשם "מעטפה 1- מסמכים ואישורים" בלבד (להלן: "מעטפה 1"). </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B64EDA">
        <w:rPr>
          <w:rFonts w:ascii="Times New Roman" w:hAnsi="Times New Roman" w:cs="David" w:hint="cs"/>
          <w:sz w:val="24"/>
          <w:szCs w:val="24"/>
          <w:rtl/>
        </w:rPr>
        <w:t xml:space="preserve">במעטפה זו יגיש המציע את הצעתו החתומה ויצרף </w:t>
      </w:r>
      <w:r w:rsidRPr="00B64EDA">
        <w:rPr>
          <w:rFonts w:ascii="Times New Roman" w:hAnsi="Times New Roman" w:cs="David"/>
          <w:sz w:val="24"/>
          <w:szCs w:val="24"/>
          <w:rtl/>
        </w:rPr>
        <w:t xml:space="preserve">את המסמכים והאישורים כנדרש במפרט מכרז זה </w:t>
      </w:r>
      <w:r w:rsidRPr="00B64EDA">
        <w:rPr>
          <w:rFonts w:ascii="Times New Roman" w:hAnsi="Times New Roman" w:cs="David" w:hint="cs"/>
          <w:sz w:val="24"/>
          <w:szCs w:val="24"/>
          <w:rtl/>
        </w:rPr>
        <w:t xml:space="preserve">(ראה ס' 9.3) </w:t>
      </w:r>
      <w:r w:rsidRPr="00B64EDA">
        <w:rPr>
          <w:rFonts w:ascii="Times New Roman" w:hAnsi="Times New Roman" w:cs="David"/>
          <w:sz w:val="24"/>
          <w:szCs w:val="24"/>
          <w:rtl/>
        </w:rPr>
        <w:t>בשלושה עותקים</w:t>
      </w:r>
      <w:r w:rsidRPr="00B64EDA">
        <w:rPr>
          <w:rFonts w:ascii="Times New Roman" w:hAnsi="Times New Roman" w:cs="David" w:hint="cs"/>
          <w:sz w:val="24"/>
          <w:szCs w:val="24"/>
          <w:rtl/>
        </w:rPr>
        <w:t xml:space="preserve"> (מקור+ 2 עותקים), למעט הצעת המחיר. </w:t>
      </w:r>
      <w:r w:rsidRPr="00B64EDA">
        <w:rPr>
          <w:rFonts w:ascii="Times New Roman" w:hAnsi="Times New Roman" w:cs="David" w:hint="cs"/>
          <w:b/>
          <w:bCs/>
          <w:sz w:val="24"/>
          <w:szCs w:val="24"/>
          <w:rtl/>
        </w:rPr>
        <w:t xml:space="preserve">אין צורך לצרף להצעה את נוסח המכרז. </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B64EDA">
        <w:rPr>
          <w:rFonts w:ascii="Times New Roman" w:hAnsi="Times New Roman" w:cs="David" w:hint="cs"/>
          <w:b/>
          <w:bCs/>
          <w:sz w:val="24"/>
          <w:szCs w:val="24"/>
          <w:rtl/>
        </w:rPr>
        <w:t>מעטפה 2-</w:t>
      </w:r>
      <w:r w:rsidRPr="00B64EDA">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B64EDA" w:rsidRPr="00B64EDA" w:rsidRDefault="00B64EDA" w:rsidP="00B64EDA">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שתי המעטפות הנ"ל (מעטפה 1 + מעטפה 2) יונחו בתוך מעטפה סגורה וחתומה (להלן: "מעטפה 3").</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על גבי מעטפה 3 לא יהיה כל ציון וסימן מלבד ציון ברור של שם המכרז ומספרו, כדלקמן:</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"מכרז פומבי 49/16-  למתן שירותי הוראת שפות"</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את ההצעות </w:t>
      </w:r>
      <w:r w:rsidRPr="00B64EDA">
        <w:rPr>
          <w:rFonts w:ascii="Times New Roman" w:hAnsi="Times New Roman" w:cs="David" w:hint="cs"/>
          <w:sz w:val="24"/>
          <w:szCs w:val="24"/>
          <w:rtl/>
        </w:rPr>
        <w:t xml:space="preserve">המלאות (מעטפה 3) </w:t>
      </w:r>
      <w:r w:rsidRPr="00B64EDA">
        <w:rPr>
          <w:rFonts w:ascii="Times New Roman" w:hAnsi="Times New Roman" w:cs="David"/>
          <w:sz w:val="24"/>
          <w:szCs w:val="24"/>
          <w:rtl/>
        </w:rPr>
        <w:t xml:space="preserve">יש להגיש לתיבת המכרזים של משרד </w:t>
      </w:r>
      <w:r w:rsidRPr="00B64EDA">
        <w:rPr>
          <w:rFonts w:ascii="Times New Roman" w:hAnsi="Times New Roman" w:cs="David" w:hint="cs"/>
          <w:sz w:val="24"/>
          <w:szCs w:val="24"/>
          <w:rtl/>
        </w:rPr>
        <w:t>הכלכלה והתעשייה</w:t>
      </w:r>
      <w:r w:rsidRPr="00B64EDA">
        <w:rPr>
          <w:rFonts w:ascii="Times New Roman" w:hAnsi="Times New Roman" w:cs="David"/>
          <w:sz w:val="24"/>
          <w:szCs w:val="24"/>
          <w:rtl/>
        </w:rPr>
        <w:t>, רחוב בנק ישראל</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5, קריית הממשלה, ירושלים בקומת הכניסה, ליד המעליות.</w:t>
      </w:r>
      <w:r w:rsidRPr="00B64EDA">
        <w:rPr>
          <w:rFonts w:ascii="Times New Roman" w:hAnsi="Times New Roman" w:cs="David" w:hint="cs"/>
          <w:sz w:val="24"/>
          <w:szCs w:val="24"/>
          <w:rtl/>
        </w:rPr>
        <w:t xml:space="preserve"> </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B64EDA" w:rsidRPr="00B64EDA" w:rsidRDefault="00B64EDA" w:rsidP="00B64EDA">
      <w:pPr>
        <w:spacing w:after="0" w:line="360" w:lineRule="auto"/>
        <w:ind w:left="-147"/>
        <w:jc w:val="both"/>
        <w:rPr>
          <w:rFonts w:ascii="Times New Roman" w:hAnsi="Times New Roman" w:cs="David"/>
          <w:sz w:val="24"/>
          <w:szCs w:val="24"/>
          <w:rtl/>
        </w:rPr>
      </w:pPr>
    </w:p>
    <w:p w:rsidR="00B64EDA" w:rsidRPr="00B64EDA" w:rsidRDefault="00B64EDA" w:rsidP="00B64EDA">
      <w:pPr>
        <w:tabs>
          <w:tab w:val="left" w:pos="1113"/>
        </w:tabs>
        <w:spacing w:after="0" w:line="360" w:lineRule="auto"/>
        <w:ind w:left="1113" w:hanging="1833"/>
        <w:jc w:val="both"/>
        <w:rPr>
          <w:rFonts w:ascii="Arial" w:hAnsi="Arial" w:cs="David"/>
          <w:sz w:val="24"/>
          <w:szCs w:val="24"/>
          <w:rtl/>
        </w:rPr>
      </w:pPr>
      <w:r w:rsidRPr="00B64EDA">
        <w:rPr>
          <w:rFonts w:ascii="Times New Roman" w:hAnsi="Times New Roman" w:cs="David" w:hint="cs"/>
          <w:sz w:val="24"/>
          <w:szCs w:val="24"/>
          <w:rtl/>
        </w:rPr>
        <w:tab/>
      </w:r>
    </w:p>
    <w:p w:rsidR="00B64EDA" w:rsidRPr="00B64EDA" w:rsidRDefault="00B64EDA" w:rsidP="00B64EDA">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B64EDA">
        <w:rPr>
          <w:rFonts w:ascii="Times New Roman" w:hAnsi="Times New Roman" w:cs="David" w:hint="eastAsia"/>
          <w:b/>
          <w:bCs/>
          <w:sz w:val="24"/>
          <w:szCs w:val="24"/>
          <w:rtl/>
        </w:rPr>
        <w:t>הצעה</w:t>
      </w:r>
      <w:r w:rsidRPr="00B64EDA">
        <w:rPr>
          <w:rFonts w:ascii="Times New Roman" w:hAnsi="Times New Roman" w:cs="David"/>
          <w:b/>
          <w:bCs/>
          <w:sz w:val="24"/>
          <w:szCs w:val="24"/>
          <w:rtl/>
        </w:rPr>
        <w:t xml:space="preserve"> הכוללת מתן שירותים באמצעות קבלני משנה </w:t>
      </w:r>
    </w:p>
    <w:p w:rsidR="00B64EDA" w:rsidRPr="00B64EDA" w:rsidRDefault="00B64EDA" w:rsidP="00B64EDA">
      <w:pPr>
        <w:tabs>
          <w:tab w:val="left" w:pos="1113"/>
        </w:tabs>
        <w:spacing w:line="360" w:lineRule="auto"/>
        <w:ind w:left="1113" w:hanging="1833"/>
        <w:jc w:val="both"/>
        <w:rPr>
          <w:rFonts w:cs="David"/>
          <w:sz w:val="24"/>
          <w:szCs w:val="24"/>
          <w:rtl/>
        </w:rPr>
      </w:pPr>
      <w:r w:rsidRPr="00B64EDA">
        <w:rPr>
          <w:rFonts w:hint="cs"/>
          <w:rtl/>
        </w:rPr>
        <w:tab/>
      </w:r>
      <w:r w:rsidRPr="00B64EDA">
        <w:rPr>
          <w:rFonts w:ascii="Arial" w:hAnsi="Arial" w:cs="David" w:hint="cs"/>
          <w:sz w:val="24"/>
          <w:szCs w:val="24"/>
          <w:rtl/>
        </w:rPr>
        <w:t xml:space="preserve">המציע יהיה רשאי לשלב בהצעתו קבלני משנה, באופן שבו </w:t>
      </w:r>
      <w:r w:rsidRPr="00B64EDA">
        <w:rPr>
          <w:rFonts w:ascii="Arial" w:hAnsi="Arial" w:cs="David"/>
          <w:sz w:val="24"/>
          <w:szCs w:val="24"/>
          <w:rtl/>
        </w:rPr>
        <w:t>השירותים</w:t>
      </w:r>
      <w:r w:rsidRPr="00B64EDA">
        <w:rPr>
          <w:rFonts w:ascii="Arial" w:hAnsi="Arial" w:cs="David" w:hint="cs"/>
          <w:sz w:val="24"/>
          <w:szCs w:val="24"/>
          <w:rtl/>
        </w:rPr>
        <w:t xml:space="preserve"> </w:t>
      </w:r>
      <w:r w:rsidRPr="00B64EDA">
        <w:rPr>
          <w:rFonts w:ascii="Arial" w:hAnsi="Arial" w:cs="David"/>
          <w:sz w:val="24"/>
          <w:szCs w:val="24"/>
          <w:rtl/>
        </w:rPr>
        <w:t>נשוא המכרז</w:t>
      </w:r>
      <w:r w:rsidRPr="00B64EDA">
        <w:rPr>
          <w:rFonts w:ascii="Arial" w:hAnsi="Arial" w:cs="David" w:hint="cs"/>
          <w:sz w:val="24"/>
          <w:szCs w:val="24"/>
          <w:rtl/>
        </w:rPr>
        <w:t xml:space="preserve">, כולם או חלקם, יבוצעו </w:t>
      </w:r>
      <w:r w:rsidRPr="00B64EDA">
        <w:rPr>
          <w:rFonts w:ascii="Arial" w:hAnsi="Arial" w:cs="David"/>
          <w:sz w:val="24"/>
          <w:szCs w:val="24"/>
          <w:rtl/>
        </w:rPr>
        <w:t>באמצעות גוף אחר אשר ישמש קבלן</w:t>
      </w:r>
      <w:r w:rsidRPr="00B64EDA">
        <w:rPr>
          <w:rFonts w:ascii="Arial" w:hAnsi="Arial" w:cs="David" w:hint="cs"/>
          <w:sz w:val="24"/>
          <w:szCs w:val="24"/>
          <w:rtl/>
        </w:rPr>
        <w:t xml:space="preserve"> </w:t>
      </w:r>
      <w:r w:rsidRPr="00B64EDA">
        <w:rPr>
          <w:rFonts w:ascii="Arial" w:hAnsi="Arial" w:cs="David"/>
          <w:sz w:val="24"/>
          <w:szCs w:val="24"/>
          <w:rtl/>
        </w:rPr>
        <w:t>משנה של המציע</w:t>
      </w:r>
      <w:r w:rsidRPr="00B64EDA">
        <w:rPr>
          <w:rFonts w:ascii="Arial" w:hAnsi="Arial" w:cs="David" w:hint="cs"/>
          <w:sz w:val="24"/>
          <w:szCs w:val="24"/>
          <w:rtl/>
        </w:rPr>
        <w:t xml:space="preserve">. במקרה כזה, יובהר, כי </w:t>
      </w:r>
      <w:r w:rsidRPr="00B64EDA">
        <w:rPr>
          <w:rFonts w:ascii="Arial" w:hAnsi="Arial" w:cs="David"/>
          <w:sz w:val="24"/>
          <w:szCs w:val="24"/>
          <w:rtl/>
        </w:rPr>
        <w:t>על כל התנאים המוקדמים להתקיים במציע</w:t>
      </w:r>
      <w:r w:rsidRPr="00B64EDA">
        <w:rPr>
          <w:rFonts w:ascii="Arial" w:hAnsi="Arial" w:cs="David" w:hint="cs"/>
          <w:sz w:val="24"/>
          <w:szCs w:val="24"/>
          <w:rtl/>
        </w:rPr>
        <w:t xml:space="preserve"> </w:t>
      </w:r>
      <w:r w:rsidRPr="00B64EDA">
        <w:rPr>
          <w:rFonts w:ascii="Arial" w:hAnsi="Arial" w:cs="David"/>
          <w:sz w:val="24"/>
          <w:szCs w:val="24"/>
          <w:rtl/>
        </w:rPr>
        <w:t>עצמו – באישיות המשפטית אשר הגישה הצעה למכרז זה</w:t>
      </w:r>
      <w:r w:rsidRPr="00B64EDA">
        <w:rPr>
          <w:rFonts w:cs="David"/>
          <w:b/>
          <w:bCs/>
          <w:sz w:val="24"/>
          <w:szCs w:val="24"/>
          <w:rtl/>
        </w:rPr>
        <w:t>.</w:t>
      </w:r>
      <w:r w:rsidRPr="00B64EDA">
        <w:rPr>
          <w:rFonts w:cs="David" w:hint="cs"/>
          <w:sz w:val="24"/>
          <w:szCs w:val="24"/>
          <w:rtl/>
        </w:rPr>
        <w:t xml:space="preserve"> יובהר עוד, כי במידה וישתמש המציע בכוח אדם באמצעות קבלני משנה, על קבלני המשנה לעמוד בכל התנאים הנדרשים לפי המכרז ביחס לכוח אדם.</w:t>
      </w:r>
    </w:p>
    <w:p w:rsidR="00B64EDA" w:rsidRPr="00B64EDA" w:rsidRDefault="00B64EDA" w:rsidP="00B64EDA">
      <w:pPr>
        <w:tabs>
          <w:tab w:val="left" w:pos="1113"/>
        </w:tabs>
        <w:spacing w:line="360" w:lineRule="auto"/>
        <w:ind w:left="1113" w:hanging="1833"/>
        <w:jc w:val="both"/>
        <w:rPr>
          <w:rFonts w:ascii="Arial" w:hAnsi="Arial" w:cs="David"/>
          <w:sz w:val="24"/>
          <w:szCs w:val="24"/>
          <w:rtl/>
        </w:rPr>
      </w:pPr>
      <w:r w:rsidRPr="00B64EDA">
        <w:rPr>
          <w:rFonts w:ascii="Arial" w:hAnsi="Arial" w:cs="David" w:hint="cs"/>
          <w:sz w:val="24"/>
          <w:szCs w:val="24"/>
          <w:rtl/>
        </w:rPr>
        <w:tab/>
      </w:r>
      <w:r w:rsidRPr="00B64EDA">
        <w:rPr>
          <w:rFonts w:ascii="Arial" w:hAnsi="Arial" w:cs="David"/>
          <w:sz w:val="24"/>
          <w:szCs w:val="24"/>
          <w:rtl/>
        </w:rPr>
        <w:t xml:space="preserve">המציע הוא האחראי כלפי המשרד על כל </w:t>
      </w:r>
      <w:r w:rsidRPr="00B64EDA">
        <w:rPr>
          <w:rFonts w:ascii="Arial" w:hAnsi="Arial" w:cs="David" w:hint="cs"/>
          <w:sz w:val="24"/>
          <w:szCs w:val="24"/>
          <w:rtl/>
        </w:rPr>
        <w:t>ה</w:t>
      </w:r>
      <w:r w:rsidRPr="00B64EDA">
        <w:rPr>
          <w:rFonts w:ascii="Arial" w:hAnsi="Arial" w:cs="David"/>
          <w:sz w:val="24"/>
          <w:szCs w:val="24"/>
          <w:rtl/>
        </w:rPr>
        <w:t xml:space="preserve">התחייבויות לפי מכרז זה והוא </w:t>
      </w:r>
      <w:r w:rsidRPr="00B64EDA">
        <w:rPr>
          <w:rFonts w:ascii="Arial" w:hAnsi="Arial" w:cs="David" w:hint="cs"/>
          <w:sz w:val="24"/>
          <w:szCs w:val="24"/>
          <w:rtl/>
        </w:rPr>
        <w:t xml:space="preserve">שיחתום </w:t>
      </w:r>
      <w:r w:rsidRPr="00B64EDA">
        <w:rPr>
          <w:rFonts w:ascii="Arial" w:hAnsi="Arial" w:cs="David"/>
          <w:sz w:val="24"/>
          <w:szCs w:val="24"/>
          <w:rtl/>
        </w:rPr>
        <w:t>על ההסכם עם המשרד בעקבות המכרז.</w:t>
      </w:r>
    </w:p>
    <w:p w:rsidR="00B64EDA" w:rsidRPr="00B64EDA" w:rsidRDefault="00B64EDA" w:rsidP="00B64EDA">
      <w:pPr>
        <w:spacing w:after="0" w:line="360" w:lineRule="auto"/>
        <w:ind w:left="1440" w:firstLine="720"/>
        <w:jc w:val="both"/>
        <w:rPr>
          <w:rFonts w:ascii="Times New Roman" w:hAnsi="Times New Roman" w:cs="David"/>
          <w:sz w:val="24"/>
          <w:szCs w:val="24"/>
          <w:rtl/>
        </w:rPr>
      </w:pPr>
    </w:p>
    <w:p w:rsidR="00B64EDA" w:rsidRPr="00B64EDA" w:rsidRDefault="00B64EDA" w:rsidP="00B64EDA">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64EDA">
        <w:rPr>
          <w:rFonts w:ascii="Times New Roman" w:hAnsi="Times New Roman" w:cs="David"/>
          <w:b/>
          <w:bCs/>
          <w:sz w:val="24"/>
          <w:szCs w:val="24"/>
          <w:rtl/>
        </w:rPr>
        <w:t xml:space="preserve">   </w:t>
      </w:r>
      <w:r w:rsidRPr="00B64EDA">
        <w:rPr>
          <w:rFonts w:ascii="Times New Roman" w:hAnsi="Times New Roman" w:cs="David" w:hint="cs"/>
          <w:b/>
          <w:bCs/>
          <w:sz w:val="24"/>
          <w:szCs w:val="24"/>
          <w:rtl/>
        </w:rPr>
        <w:t xml:space="preserve">התחייבויות, אישורים ומסמכים שיש לצרף להצעה כחלק בלתי נפרד הימנה </w:t>
      </w:r>
      <w:r w:rsidRPr="00B64EDA">
        <w:rPr>
          <w:rFonts w:ascii="Times New Roman" w:hAnsi="Times New Roman" w:cs="David"/>
          <w:b/>
          <w:bCs/>
          <w:sz w:val="24"/>
          <w:szCs w:val="24"/>
          <w:rtl/>
        </w:rPr>
        <w:t>–</w:t>
      </w:r>
    </w:p>
    <w:p w:rsidR="00B64EDA" w:rsidRPr="00B64EDA" w:rsidRDefault="00B64EDA" w:rsidP="00B64EDA">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64EDA">
        <w:rPr>
          <w:rFonts w:ascii="Times New Roman" w:hAnsi="Times New Roman" w:cs="David" w:hint="cs"/>
          <w:b/>
          <w:bCs/>
          <w:sz w:val="24"/>
          <w:szCs w:val="24"/>
          <w:u w:val="single"/>
          <w:rtl/>
        </w:rPr>
        <w:t xml:space="preserve">מסמכים להוכחת העמידה בתנאי הסף </w:t>
      </w:r>
      <w:r w:rsidRPr="00B64EDA">
        <w:rPr>
          <w:rFonts w:ascii="Times New Roman" w:hAnsi="Times New Roman" w:cs="David"/>
          <w:b/>
          <w:bCs/>
          <w:sz w:val="24"/>
          <w:szCs w:val="24"/>
          <w:u w:val="single"/>
          <w:rtl/>
        </w:rPr>
        <w:t>–</w:t>
      </w:r>
      <w:r w:rsidRPr="00B64EDA">
        <w:rPr>
          <w:rFonts w:ascii="Times New Roman" w:hAnsi="Times New Roman" w:cs="David" w:hint="cs"/>
          <w:sz w:val="24"/>
          <w:szCs w:val="24"/>
          <w:rtl/>
        </w:rPr>
        <w:t xml:space="preserve"> </w:t>
      </w:r>
    </w:p>
    <w:p w:rsidR="00B64EDA" w:rsidRPr="00B64EDA" w:rsidRDefault="00B64EDA" w:rsidP="00B64EDA">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64EDA">
        <w:rPr>
          <w:rFonts w:ascii="Times New Roman" w:hAnsi="Times New Roman" w:cs="David" w:hint="cs"/>
          <w:sz w:val="24"/>
          <w:szCs w:val="24"/>
          <w:rtl/>
        </w:rPr>
        <w:t xml:space="preserve">לשם הוכחת עמידתו של המציע בתנאי הסף כאמור בסעיף 7 לעיל, </w:t>
      </w:r>
      <w:r w:rsidRPr="00B64EDA">
        <w:rPr>
          <w:rFonts w:ascii="Times New Roman" w:hAnsi="Times New Roman" w:cs="David"/>
          <w:sz w:val="24"/>
          <w:szCs w:val="24"/>
          <w:rtl/>
        </w:rPr>
        <w:t xml:space="preserve">על </w:t>
      </w:r>
      <w:r w:rsidRPr="00B64EDA">
        <w:rPr>
          <w:rFonts w:ascii="Times New Roman" w:hAnsi="Times New Roman" w:cs="David" w:hint="cs"/>
          <w:sz w:val="24"/>
          <w:szCs w:val="24"/>
          <w:rtl/>
        </w:rPr>
        <w:tab/>
      </w:r>
      <w:r w:rsidRPr="00B64EDA">
        <w:rPr>
          <w:rFonts w:ascii="Times New Roman" w:hAnsi="Times New Roman" w:cs="David"/>
          <w:sz w:val="24"/>
          <w:szCs w:val="24"/>
          <w:rtl/>
        </w:rPr>
        <w:t>המציע לצרף להצעתו את המסמכים הבאים:</w:t>
      </w:r>
    </w:p>
    <w:p w:rsidR="00B64EDA" w:rsidRPr="00B64EDA" w:rsidRDefault="00B64EDA" w:rsidP="00B64EDA">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B64EDA">
        <w:rPr>
          <w:rFonts w:ascii="Times New Roman" w:hAnsi="Times New Roman" w:cs="David"/>
          <w:sz w:val="24"/>
          <w:szCs w:val="24"/>
          <w:u w:val="single"/>
          <w:rtl/>
        </w:rPr>
        <w:lastRenderedPageBreak/>
        <w:t>מציע שהוא חברה/שותפות רשומה</w:t>
      </w:r>
      <w:r w:rsidRPr="00B64EDA">
        <w:rPr>
          <w:rFonts w:ascii="Times New Roman" w:hAnsi="Times New Roman" w:cs="David" w:hint="cs"/>
          <w:sz w:val="24"/>
          <w:szCs w:val="24"/>
          <w:rtl/>
        </w:rPr>
        <w:t>- י</w:t>
      </w:r>
      <w:r w:rsidRPr="00B64EDA">
        <w:rPr>
          <w:rFonts w:ascii="Times New Roman" w:hAnsi="Times New Roman" w:cs="David"/>
          <w:sz w:val="24"/>
          <w:szCs w:val="24"/>
          <w:rtl/>
        </w:rPr>
        <w:t>צרף להצעתו נסח חברה/שותפות עדכני מרשות התאגידים הניתן להפקה דרך אתר האינטרנט של רשות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התאגידים שכתובתו</w:t>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sz w:val="24"/>
          <w:szCs w:val="24"/>
          <w:rtl/>
        </w:rPr>
        <w:t xml:space="preserve"> </w:t>
      </w:r>
      <w:hyperlink r:id="rId9" w:history="1">
        <w:r w:rsidRPr="00B64EDA">
          <w:rPr>
            <w:rFonts w:ascii="Times New Roman" w:hAnsi="Times New Roman" w:cs="David"/>
            <w:color w:val="0000FF"/>
            <w:sz w:val="24"/>
            <w:szCs w:val="24"/>
            <w:u w:val="single"/>
          </w:rPr>
          <w:t>www.justice.gov.il/MOJHeb/RashamHachvarot</w:t>
        </w:r>
      </w:hyperlink>
      <w:r w:rsidRPr="00B64EDA">
        <w:rPr>
          <w:rFonts w:ascii="Times New Roman" w:hAnsi="Times New Roman" w:cs="David"/>
          <w:sz w:val="24"/>
          <w:szCs w:val="24"/>
          <w:rtl/>
        </w:rPr>
        <w:t xml:space="preserve">. </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64EDA">
        <w:rPr>
          <w:rFonts w:ascii="Times New Roman" w:hAnsi="Times New Roman" w:cs="David" w:hint="cs"/>
          <w:sz w:val="24"/>
          <w:szCs w:val="24"/>
          <w:u w:val="single"/>
          <w:rtl/>
        </w:rPr>
        <w:t>מציע שהוא עוסק מורשה</w:t>
      </w:r>
      <w:r w:rsidRPr="00B64EDA">
        <w:rPr>
          <w:rFonts w:ascii="Times New Roman" w:hAnsi="Times New Roman" w:cs="David" w:hint="cs"/>
          <w:sz w:val="24"/>
          <w:szCs w:val="24"/>
          <w:rtl/>
        </w:rPr>
        <w:t>- יצרף להצעתו תעודת עוסק מורשה.</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64EDA">
        <w:rPr>
          <w:rFonts w:ascii="Times New Roman" w:hAnsi="Times New Roman" w:cs="David" w:hint="cs"/>
          <w:sz w:val="24"/>
          <w:szCs w:val="24"/>
          <w:u w:val="single"/>
          <w:rtl/>
        </w:rPr>
        <w:t>מציע שהוא עוסק פטור</w:t>
      </w:r>
      <w:r w:rsidRPr="00B64EDA">
        <w:rPr>
          <w:rFonts w:ascii="Times New Roman" w:hAnsi="Times New Roman" w:cs="David" w:hint="cs"/>
          <w:sz w:val="24"/>
          <w:szCs w:val="24"/>
          <w:rtl/>
        </w:rPr>
        <w:t>- יצרף להצעתו תעודת עוסק פטור.</w:t>
      </w:r>
    </w:p>
    <w:p w:rsidR="00B64EDA" w:rsidRPr="00B64EDA" w:rsidRDefault="00B64EDA" w:rsidP="00B64EDA">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B64EDA">
        <w:rPr>
          <w:rFonts w:ascii="Times New Roman" w:hAnsi="Times New Roman" w:cs="David" w:hint="cs"/>
          <w:sz w:val="24"/>
          <w:szCs w:val="24"/>
          <w:rtl/>
        </w:rPr>
        <w:t xml:space="preserve">         </w:t>
      </w:r>
      <w:r w:rsidRPr="00B64EDA">
        <w:rPr>
          <w:rFonts w:ascii="Times New Roman" w:hAnsi="Times New Roman" w:cs="David" w:hint="cs"/>
          <w:sz w:val="24"/>
          <w:szCs w:val="24"/>
          <w:u w:val="single"/>
          <w:rtl/>
        </w:rPr>
        <w:t>מציע שהוא עמותה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יצרף </w:t>
      </w:r>
      <w:r w:rsidRPr="00B64EDA">
        <w:rPr>
          <w:rFonts w:ascii="Times New Roman" w:hAnsi="Times New Roman" w:cs="David"/>
          <w:sz w:val="24"/>
          <w:szCs w:val="24"/>
          <w:rtl/>
        </w:rPr>
        <w:t>אישור ניהול תקין מרשם העמותות</w:t>
      </w:r>
      <w:r w:rsidRPr="00B64EDA">
        <w:rPr>
          <w:rFonts w:ascii="Times New Roman" w:hAnsi="Times New Roman" w:cs="David" w:hint="cs"/>
          <w:sz w:val="24"/>
          <w:szCs w:val="24"/>
          <w:rtl/>
        </w:rPr>
        <w:t>.</w:t>
      </w:r>
    </w:p>
    <w:p w:rsidR="00B64EDA" w:rsidRPr="00B64EDA" w:rsidRDefault="00B64EDA" w:rsidP="00B64EDA">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B64EDA" w:rsidRPr="00B64EDA" w:rsidRDefault="00B64EDA" w:rsidP="00B64EDA">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אישור מפקיד מורשה, רו"ח או יועץ מס או מאתר האינטרנט של רשות המיסים</w:t>
      </w:r>
      <w:r w:rsidRPr="00B64EDA">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1975. </w:t>
      </w:r>
    </w:p>
    <w:p w:rsidR="00B64EDA" w:rsidRPr="00B64EDA" w:rsidRDefault="00B64EDA" w:rsidP="00B64EDA">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אישור בדבר שמירה על חוקי עבודה ואישור בדבר היעדר הרשעות בעבירות לפי חוק עובדים זרים, התשנ"א-1991 וחוק שכר מינימום, התשמ"ז 1987), בנוסח המצורף כנספח א' למכרז זה.</w:t>
      </w:r>
    </w:p>
    <w:p w:rsidR="00B64EDA" w:rsidRPr="00B64EDA" w:rsidRDefault="00B64EDA" w:rsidP="00B64EDA">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64EDA">
        <w:rPr>
          <w:rFonts w:ascii="Times New Roman" w:hAnsi="Times New Roman" w:cs="David" w:hint="cs"/>
          <w:sz w:val="24"/>
          <w:szCs w:val="24"/>
          <w:rtl/>
        </w:rPr>
        <w:t xml:space="preserve">מסמכים </w:t>
      </w:r>
      <w:r w:rsidRPr="00B64EDA">
        <w:rPr>
          <w:rFonts w:ascii="Times New Roman" w:hAnsi="Times New Roman" w:cs="David"/>
          <w:sz w:val="24"/>
          <w:szCs w:val="24"/>
          <w:rtl/>
        </w:rPr>
        <w:t>שיפרטו את ניסיונו הרלוונטי של המציע</w:t>
      </w:r>
      <w:r w:rsidRPr="00B64EDA">
        <w:rPr>
          <w:rFonts w:ascii="Times New Roman" w:hAnsi="Times New Roman" w:cs="David" w:hint="cs"/>
          <w:sz w:val="24"/>
          <w:szCs w:val="24"/>
          <w:rtl/>
        </w:rPr>
        <w:t xml:space="preserve"> והמלצות בכתב</w:t>
      </w:r>
      <w:r w:rsidRPr="00B64EDA">
        <w:rPr>
          <w:rFonts w:ascii="Times New Roman" w:hAnsi="Times New Roman" w:cs="David"/>
          <w:sz w:val="24"/>
          <w:szCs w:val="24"/>
          <w:rtl/>
        </w:rPr>
        <w:t>, ו</w:t>
      </w:r>
      <w:r w:rsidRPr="00B64EDA">
        <w:rPr>
          <w:rFonts w:ascii="Times New Roman" w:hAnsi="Times New Roman" w:cs="David" w:hint="cs"/>
          <w:sz w:val="24"/>
          <w:szCs w:val="24"/>
          <w:rtl/>
        </w:rPr>
        <w:t>כן</w:t>
      </w:r>
      <w:r w:rsidRPr="00B64EDA">
        <w:rPr>
          <w:rFonts w:ascii="Times New Roman" w:hAnsi="Times New Roman" w:cs="David"/>
          <w:sz w:val="24"/>
          <w:szCs w:val="24"/>
          <w:rtl/>
        </w:rPr>
        <w:t xml:space="preserve"> נספח ד'- </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ניסיון המציע" </w:t>
      </w:r>
      <w:r w:rsidRPr="00B64EDA">
        <w:rPr>
          <w:rFonts w:ascii="Times New Roman" w:hAnsi="Times New Roman" w:cs="David" w:hint="cs"/>
          <w:sz w:val="24"/>
          <w:szCs w:val="24"/>
          <w:rtl/>
        </w:rPr>
        <w:t>מלא כנדרש כמו כן יש</w:t>
      </w:r>
      <w:r w:rsidRPr="00B64EDA">
        <w:rPr>
          <w:rFonts w:ascii="Times New Roman" w:hAnsi="Times New Roman" w:cs="David"/>
          <w:sz w:val="24"/>
          <w:szCs w:val="24"/>
          <w:rtl/>
        </w:rPr>
        <w:t xml:space="preserve"> לציין אנשי קשר שבאפשרותם להמליץ על המציע ו</w:t>
      </w:r>
      <w:r w:rsidRPr="00B64EDA">
        <w:rPr>
          <w:rFonts w:ascii="Times New Roman" w:hAnsi="Times New Roman" w:cs="David" w:hint="cs"/>
          <w:sz w:val="24"/>
          <w:szCs w:val="24"/>
          <w:rtl/>
        </w:rPr>
        <w:t>המבצעים</w:t>
      </w:r>
      <w:r w:rsidRPr="00B64EDA">
        <w:rPr>
          <w:rFonts w:ascii="Times New Roman" w:hAnsi="Times New Roman" w:cs="David"/>
          <w:sz w:val="24"/>
          <w:szCs w:val="24"/>
          <w:rtl/>
        </w:rPr>
        <w:t>, את כתובתם ומספרי הטלפון של אנשי הקשר.</w:t>
      </w:r>
      <w:r w:rsidRPr="00B64EDA">
        <w:rPr>
          <w:rFonts w:ascii="Times New Roman" w:hAnsi="Times New Roman" w:cs="David" w:hint="cs"/>
          <w:b/>
          <w:bCs/>
          <w:sz w:val="24"/>
          <w:szCs w:val="24"/>
          <w:u w:val="single"/>
          <w:rtl/>
        </w:rPr>
        <w:t xml:space="preserve"> המסמכים להלן ישמשו גם לניקוד ההצעה בהתאם לאמות המידה.</w:t>
      </w:r>
    </w:p>
    <w:p w:rsidR="00B64EDA" w:rsidRPr="00B64EDA" w:rsidRDefault="00B64EDA" w:rsidP="00B64EDA">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 xml:space="preserve">ביחס לכל אחד מחברי הצוות המוצע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המציע ימלא כנדרש את הנספחים הבאים:</w:t>
      </w:r>
    </w:p>
    <w:p w:rsidR="00B64EDA" w:rsidRPr="00B64EDA" w:rsidRDefault="00B64EDA" w:rsidP="00B64EDA">
      <w:pPr>
        <w:overflowPunct w:val="0"/>
        <w:autoSpaceDE w:val="0"/>
        <w:autoSpaceDN w:val="0"/>
        <w:adjustRightInd w:val="0"/>
        <w:spacing w:after="0" w:line="360" w:lineRule="auto"/>
        <w:ind w:left="1980"/>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 xml:space="preserve">            נספח ה' "ניסיון האחראי המקצועי"</w:t>
      </w:r>
    </w:p>
    <w:p w:rsidR="00B64EDA" w:rsidRPr="00B64EDA" w:rsidRDefault="00B64EDA" w:rsidP="00B64ED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 xml:space="preserve">                                            נספח ה1' " ניסיון  המורים"</w:t>
      </w:r>
    </w:p>
    <w:p w:rsidR="00B64EDA" w:rsidRPr="00B64EDA" w:rsidRDefault="00B64EDA" w:rsidP="00B64ED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 xml:space="preserve">                                9.4.1.5  עבור האחראי המקצועי יש לפרט כדלהלן:</w:t>
      </w:r>
    </w:p>
    <w:p w:rsidR="00B64EDA" w:rsidRPr="00B64EDA" w:rsidRDefault="00B64EDA" w:rsidP="00B64ED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תעודות המעידות על השכלתו, פירוט ניסיון בהוראת שפות, פירוט ניסיון בניהול צוות עובדים ,</w:t>
      </w:r>
      <w:r w:rsidRPr="00B64EDA">
        <w:rPr>
          <w:rFonts w:ascii="Times New Roman" w:hAnsi="Times New Roman" w:cs="David"/>
          <w:sz w:val="24"/>
          <w:szCs w:val="24"/>
          <w:rtl/>
        </w:rPr>
        <w:t>קורות חיים לפי שנים, והמלצות בכתב, שיפרטו את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ניסיונם הרלוונטי והשכלתם.</w:t>
      </w:r>
      <w:r w:rsidRPr="00B64EDA">
        <w:rPr>
          <w:rFonts w:ascii="Times New Roman" w:hAnsi="Times New Roman" w:cs="David" w:hint="cs"/>
          <w:b/>
          <w:bCs/>
          <w:sz w:val="24"/>
          <w:szCs w:val="24"/>
          <w:u w:val="single"/>
          <w:rtl/>
        </w:rPr>
        <w:t xml:space="preserve"> המסמכים להלן ישמשו גם לניקוד ההצעה בהתאם לאמות המידה.</w:t>
      </w:r>
      <w:r w:rsidRPr="00B64EDA">
        <w:rPr>
          <w:rFonts w:ascii="Times New Roman" w:hAnsi="Times New Roman" w:cs="David" w:hint="cs"/>
          <w:sz w:val="24"/>
          <w:szCs w:val="24"/>
          <w:rtl/>
        </w:rPr>
        <w:t xml:space="preserve">  </w:t>
      </w:r>
    </w:p>
    <w:p w:rsidR="00B64EDA" w:rsidRPr="00B64EDA" w:rsidRDefault="00B64EDA" w:rsidP="00B64EDA">
      <w:pPr>
        <w:numPr>
          <w:ilvl w:val="3"/>
          <w:numId w:val="4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ביחס לכל אחד מהמורים שבסעיף 7.4.2 יש לפרט כדלקמן: שם המורה, שפת הוראה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משך ניסיון בהוראת השפה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וייצרף </w:t>
      </w:r>
      <w:r w:rsidRPr="00B64EDA">
        <w:rPr>
          <w:rFonts w:ascii="Times New Roman" w:hAnsi="Times New Roman" w:cs="David"/>
          <w:sz w:val="24"/>
          <w:szCs w:val="24"/>
          <w:rtl/>
        </w:rPr>
        <w:t>קורות חיים לפי שנים, מסמכים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שיפרטו את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ניסיונם הרלוונטי .</w:t>
      </w:r>
      <w:r w:rsidRPr="00B64EDA">
        <w:rPr>
          <w:rFonts w:ascii="Times New Roman" w:hAnsi="Times New Roman" w:cs="David" w:hint="cs"/>
          <w:b/>
          <w:bCs/>
          <w:sz w:val="24"/>
          <w:szCs w:val="24"/>
          <w:u w:val="single"/>
          <w:rtl/>
        </w:rPr>
        <w:t xml:space="preserve"> המסמכים להלן ישמשו גם לניקוד ההצעה בהתאם לאמות המידה.</w:t>
      </w:r>
      <w:r w:rsidRPr="00B64EDA">
        <w:rPr>
          <w:rFonts w:ascii="Times New Roman" w:hAnsi="Times New Roman" w:cs="David" w:hint="cs"/>
          <w:sz w:val="24"/>
          <w:szCs w:val="24"/>
          <w:rtl/>
        </w:rPr>
        <w:t xml:space="preserve">  </w:t>
      </w:r>
    </w:p>
    <w:p w:rsidR="00B64EDA" w:rsidRPr="00B64EDA" w:rsidRDefault="00B64EDA" w:rsidP="00B64EDA">
      <w:pPr>
        <w:spacing w:after="0" w:line="360" w:lineRule="auto"/>
        <w:ind w:left="2193" w:hanging="900"/>
        <w:jc w:val="both"/>
        <w:rPr>
          <w:rFonts w:ascii="Times New Roman" w:hAnsi="Times New Roman" w:cs="David"/>
          <w:sz w:val="24"/>
          <w:szCs w:val="24"/>
          <w:rtl/>
        </w:rPr>
      </w:pPr>
    </w:p>
    <w:p w:rsidR="00B64EDA" w:rsidRPr="00B64EDA" w:rsidRDefault="00B64EDA" w:rsidP="00B64EDA">
      <w:pPr>
        <w:numPr>
          <w:ilvl w:val="2"/>
          <w:numId w:val="45"/>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64EDA">
        <w:rPr>
          <w:rFonts w:ascii="Times New Roman" w:hAnsi="Times New Roman" w:cs="David" w:hint="cs"/>
          <w:b/>
          <w:bCs/>
          <w:sz w:val="24"/>
          <w:szCs w:val="24"/>
          <w:u w:val="single"/>
          <w:rtl/>
        </w:rPr>
        <w:lastRenderedPageBreak/>
        <w:t xml:space="preserve">אישורים ומסמכים נוספים שיש לצרף להצעה </w:t>
      </w:r>
      <w:r w:rsidRPr="00B64EDA">
        <w:rPr>
          <w:rFonts w:ascii="Times New Roman" w:hAnsi="Times New Roman" w:cs="David"/>
          <w:b/>
          <w:bCs/>
          <w:sz w:val="24"/>
          <w:szCs w:val="24"/>
          <w:u w:val="single"/>
          <w:rtl/>
        </w:rPr>
        <w:t>–</w:t>
      </w:r>
      <w:r w:rsidRPr="00B64EDA">
        <w:rPr>
          <w:rFonts w:ascii="Times New Roman" w:hAnsi="Times New Roman" w:cs="David" w:hint="cs"/>
          <w:b/>
          <w:bCs/>
          <w:sz w:val="24"/>
          <w:szCs w:val="24"/>
          <w:u w:val="single"/>
          <w:rtl/>
        </w:rPr>
        <w:t xml:space="preserve"> </w:t>
      </w:r>
    </w:p>
    <w:p w:rsidR="00B64EDA" w:rsidRPr="00B64EDA" w:rsidRDefault="00B64EDA" w:rsidP="00B64EDA">
      <w:pPr>
        <w:numPr>
          <w:ilvl w:val="3"/>
          <w:numId w:val="46"/>
        </w:numPr>
        <w:overflowPunct w:val="0"/>
        <w:autoSpaceDE w:val="0"/>
        <w:autoSpaceDN w:val="0"/>
        <w:adjustRightInd w:val="0"/>
        <w:spacing w:after="0" w:line="360" w:lineRule="auto"/>
        <w:contextualSpacing/>
        <w:jc w:val="both"/>
        <w:textAlignment w:val="baseline"/>
        <w:rPr>
          <w:rFonts w:ascii="Times New Roman" w:hAnsi="Times New Roman" w:cs="David"/>
          <w:color w:val="FF0000"/>
          <w:sz w:val="24"/>
          <w:szCs w:val="24"/>
        </w:rPr>
      </w:pPr>
      <w:r w:rsidRPr="00B64EDA">
        <w:rPr>
          <w:rFonts w:ascii="Times New Roman" w:hAnsi="Times New Roman" w:cs="David"/>
          <w:sz w:val="24"/>
          <w:szCs w:val="24"/>
          <w:rtl/>
        </w:rPr>
        <w:t xml:space="preserve">התחייבות המציע לעמוד בדרישה לעשות שימוש אך ורק בתוכנות מחשב </w:t>
      </w:r>
      <w:r w:rsidRPr="00B64EDA">
        <w:rPr>
          <w:rFonts w:ascii="Times New Roman" w:hAnsi="Times New Roman" w:cs="David" w:hint="cs"/>
          <w:sz w:val="24"/>
          <w:szCs w:val="24"/>
          <w:rtl/>
        </w:rPr>
        <w:t>מקוריות</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64EDA">
        <w:rPr>
          <w:rFonts w:ascii="Times New Roman" w:hAnsi="Times New Roman" w:cs="David"/>
          <w:sz w:val="24"/>
          <w:szCs w:val="24"/>
          <w:rtl/>
        </w:rPr>
        <w:t xml:space="preserve"> בנוסח המצ"ב כנספח</w:t>
      </w:r>
      <w:r w:rsidRPr="00B64EDA">
        <w:rPr>
          <w:rFonts w:ascii="Times New Roman" w:hAnsi="Times New Roman" w:cs="David" w:hint="cs"/>
          <w:b/>
          <w:bCs/>
          <w:sz w:val="24"/>
          <w:szCs w:val="24"/>
          <w:rtl/>
        </w:rPr>
        <w:t xml:space="preserve"> </w:t>
      </w:r>
      <w:r w:rsidRPr="00B64EDA">
        <w:rPr>
          <w:rFonts w:ascii="Times New Roman" w:hAnsi="Times New Roman" w:cs="David"/>
          <w:b/>
          <w:bCs/>
          <w:sz w:val="24"/>
          <w:szCs w:val="24"/>
          <w:rtl/>
        </w:rPr>
        <w:t>ב</w:t>
      </w:r>
      <w:r w:rsidRPr="00B64EDA">
        <w:rPr>
          <w:rFonts w:ascii="Times New Roman" w:hAnsi="Times New Roman" w:cs="David" w:hint="cs"/>
          <w:b/>
          <w:bCs/>
          <w:sz w:val="24"/>
          <w:szCs w:val="24"/>
          <w:rtl/>
        </w:rPr>
        <w:t>'</w:t>
      </w:r>
      <w:r w:rsidRPr="00B64EDA">
        <w:rPr>
          <w:rFonts w:ascii="Times New Roman" w:hAnsi="Times New Roman" w:cs="David" w:hint="cs"/>
          <w:sz w:val="24"/>
          <w:szCs w:val="24"/>
          <w:rtl/>
        </w:rPr>
        <w:t>.</w:t>
      </w:r>
    </w:p>
    <w:p w:rsidR="00B64EDA" w:rsidRPr="00B64EDA" w:rsidRDefault="00B64EDA" w:rsidP="00B64EDA">
      <w:pPr>
        <w:numPr>
          <w:ilvl w:val="3"/>
          <w:numId w:val="4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64EDA">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לא נמצא ולא יימצא במישרין או בעקיפין במצב של ניגוד עניינים כמפורט בהתחייבות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בנוסח הנדרש בנספח ז</w:t>
      </w:r>
      <w:r w:rsidRPr="00B64EDA">
        <w:rPr>
          <w:rFonts w:ascii="Times New Roman" w:hAnsi="Times New Roman" w:cs="David" w:hint="cs"/>
          <w:sz w:val="24"/>
          <w:szCs w:val="24"/>
          <w:rtl/>
        </w:rPr>
        <w:t>'</w:t>
      </w:r>
      <w:r w:rsidRPr="00B64EDA">
        <w:rPr>
          <w:rFonts w:ascii="Times New Roman" w:hAnsi="Times New Roman" w:cs="David"/>
          <w:sz w:val="24"/>
          <w:szCs w:val="24"/>
          <w:rtl/>
        </w:rPr>
        <w:t>.</w:t>
      </w:r>
      <w:r w:rsidRPr="00B64EDA">
        <w:rPr>
          <w:rFonts w:ascii="Times New Roman" w:hAnsi="Times New Roman" w:cs="David" w:hint="eastAsia"/>
          <w:sz w:val="24"/>
          <w:szCs w:val="24"/>
          <w:rtl/>
        </w:rPr>
        <w:t xml:space="preserve"> </w:t>
      </w:r>
    </w:p>
    <w:p w:rsidR="00B64EDA" w:rsidRPr="00B64EDA" w:rsidRDefault="00B64EDA" w:rsidP="00B64EDA">
      <w:pPr>
        <w:numPr>
          <w:ilvl w:val="3"/>
          <w:numId w:val="4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64EDA">
        <w:rPr>
          <w:rFonts w:ascii="Times New Roman" w:hAnsi="Times New Roman" w:cs="David" w:hint="cs"/>
          <w:sz w:val="24"/>
          <w:szCs w:val="24"/>
          <w:rtl/>
        </w:rPr>
        <w:t xml:space="preserve">אם ההצעה כוללת מתן שירותים באמצעות קבלן משנה - על המציע להמציא </w:t>
      </w:r>
      <w:r w:rsidRPr="00B64EDA">
        <w:rPr>
          <w:rFonts w:ascii="Times New Roman" w:hAnsi="Times New Roman" w:cs="David"/>
          <w:sz w:val="24"/>
          <w:szCs w:val="24"/>
          <w:rtl/>
        </w:rPr>
        <w:t>ראייה בכתב לקשר חוזי מחייב בינ</w:t>
      </w:r>
      <w:r w:rsidRPr="00B64EDA">
        <w:rPr>
          <w:rFonts w:ascii="Times New Roman" w:hAnsi="Times New Roman" w:cs="David" w:hint="cs"/>
          <w:sz w:val="24"/>
          <w:szCs w:val="24"/>
          <w:rtl/>
        </w:rPr>
        <w:t>ו לבין קבלן המשנה</w:t>
      </w:r>
      <w:r w:rsidRPr="00B64EDA">
        <w:rPr>
          <w:rFonts w:ascii="Times New Roman" w:hAnsi="Times New Roman" w:cs="David"/>
          <w:sz w:val="24"/>
          <w:szCs w:val="24"/>
          <w:rtl/>
        </w:rPr>
        <w:t>, הקובע</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בין היתר</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Arial" w:hAnsi="Arial" w:cs="David" w:hint="cs"/>
          <w:sz w:val="24"/>
          <w:szCs w:val="24"/>
          <w:rtl/>
        </w:rPr>
        <w:t xml:space="preserve">כי הקבלן </w:t>
      </w:r>
      <w:r w:rsidRPr="00B64EDA">
        <w:rPr>
          <w:rFonts w:ascii="Arial" w:hAnsi="Arial" w:cs="David"/>
          <w:sz w:val="24"/>
          <w:szCs w:val="24"/>
          <w:rtl/>
        </w:rPr>
        <w:t>אשר המציע קשור אליו כאמור מרשה לנציג המשרד לבדוק אותו</w:t>
      </w:r>
      <w:r w:rsidRPr="00B64EDA">
        <w:rPr>
          <w:rFonts w:ascii="Arial" w:hAnsi="Arial" w:cs="David" w:hint="cs"/>
          <w:sz w:val="24"/>
          <w:szCs w:val="24"/>
          <w:rtl/>
        </w:rPr>
        <w:t xml:space="preserve"> </w:t>
      </w:r>
      <w:r w:rsidRPr="00B64EDA">
        <w:rPr>
          <w:rFonts w:ascii="Arial" w:hAnsi="Arial" w:cs="David"/>
          <w:sz w:val="24"/>
          <w:szCs w:val="24"/>
          <w:rtl/>
        </w:rPr>
        <w:t xml:space="preserve">לצורך הערכת ההצעה של המציע וכן ירשה בעתיד פיקוח </w:t>
      </w:r>
      <w:r w:rsidRPr="00B64EDA">
        <w:rPr>
          <w:rFonts w:ascii="Arial" w:hAnsi="Arial" w:cs="David" w:hint="cs"/>
          <w:sz w:val="24"/>
          <w:szCs w:val="24"/>
          <w:rtl/>
        </w:rPr>
        <w:t xml:space="preserve">וביקורת </w:t>
      </w:r>
      <w:r w:rsidRPr="00B64EDA">
        <w:rPr>
          <w:rFonts w:ascii="Arial" w:hAnsi="Arial" w:cs="David"/>
          <w:sz w:val="24"/>
          <w:szCs w:val="24"/>
          <w:rtl/>
        </w:rPr>
        <w:t>עליו, זהה לזה</w:t>
      </w:r>
      <w:r w:rsidRPr="00B64EDA">
        <w:rPr>
          <w:rFonts w:ascii="Arial" w:hAnsi="Arial" w:cs="David" w:hint="cs"/>
          <w:sz w:val="24"/>
          <w:szCs w:val="24"/>
          <w:rtl/>
        </w:rPr>
        <w:t xml:space="preserve"> </w:t>
      </w:r>
      <w:r w:rsidRPr="00B64EDA">
        <w:rPr>
          <w:rFonts w:ascii="Arial" w:hAnsi="Arial" w:cs="David"/>
          <w:sz w:val="24"/>
          <w:szCs w:val="24"/>
          <w:rtl/>
        </w:rPr>
        <w:t xml:space="preserve">שיחול על המציע במהלך תקופת ההסכם על פי ההסכם בין המציע למשרד. </w:t>
      </w:r>
      <w:r w:rsidRPr="00B64EDA" w:rsidDel="003937D8">
        <w:rPr>
          <w:rFonts w:ascii="Times New Roman" w:hAnsi="Times New Roman" w:cs="David" w:hint="cs"/>
          <w:sz w:val="24"/>
          <w:szCs w:val="24"/>
          <w:rtl/>
        </w:rPr>
        <w:t xml:space="preserve"> </w:t>
      </w:r>
    </w:p>
    <w:p w:rsidR="00B64EDA" w:rsidRPr="00B64EDA" w:rsidRDefault="00B64EDA" w:rsidP="00B64EDA">
      <w:pPr>
        <w:numPr>
          <w:ilvl w:val="3"/>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קבלה בדבר תשלום </w:t>
      </w:r>
      <w:r w:rsidRPr="00B64EDA">
        <w:rPr>
          <w:rFonts w:ascii="Times New Roman" w:hAnsi="Times New Roman" w:cs="David" w:hint="cs"/>
          <w:sz w:val="24"/>
          <w:szCs w:val="24"/>
          <w:rtl/>
        </w:rPr>
        <w:t xml:space="preserve">שבוצע </w:t>
      </w:r>
      <w:r w:rsidRPr="00B64EDA">
        <w:rPr>
          <w:rFonts w:ascii="Times New Roman" w:hAnsi="Times New Roman" w:cs="David"/>
          <w:sz w:val="24"/>
          <w:szCs w:val="24"/>
          <w:rtl/>
        </w:rPr>
        <w:t>עד למועד האחרון להגשת הצעות עבור מסמכי המכרז</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יודגש כי הקבלה אינה ניתנת להעברה.</w:t>
      </w:r>
    </w:p>
    <w:p w:rsidR="00B64EDA" w:rsidRPr="00B64EDA" w:rsidRDefault="00B64EDA" w:rsidP="00B64EDA">
      <w:pPr>
        <w:numPr>
          <w:ilvl w:val="3"/>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הסכם ההתקשרות המצ"ב למכרז זה כנספח י', בצירוף נספחיו- כשהם חתומים בראשי תיבות על ידי המציע  או מורשה החתימה בו.</w:t>
      </w:r>
    </w:p>
    <w:p w:rsidR="00B64EDA" w:rsidRPr="00B64EDA" w:rsidRDefault="00B64EDA" w:rsidP="00B64EDA">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B64EDA" w:rsidRPr="00B64EDA" w:rsidRDefault="00B64EDA" w:rsidP="00B64EDA">
      <w:pPr>
        <w:spacing w:after="0" w:line="360" w:lineRule="auto"/>
        <w:ind w:left="753" w:hanging="900"/>
        <w:jc w:val="both"/>
        <w:rPr>
          <w:rFonts w:ascii="Times New Roman" w:hAnsi="Times New Roman" w:cs="David"/>
          <w:b/>
          <w:bCs/>
          <w:sz w:val="24"/>
          <w:szCs w:val="24"/>
          <w:rtl/>
        </w:rPr>
      </w:pPr>
      <w:r w:rsidRPr="00B64EDA">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B64EDA" w:rsidRPr="00B64EDA" w:rsidRDefault="00B64EDA" w:rsidP="00B64EDA">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B64EDA" w:rsidRPr="00B64EDA" w:rsidRDefault="00B64EDA" w:rsidP="00B64EDA">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64EDA">
        <w:rPr>
          <w:rFonts w:ascii="Arial" w:hAnsi="Arial" w:cs="David"/>
          <w:b/>
          <w:bCs/>
          <w:sz w:val="28"/>
          <w:szCs w:val="28"/>
          <w:u w:val="single"/>
          <w:rtl/>
        </w:rPr>
        <w:t xml:space="preserve">התחייבויות </w:t>
      </w:r>
      <w:r w:rsidRPr="00B64EDA">
        <w:rPr>
          <w:rFonts w:ascii="Arial" w:hAnsi="Arial" w:cs="David" w:hint="cs"/>
          <w:b/>
          <w:bCs/>
          <w:sz w:val="28"/>
          <w:szCs w:val="28"/>
          <w:u w:val="single"/>
          <w:rtl/>
        </w:rPr>
        <w:t>הספק הזוכה</w:t>
      </w:r>
      <w:r w:rsidRPr="00B64EDA">
        <w:rPr>
          <w:rFonts w:ascii="Arial" w:hAnsi="Arial" w:cs="David"/>
          <w:b/>
          <w:bCs/>
          <w:sz w:val="28"/>
          <w:szCs w:val="28"/>
          <w:u w:val="single"/>
          <w:rtl/>
        </w:rPr>
        <w:t>:</w:t>
      </w:r>
    </w:p>
    <w:p w:rsidR="00B64EDA" w:rsidRPr="00B64EDA" w:rsidRDefault="00B64EDA" w:rsidP="00B64EDA">
      <w:pPr>
        <w:numPr>
          <w:ilvl w:val="1"/>
          <w:numId w:val="13"/>
        </w:numPr>
        <w:tabs>
          <w:tab w:val="num" w:pos="1113"/>
        </w:tabs>
        <w:spacing w:after="0" w:line="360" w:lineRule="auto"/>
        <w:ind w:left="1113" w:hanging="720"/>
        <w:rPr>
          <w:rFonts w:ascii="Times New Roman" w:hAnsi="Times New Roman" w:cs="David"/>
          <w:b/>
          <w:bCs/>
          <w:sz w:val="24"/>
          <w:szCs w:val="24"/>
        </w:rPr>
      </w:pPr>
      <w:r w:rsidRPr="00B64EDA">
        <w:rPr>
          <w:rFonts w:ascii="Times New Roman" w:hAnsi="Times New Roman" w:cs="David" w:hint="cs"/>
          <w:b/>
          <w:bCs/>
          <w:sz w:val="24"/>
          <w:szCs w:val="24"/>
          <w:rtl/>
        </w:rPr>
        <w:t xml:space="preserve"> </w:t>
      </w:r>
      <w:r w:rsidRPr="00B64EDA">
        <w:rPr>
          <w:rFonts w:ascii="Times New Roman" w:hAnsi="Times New Roman" w:cs="David" w:hint="cs"/>
          <w:b/>
          <w:bCs/>
          <w:sz w:val="24"/>
          <w:szCs w:val="24"/>
          <w:u w:val="single"/>
          <w:rtl/>
        </w:rPr>
        <w:t>התחייבויות ואישורים שיידרשו מהספק בגין זכייה במכרז</w:t>
      </w:r>
    </w:p>
    <w:p w:rsidR="00B64EDA" w:rsidRPr="00B64EDA" w:rsidRDefault="00B64EDA" w:rsidP="00B64EDA">
      <w:pPr>
        <w:numPr>
          <w:ilvl w:val="2"/>
          <w:numId w:val="13"/>
        </w:numPr>
        <w:tabs>
          <w:tab w:val="num" w:pos="2193"/>
        </w:tabs>
        <w:spacing w:after="0" w:line="360" w:lineRule="auto"/>
        <w:ind w:left="2193"/>
        <w:rPr>
          <w:rFonts w:ascii="Times New Roman" w:hAnsi="Times New Roman" w:cs="David"/>
          <w:sz w:val="24"/>
          <w:szCs w:val="24"/>
        </w:rPr>
      </w:pPr>
      <w:r w:rsidRPr="00B64EDA">
        <w:rPr>
          <w:rFonts w:ascii="Times New Roman" w:hAnsi="Times New Roman" w:cs="David" w:hint="cs"/>
          <w:b/>
          <w:bCs/>
          <w:sz w:val="24"/>
          <w:szCs w:val="24"/>
          <w:rtl/>
        </w:rPr>
        <w:t>חתימה על ההסכם</w:t>
      </w:r>
    </w:p>
    <w:p w:rsidR="00B64EDA" w:rsidRPr="00B64EDA" w:rsidRDefault="00B64EDA" w:rsidP="00B64EDA">
      <w:pPr>
        <w:spacing w:after="0" w:line="360" w:lineRule="auto"/>
        <w:ind w:left="2160"/>
        <w:jc w:val="both"/>
        <w:rPr>
          <w:rFonts w:ascii="Times New Roman" w:hAnsi="Times New Roman" w:cs="David"/>
          <w:sz w:val="24"/>
          <w:szCs w:val="24"/>
          <w:rtl/>
        </w:rPr>
      </w:pPr>
      <w:r w:rsidRPr="00B64EDA">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B64EDA">
        <w:rPr>
          <w:rFonts w:ascii="Times New Roman" w:hAnsi="Times New Roman" w:cs="David" w:hint="cs"/>
          <w:b/>
          <w:bCs/>
          <w:sz w:val="24"/>
          <w:szCs w:val="24"/>
          <w:rtl/>
        </w:rPr>
        <w:t>ההסכם כשהוא מלא וחתום</w:t>
      </w:r>
      <w:r w:rsidRPr="00B64EDA">
        <w:rPr>
          <w:rFonts w:ascii="Times New Roman" w:hAnsi="Times New Roman" w:cs="David" w:hint="cs"/>
          <w:sz w:val="24"/>
          <w:szCs w:val="24"/>
          <w:rtl/>
        </w:rPr>
        <w:t xml:space="preserve"> בחתימה מלאה.</w:t>
      </w:r>
    </w:p>
    <w:p w:rsidR="00B64EDA" w:rsidRPr="00B64EDA" w:rsidRDefault="00B64EDA" w:rsidP="00B64EDA">
      <w:pPr>
        <w:numPr>
          <w:ilvl w:val="2"/>
          <w:numId w:val="13"/>
        </w:numPr>
        <w:tabs>
          <w:tab w:val="num" w:pos="2193"/>
        </w:tabs>
        <w:spacing w:after="0" w:line="360" w:lineRule="auto"/>
        <w:ind w:left="2193"/>
        <w:rPr>
          <w:rFonts w:ascii="Times New Roman" w:hAnsi="Times New Roman" w:cs="David"/>
          <w:b/>
          <w:bCs/>
          <w:sz w:val="24"/>
          <w:szCs w:val="24"/>
        </w:rPr>
      </w:pPr>
      <w:r w:rsidRPr="00B64EDA">
        <w:rPr>
          <w:rFonts w:ascii="Times New Roman" w:hAnsi="Times New Roman" w:cs="David" w:hint="cs"/>
          <w:b/>
          <w:bCs/>
          <w:sz w:val="24"/>
          <w:szCs w:val="24"/>
          <w:rtl/>
        </w:rPr>
        <w:t xml:space="preserve">המצאת ביטוחים </w:t>
      </w:r>
    </w:p>
    <w:p w:rsidR="00B64EDA" w:rsidRPr="00B64EDA" w:rsidRDefault="00B64EDA" w:rsidP="00B64EDA">
      <w:pPr>
        <w:tabs>
          <w:tab w:val="left" w:pos="3093"/>
        </w:tabs>
        <w:spacing w:after="0" w:line="360" w:lineRule="auto"/>
        <w:ind w:left="2217"/>
        <w:jc w:val="both"/>
        <w:rPr>
          <w:rFonts w:ascii="Times New Roman" w:hAnsi="Times New Roman" w:cs="David"/>
          <w:sz w:val="24"/>
          <w:szCs w:val="24"/>
        </w:rPr>
      </w:pPr>
      <w:r w:rsidRPr="00B64EDA">
        <w:rPr>
          <w:rFonts w:ascii="Times New Roman" w:hAnsi="Times New Roman" w:cs="David"/>
          <w:sz w:val="24"/>
          <w:szCs w:val="24"/>
          <w:rtl/>
        </w:rPr>
        <w:lastRenderedPageBreak/>
        <w:t>העתקי פוליסות הביטוח, מאושרות ע"י המבטח או אישור בחתימתו על קיום  הביטוחים כאמור</w:t>
      </w:r>
      <w:r w:rsidRPr="00B64EDA">
        <w:rPr>
          <w:rFonts w:ascii="Times New Roman" w:hAnsi="Times New Roman" w:cs="David" w:hint="cs"/>
          <w:sz w:val="24"/>
          <w:szCs w:val="24"/>
          <w:rtl/>
        </w:rPr>
        <w:t xml:space="preserve"> בנוסח המצורף כנספח 6 להסכם</w:t>
      </w:r>
      <w:r w:rsidRPr="00B64EDA">
        <w:rPr>
          <w:rFonts w:ascii="Times New Roman" w:hAnsi="Times New Roman" w:cs="David"/>
          <w:sz w:val="24"/>
          <w:szCs w:val="24"/>
          <w:rtl/>
        </w:rPr>
        <w:t xml:space="preserve">,  יומצאו על ידי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למשרד עד למועד </w:t>
      </w:r>
      <w:r w:rsidRPr="00B64EDA">
        <w:rPr>
          <w:rFonts w:ascii="Times New Roman" w:hAnsi="Times New Roman" w:cs="David" w:hint="cs"/>
          <w:sz w:val="24"/>
          <w:szCs w:val="24"/>
          <w:rtl/>
        </w:rPr>
        <w:t>ה</w:t>
      </w:r>
      <w:r w:rsidRPr="00B64EDA">
        <w:rPr>
          <w:rFonts w:ascii="Times New Roman" w:hAnsi="Times New Roman" w:cs="David"/>
          <w:sz w:val="24"/>
          <w:szCs w:val="24"/>
          <w:rtl/>
        </w:rPr>
        <w:t>חתימ</w:t>
      </w:r>
      <w:r w:rsidRPr="00B64EDA">
        <w:rPr>
          <w:rFonts w:ascii="Times New Roman" w:hAnsi="Times New Roman" w:cs="David" w:hint="cs"/>
          <w:sz w:val="24"/>
          <w:szCs w:val="24"/>
          <w:rtl/>
        </w:rPr>
        <w:t>ה על מסמכי המכרז.</w:t>
      </w:r>
    </w:p>
    <w:p w:rsidR="00B64EDA" w:rsidRPr="00B64EDA" w:rsidRDefault="00B64EDA" w:rsidP="00B64EDA">
      <w:pPr>
        <w:numPr>
          <w:ilvl w:val="2"/>
          <w:numId w:val="13"/>
        </w:numPr>
        <w:tabs>
          <w:tab w:val="num" w:pos="2193"/>
        </w:tabs>
        <w:spacing w:after="0" w:line="360" w:lineRule="auto"/>
        <w:ind w:left="2193"/>
        <w:rPr>
          <w:rFonts w:ascii="Times New Roman" w:hAnsi="Times New Roman" w:cs="David"/>
          <w:sz w:val="24"/>
          <w:szCs w:val="24"/>
        </w:rPr>
      </w:pPr>
      <w:r w:rsidRPr="00B64EDA">
        <w:rPr>
          <w:rFonts w:ascii="Times New Roman" w:hAnsi="Times New Roman" w:cs="David" w:hint="cs"/>
          <w:b/>
          <w:bCs/>
          <w:sz w:val="24"/>
          <w:szCs w:val="24"/>
          <w:rtl/>
        </w:rPr>
        <w:t>ערבות ביצוע</w:t>
      </w:r>
    </w:p>
    <w:p w:rsidR="00B64EDA" w:rsidRPr="00B64EDA" w:rsidRDefault="00B64EDA" w:rsidP="00B64EDA">
      <w:pPr>
        <w:spacing w:after="0" w:line="360" w:lineRule="auto"/>
        <w:ind w:left="2160"/>
        <w:jc w:val="both"/>
        <w:rPr>
          <w:rFonts w:ascii="Times New Roman" w:hAnsi="Times New Roman" w:cs="David"/>
          <w:sz w:val="24"/>
          <w:szCs w:val="24"/>
        </w:rPr>
      </w:pPr>
      <w:r w:rsidRPr="00B64ED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B64EDA">
        <w:rPr>
          <w:rFonts w:ascii="Times New Roman" w:hAnsi="Times New Roman" w:cs="David"/>
          <w:sz w:val="24"/>
          <w:szCs w:val="24"/>
          <w:rtl/>
        </w:rPr>
        <w:t xml:space="preserve">בנקאית אוטונומית </w:t>
      </w:r>
      <w:r w:rsidRPr="00B64EDA">
        <w:rPr>
          <w:rFonts w:ascii="Times New Roman" w:hAnsi="Times New Roman" w:cs="David" w:hint="cs"/>
          <w:sz w:val="24"/>
          <w:szCs w:val="24"/>
          <w:rtl/>
        </w:rPr>
        <w:t xml:space="preserve">ובלתי מותנית </w:t>
      </w:r>
      <w:r w:rsidRPr="00B64EDA">
        <w:rPr>
          <w:rFonts w:ascii="Times New Roman" w:hAnsi="Times New Roman" w:cs="David"/>
          <w:sz w:val="24"/>
          <w:szCs w:val="24"/>
          <w:rtl/>
        </w:rPr>
        <w:t>בס</w:t>
      </w:r>
      <w:r w:rsidRPr="00B64EDA">
        <w:rPr>
          <w:rFonts w:ascii="Times New Roman" w:hAnsi="Times New Roman" w:cs="David" w:hint="cs"/>
          <w:sz w:val="24"/>
          <w:szCs w:val="24"/>
          <w:rtl/>
        </w:rPr>
        <w:t>ך של _________ (</w:t>
      </w:r>
      <w:r w:rsidRPr="00B64EDA">
        <w:rPr>
          <w:rFonts w:ascii="Times New Roman" w:hAnsi="Times New Roman" w:cs="David"/>
          <w:sz w:val="24"/>
          <w:szCs w:val="24"/>
          <w:rtl/>
        </w:rPr>
        <w:t>5% מסכום ההתקשרות המקסימאלי כולל מע"מ בהתאם להודעת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הזכייה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להבטחת </w:t>
      </w:r>
      <w:r w:rsidRPr="00B64EDA">
        <w:rPr>
          <w:rFonts w:ascii="Times New Roman" w:hAnsi="Times New Roman" w:cs="David" w:hint="cs"/>
          <w:sz w:val="24"/>
          <w:szCs w:val="24"/>
          <w:rtl/>
        </w:rPr>
        <w:t>קיום מלוא התחייבויותיו וזכויות המשרד על פי תנאי המכרז,</w:t>
      </w:r>
      <w:r w:rsidRPr="00B64EDA">
        <w:rPr>
          <w:rFonts w:ascii="Times New Roman" w:hAnsi="Times New Roman" w:cs="David"/>
          <w:sz w:val="24"/>
          <w:szCs w:val="24"/>
          <w:rtl/>
        </w:rPr>
        <w:t xml:space="preserve"> הצעת המציע </w:t>
      </w:r>
      <w:r w:rsidRPr="00B64EDA">
        <w:rPr>
          <w:rFonts w:ascii="Times New Roman" w:hAnsi="Times New Roman" w:cs="David" w:hint="cs"/>
          <w:sz w:val="24"/>
          <w:szCs w:val="24"/>
          <w:rtl/>
        </w:rPr>
        <w:t xml:space="preserve">הזוכה </w:t>
      </w:r>
      <w:r w:rsidRPr="00B64EDA">
        <w:rPr>
          <w:rFonts w:ascii="Times New Roman" w:hAnsi="Times New Roman" w:cs="David"/>
          <w:sz w:val="24"/>
          <w:szCs w:val="24"/>
          <w:rtl/>
        </w:rPr>
        <w:t>והוראות ההסכם</w:t>
      </w:r>
      <w:r w:rsidRPr="00B64EDA">
        <w:rPr>
          <w:rFonts w:ascii="Times New Roman" w:hAnsi="Times New Roman" w:cs="David" w:hint="cs"/>
          <w:sz w:val="24"/>
          <w:szCs w:val="24"/>
          <w:rtl/>
        </w:rPr>
        <w:t>.</w:t>
      </w:r>
    </w:p>
    <w:p w:rsidR="00B64EDA" w:rsidRPr="00B64EDA" w:rsidRDefault="00B64EDA" w:rsidP="00B64EDA">
      <w:pPr>
        <w:numPr>
          <w:ilvl w:val="3"/>
          <w:numId w:val="13"/>
        </w:numPr>
        <w:tabs>
          <w:tab w:val="left" w:pos="3093"/>
        </w:tabs>
        <w:spacing w:after="0" w:line="360" w:lineRule="auto"/>
        <w:ind w:left="3093" w:hanging="900"/>
        <w:jc w:val="both"/>
        <w:rPr>
          <w:rFonts w:ascii="Times New Roman" w:hAnsi="Times New Roman" w:cs="David"/>
          <w:sz w:val="24"/>
          <w:szCs w:val="24"/>
        </w:rPr>
      </w:pPr>
      <w:r w:rsidRPr="00B64EDA">
        <w:rPr>
          <w:rFonts w:ascii="Times New Roman" w:hAnsi="Times New Roman" w:cs="David" w:hint="cs"/>
          <w:sz w:val="24"/>
          <w:szCs w:val="24"/>
          <w:rtl/>
        </w:rPr>
        <w:t>הערבות תהא בתוקף למשך כל תקופת ההתקשרות ועד לאחר 60 ימים מסיום תקופת ההתקשרות.</w:t>
      </w:r>
    </w:p>
    <w:p w:rsidR="00B64EDA" w:rsidRPr="00B64EDA" w:rsidRDefault="00B64EDA" w:rsidP="00B64EDA">
      <w:pPr>
        <w:tabs>
          <w:tab w:val="left" w:pos="3093"/>
        </w:tabs>
        <w:spacing w:after="0" w:line="360" w:lineRule="auto"/>
        <w:ind w:left="3093" w:hanging="900"/>
        <w:jc w:val="both"/>
        <w:rPr>
          <w:rFonts w:ascii="Times New Roman" w:hAnsi="Times New Roman" w:cs="David"/>
          <w:sz w:val="24"/>
          <w:szCs w:val="24"/>
          <w:rtl/>
        </w:rPr>
      </w:pPr>
      <w:r w:rsidRPr="00B64EDA">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B64EDA" w:rsidRPr="00B64EDA" w:rsidRDefault="00B64EDA" w:rsidP="00B64EDA">
      <w:pPr>
        <w:numPr>
          <w:ilvl w:val="3"/>
          <w:numId w:val="13"/>
        </w:numPr>
        <w:spacing w:after="0" w:line="360" w:lineRule="auto"/>
        <w:ind w:left="3093" w:hanging="900"/>
        <w:jc w:val="both"/>
        <w:rPr>
          <w:rFonts w:ascii="Times New Roman" w:hAnsi="Times New Roman" w:cs="David"/>
          <w:sz w:val="24"/>
          <w:szCs w:val="24"/>
        </w:rPr>
      </w:pPr>
      <w:r w:rsidRPr="00B64EDA">
        <w:rPr>
          <w:rFonts w:ascii="Times New Roman" w:hAnsi="Times New Roman" w:cs="David" w:hint="cs"/>
          <w:sz w:val="24"/>
          <w:szCs w:val="24"/>
          <w:rtl/>
        </w:rPr>
        <w:t>נוסח הערבות מצורף כנספח 5 להסכם.</w:t>
      </w:r>
    </w:p>
    <w:p w:rsidR="00B64EDA" w:rsidRPr="00B64EDA" w:rsidRDefault="00B64EDA" w:rsidP="00B64EDA">
      <w:pPr>
        <w:tabs>
          <w:tab w:val="left" w:pos="3093"/>
        </w:tabs>
        <w:spacing w:after="0" w:line="360" w:lineRule="auto"/>
        <w:ind w:left="3093" w:hanging="900"/>
        <w:jc w:val="both"/>
        <w:rPr>
          <w:rFonts w:ascii="Times New Roman" w:hAnsi="Times New Roman" w:cs="David"/>
          <w:sz w:val="24"/>
          <w:szCs w:val="24"/>
        </w:rPr>
      </w:pPr>
      <w:r w:rsidRPr="00B64ED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B64EDA" w:rsidRPr="00B64EDA" w:rsidRDefault="00B64EDA" w:rsidP="00B64EDA">
      <w:pPr>
        <w:numPr>
          <w:ilvl w:val="3"/>
          <w:numId w:val="13"/>
        </w:numPr>
        <w:tabs>
          <w:tab w:val="left" w:pos="3093"/>
        </w:tabs>
        <w:spacing w:after="0" w:line="360" w:lineRule="auto"/>
        <w:ind w:left="3093" w:hanging="900"/>
        <w:jc w:val="both"/>
        <w:rPr>
          <w:rFonts w:ascii="Times New Roman" w:hAnsi="Times New Roman" w:cs="David"/>
          <w:sz w:val="24"/>
          <w:szCs w:val="24"/>
        </w:rPr>
      </w:pPr>
      <w:r w:rsidRPr="00B64ED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64EDA">
        <w:rPr>
          <w:rFonts w:ascii="Times New Roman" w:hAnsi="Times New Roman" w:cs="David" w:hint="cs"/>
          <w:sz w:val="24"/>
          <w:szCs w:val="24"/>
          <w:rtl/>
        </w:rPr>
        <w:t xml:space="preserve">לתבוע סכום גבוה יותר </w:t>
      </w:r>
      <w:r w:rsidRPr="00B64ED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B64EDA" w:rsidRPr="00B64EDA" w:rsidRDefault="00B64EDA" w:rsidP="00B64EDA">
      <w:pPr>
        <w:numPr>
          <w:ilvl w:val="3"/>
          <w:numId w:val="13"/>
        </w:numPr>
        <w:tabs>
          <w:tab w:val="left" w:pos="3093"/>
        </w:tabs>
        <w:spacing w:after="0" w:line="360" w:lineRule="auto"/>
        <w:ind w:left="3093" w:hanging="900"/>
        <w:jc w:val="both"/>
        <w:rPr>
          <w:rFonts w:ascii="Times New Roman" w:hAnsi="Times New Roman" w:cs="David"/>
          <w:sz w:val="24"/>
          <w:szCs w:val="24"/>
          <w:rtl/>
        </w:rPr>
      </w:pPr>
      <w:r w:rsidRPr="00B64EDA">
        <w:rPr>
          <w:rFonts w:ascii="Times New Roman" w:hAnsi="Times New Roman" w:cs="David"/>
          <w:sz w:val="24"/>
          <w:szCs w:val="24"/>
          <w:rtl/>
        </w:rPr>
        <w:t xml:space="preserve">אי </w:t>
      </w:r>
      <w:r w:rsidRPr="00B64EDA">
        <w:rPr>
          <w:rFonts w:ascii="Times New Roman" w:hAnsi="Times New Roman" w:cs="David" w:hint="cs"/>
          <w:sz w:val="24"/>
          <w:szCs w:val="24"/>
          <w:rtl/>
        </w:rPr>
        <w:t>עמידת הזוכה בהוראות סעיפים 10.1.2-10.1.3 לעיל ש</w:t>
      </w:r>
      <w:r w:rsidRPr="00B64EDA">
        <w:rPr>
          <w:rFonts w:ascii="Times New Roman" w:hAnsi="Times New Roman" w:cs="David"/>
          <w:sz w:val="24"/>
          <w:szCs w:val="24"/>
          <w:rtl/>
        </w:rPr>
        <w:t>קולה להפרת</w:t>
      </w:r>
      <w:r w:rsidRPr="00B64EDA">
        <w:rPr>
          <w:rFonts w:ascii="Times New Roman" w:hAnsi="Times New Roman" w:cs="David" w:hint="cs"/>
          <w:sz w:val="24"/>
          <w:szCs w:val="24"/>
          <w:rtl/>
        </w:rPr>
        <w:t xml:space="preserve"> ההסכם</w:t>
      </w:r>
      <w:r w:rsidRPr="00B64EDA">
        <w:rPr>
          <w:rFonts w:ascii="Times New Roman" w:hAnsi="Times New Roman" w:cs="David"/>
          <w:sz w:val="24"/>
          <w:szCs w:val="24"/>
          <w:rtl/>
        </w:rPr>
        <w:t xml:space="preserve">. במקרה כזה </w:t>
      </w:r>
      <w:r w:rsidRPr="00B64EDA">
        <w:rPr>
          <w:rFonts w:ascii="Times New Roman" w:hAnsi="Times New Roman" w:cs="David" w:hint="cs"/>
          <w:sz w:val="24"/>
          <w:szCs w:val="24"/>
          <w:rtl/>
        </w:rPr>
        <w:t>תהא ועדת המכרזים רשאית לפעול בכל אחת מן הדרכים שלהלן:</w:t>
      </w:r>
    </w:p>
    <w:p w:rsidR="00B64EDA" w:rsidRPr="00B64EDA" w:rsidRDefault="00B64EDA" w:rsidP="00B64EDA">
      <w:pPr>
        <w:numPr>
          <w:ilvl w:val="1"/>
          <w:numId w:val="8"/>
        </w:numPr>
        <w:spacing w:after="0" w:line="360" w:lineRule="auto"/>
        <w:ind w:left="3918" w:hanging="527"/>
        <w:jc w:val="both"/>
        <w:rPr>
          <w:rFonts w:ascii="Times New Roman" w:hAnsi="Times New Roman" w:cs="David"/>
          <w:sz w:val="24"/>
          <w:szCs w:val="24"/>
        </w:rPr>
      </w:pPr>
      <w:r w:rsidRPr="00B64EDA">
        <w:rPr>
          <w:rFonts w:ascii="Times New Roman" w:hAnsi="Times New Roman" w:cs="David"/>
          <w:sz w:val="24"/>
          <w:szCs w:val="24"/>
          <w:rtl/>
        </w:rPr>
        <w:t>לחלט את הערבות שצורפה על-ידי המציע להצעתו, כולה או חלקה,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B64EDA" w:rsidRPr="00B64EDA" w:rsidRDefault="00B64EDA" w:rsidP="00B64EDA">
      <w:pPr>
        <w:numPr>
          <w:ilvl w:val="1"/>
          <w:numId w:val="8"/>
        </w:numPr>
        <w:spacing w:after="0" w:line="360" w:lineRule="auto"/>
        <w:ind w:left="3918" w:hanging="527"/>
        <w:jc w:val="both"/>
        <w:rPr>
          <w:rFonts w:ascii="Times New Roman" w:hAnsi="Times New Roman" w:cs="David"/>
          <w:sz w:val="24"/>
          <w:szCs w:val="24"/>
        </w:rPr>
      </w:pPr>
      <w:r w:rsidRPr="00B64EDA">
        <w:rPr>
          <w:rFonts w:ascii="Times New Roman" w:hAnsi="Times New Roman" w:cs="David" w:hint="cs"/>
          <w:sz w:val="24"/>
          <w:szCs w:val="24"/>
          <w:rtl/>
        </w:rPr>
        <w:t>לבטל את המכרז;</w:t>
      </w:r>
    </w:p>
    <w:p w:rsidR="00B64EDA" w:rsidRPr="00B64EDA" w:rsidRDefault="00B64EDA" w:rsidP="00B64EDA">
      <w:pPr>
        <w:numPr>
          <w:ilvl w:val="1"/>
          <w:numId w:val="8"/>
        </w:numPr>
        <w:spacing w:after="0" w:line="360" w:lineRule="auto"/>
        <w:ind w:left="3918" w:hanging="527"/>
        <w:jc w:val="both"/>
        <w:rPr>
          <w:rFonts w:ascii="Times New Roman" w:hAnsi="Times New Roman" w:cs="David"/>
          <w:sz w:val="24"/>
          <w:szCs w:val="24"/>
        </w:rPr>
      </w:pPr>
      <w:r w:rsidRPr="00B64EDA">
        <w:rPr>
          <w:rFonts w:ascii="Times New Roman" w:hAnsi="Times New Roman" w:cs="David" w:hint="cs"/>
          <w:sz w:val="24"/>
          <w:szCs w:val="24"/>
          <w:rtl/>
        </w:rPr>
        <w:t xml:space="preserve">לבטל את בחירת הזוכה </w:t>
      </w:r>
      <w:r w:rsidRPr="00B64EDA">
        <w:rPr>
          <w:rFonts w:ascii="Times New Roman" w:hAnsi="Times New Roman" w:cs="David"/>
          <w:sz w:val="24"/>
          <w:szCs w:val="24"/>
          <w:rtl/>
        </w:rPr>
        <w:t>ולבחור במציע</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אחר כזוכה במכרז. במקרה כזה יחול</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 כל הוראות מפרט זה על נספחיו על הזוכה החלופי. במקרה שגם הזוכה </w:t>
      </w:r>
      <w:r w:rsidRPr="00B64EDA">
        <w:rPr>
          <w:rFonts w:ascii="Times New Roman" w:hAnsi="Times New Roman" w:cs="David" w:hint="cs"/>
          <w:sz w:val="24"/>
          <w:szCs w:val="24"/>
          <w:rtl/>
        </w:rPr>
        <w:br/>
      </w:r>
      <w:r w:rsidRPr="00B64EDA">
        <w:rPr>
          <w:rFonts w:ascii="Times New Roman" w:hAnsi="Times New Roman" w:cs="David"/>
          <w:sz w:val="24"/>
          <w:szCs w:val="24"/>
          <w:rtl/>
        </w:rPr>
        <w:t>החלופי נמנע מלחתום על ה</w:t>
      </w:r>
      <w:r w:rsidRPr="00B64EDA">
        <w:rPr>
          <w:rFonts w:ascii="Times New Roman" w:hAnsi="Times New Roman" w:cs="David" w:hint="cs"/>
          <w:sz w:val="24"/>
          <w:szCs w:val="24"/>
          <w:rtl/>
        </w:rPr>
        <w:t>הסכם ו/או להמציא את   המסמכים האמורים בס' 10.1.2-10.1.3,</w:t>
      </w:r>
      <w:r w:rsidRPr="00B64EDA">
        <w:rPr>
          <w:rFonts w:ascii="Times New Roman" w:hAnsi="Times New Roman" w:cs="David"/>
          <w:sz w:val="24"/>
          <w:szCs w:val="24"/>
          <w:rtl/>
        </w:rPr>
        <w:t xml:space="preserve"> רשאית </w:t>
      </w:r>
      <w:r w:rsidRPr="00B64EDA">
        <w:rPr>
          <w:rFonts w:ascii="Times New Roman" w:hAnsi="Times New Roman" w:cs="David" w:hint="cs"/>
          <w:sz w:val="24"/>
          <w:szCs w:val="24"/>
          <w:rtl/>
        </w:rPr>
        <w:br/>
      </w:r>
      <w:r w:rsidRPr="00B64EDA">
        <w:rPr>
          <w:rFonts w:ascii="Times New Roman" w:hAnsi="Times New Roman" w:cs="David"/>
          <w:sz w:val="24"/>
          <w:szCs w:val="24"/>
          <w:rtl/>
        </w:rPr>
        <w:t xml:space="preserve">ועדת המכרזים לבחור במציע הבא בתור אחריו,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בתנאים המפורטים לעיל.</w:t>
      </w:r>
    </w:p>
    <w:p w:rsidR="00B64EDA" w:rsidRPr="00B64EDA" w:rsidRDefault="00B64EDA" w:rsidP="00B64EDA">
      <w:pPr>
        <w:tabs>
          <w:tab w:val="left" w:pos="3093"/>
        </w:tabs>
        <w:spacing w:after="0" w:line="360" w:lineRule="auto"/>
        <w:ind w:left="1473" w:hanging="720"/>
        <w:jc w:val="both"/>
        <w:rPr>
          <w:rFonts w:ascii="Times New Roman" w:hAnsi="Times New Roman" w:cs="David"/>
          <w:b/>
          <w:bCs/>
          <w:sz w:val="24"/>
          <w:szCs w:val="24"/>
          <w:rtl/>
        </w:rPr>
      </w:pPr>
      <w:r w:rsidRPr="00B64EDA">
        <w:rPr>
          <w:rFonts w:ascii="Times New Roman" w:hAnsi="Times New Roman" w:cs="David" w:hint="cs"/>
          <w:b/>
          <w:bCs/>
          <w:sz w:val="24"/>
          <w:szCs w:val="24"/>
          <w:rtl/>
        </w:rPr>
        <w:lastRenderedPageBreak/>
        <w:tab/>
      </w:r>
    </w:p>
    <w:p w:rsidR="00B64EDA" w:rsidRPr="00B64EDA" w:rsidRDefault="00B64EDA" w:rsidP="00B64EDA">
      <w:pPr>
        <w:tabs>
          <w:tab w:val="left" w:pos="3093"/>
        </w:tabs>
        <w:spacing w:after="0" w:line="360" w:lineRule="auto"/>
        <w:ind w:left="2217" w:hanging="720"/>
        <w:jc w:val="both"/>
        <w:rPr>
          <w:rFonts w:ascii="Times New Roman" w:hAnsi="Times New Roman" w:cs="David"/>
          <w:b/>
          <w:bCs/>
          <w:sz w:val="24"/>
          <w:szCs w:val="24"/>
          <w:rtl/>
        </w:rPr>
      </w:pPr>
      <w:r w:rsidRPr="00B64EDA">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אישורי הביטוח וערבות ביצוע) כשהם מלאים וחתומים כנדרש.</w:t>
      </w:r>
      <w:r w:rsidRPr="00B64EDA">
        <w:rPr>
          <w:rFonts w:ascii="Times New Roman" w:hAnsi="Times New Roman" w:cs="David"/>
          <w:b/>
          <w:bCs/>
          <w:sz w:val="24"/>
          <w:szCs w:val="24"/>
          <w:rtl/>
        </w:rPr>
        <w:br/>
      </w:r>
    </w:p>
    <w:p w:rsidR="00B64EDA" w:rsidRPr="00B64EDA" w:rsidRDefault="00B64EDA" w:rsidP="00B64EDA">
      <w:pPr>
        <w:numPr>
          <w:ilvl w:val="1"/>
          <w:numId w:val="13"/>
        </w:numPr>
        <w:tabs>
          <w:tab w:val="num" w:pos="1113"/>
        </w:tabs>
        <w:spacing w:after="0" w:line="360" w:lineRule="auto"/>
        <w:ind w:left="1113" w:hanging="720"/>
        <w:rPr>
          <w:rFonts w:ascii="Times New Roman" w:hAnsi="Times New Roman" w:cs="David"/>
          <w:b/>
          <w:bCs/>
          <w:sz w:val="24"/>
          <w:szCs w:val="24"/>
          <w:u w:val="single"/>
        </w:rPr>
      </w:pPr>
      <w:r w:rsidRPr="00B64EDA">
        <w:rPr>
          <w:rFonts w:ascii="Times New Roman" w:hAnsi="Times New Roman" w:cs="David"/>
          <w:b/>
          <w:bCs/>
          <w:sz w:val="24"/>
          <w:szCs w:val="24"/>
          <w:u w:val="single"/>
          <w:rtl/>
        </w:rPr>
        <w:t>פיקוח המשרד</w:t>
      </w:r>
    </w:p>
    <w:p w:rsidR="00B64EDA" w:rsidRPr="00B64EDA" w:rsidRDefault="00B64EDA" w:rsidP="00B64EDA">
      <w:pPr>
        <w:numPr>
          <w:ilvl w:val="2"/>
          <w:numId w:val="13"/>
        </w:numPr>
        <w:tabs>
          <w:tab w:val="num" w:pos="2193"/>
        </w:tabs>
        <w:spacing w:after="0" w:line="360" w:lineRule="auto"/>
        <w:ind w:left="2193"/>
        <w:jc w:val="both"/>
        <w:rPr>
          <w:rFonts w:ascii="Times New Roman" w:hAnsi="Times New Roman" w:cs="David"/>
          <w:sz w:val="24"/>
          <w:szCs w:val="24"/>
        </w:rPr>
      </w:pPr>
      <w:r w:rsidRPr="00B64EDA">
        <w:rPr>
          <w:rFonts w:ascii="Times New Roman" w:hAnsi="Times New Roman" w:cs="David"/>
          <w:sz w:val="24"/>
          <w:szCs w:val="24"/>
          <w:rtl/>
        </w:rPr>
        <w:t>נותן השירותים מתחייב לאפשר לנציג המשרד או מי שבא מטעמו לבקר פעולותיו, לפקח על ביצוע ה</w:t>
      </w:r>
      <w:r w:rsidRPr="00B64EDA">
        <w:rPr>
          <w:rFonts w:ascii="Times New Roman" w:hAnsi="Times New Roman" w:cs="David" w:hint="cs"/>
          <w:sz w:val="24"/>
          <w:szCs w:val="24"/>
          <w:rtl/>
        </w:rPr>
        <w:t>שירותים וההתחייבויות המפורטים ב</w:t>
      </w:r>
      <w:r w:rsidRPr="00B64EDA">
        <w:rPr>
          <w:rFonts w:ascii="Times New Roman" w:hAnsi="Times New Roman" w:cs="David"/>
          <w:sz w:val="24"/>
          <w:szCs w:val="24"/>
          <w:rtl/>
        </w:rPr>
        <w:t xml:space="preserve">מכרז, </w:t>
      </w:r>
      <w:r w:rsidRPr="00B64EDA">
        <w:rPr>
          <w:rFonts w:ascii="Times New Roman" w:hAnsi="Times New Roman" w:cs="David" w:hint="cs"/>
          <w:sz w:val="24"/>
          <w:szCs w:val="24"/>
          <w:rtl/>
        </w:rPr>
        <w:t>ב</w:t>
      </w:r>
      <w:r w:rsidRPr="00B64EDA">
        <w:rPr>
          <w:rFonts w:ascii="Times New Roman" w:hAnsi="Times New Roman" w:cs="David"/>
          <w:sz w:val="24"/>
          <w:szCs w:val="24"/>
          <w:rtl/>
        </w:rPr>
        <w:t>הצעה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ו</w:t>
      </w:r>
      <w:r w:rsidRPr="00B64EDA">
        <w:rPr>
          <w:rFonts w:ascii="Times New Roman" w:hAnsi="Times New Roman" w:cs="David" w:hint="cs"/>
          <w:sz w:val="24"/>
          <w:szCs w:val="24"/>
          <w:rtl/>
        </w:rPr>
        <w:t>ב</w:t>
      </w:r>
      <w:r w:rsidRPr="00B64EDA">
        <w:rPr>
          <w:rFonts w:ascii="Times New Roman" w:hAnsi="Times New Roman" w:cs="David"/>
          <w:sz w:val="24"/>
          <w:szCs w:val="24"/>
          <w:rtl/>
        </w:rPr>
        <w:t xml:space="preserve">הסכם. </w:t>
      </w:r>
    </w:p>
    <w:p w:rsidR="00B64EDA" w:rsidRPr="00B64EDA" w:rsidRDefault="00B64EDA" w:rsidP="00B64EDA">
      <w:pPr>
        <w:numPr>
          <w:ilvl w:val="2"/>
          <w:numId w:val="13"/>
        </w:numPr>
        <w:tabs>
          <w:tab w:val="num" w:pos="2193"/>
        </w:tabs>
        <w:spacing w:after="0" w:line="360" w:lineRule="auto"/>
        <w:ind w:left="2193"/>
        <w:jc w:val="both"/>
        <w:rPr>
          <w:rFonts w:ascii="Times New Roman" w:hAnsi="Times New Roman" w:cs="David"/>
          <w:sz w:val="24"/>
          <w:szCs w:val="24"/>
        </w:rPr>
      </w:pPr>
      <w:r w:rsidRPr="00B64EDA">
        <w:rPr>
          <w:rFonts w:ascii="Times New Roman" w:hAnsi="Times New Roman" w:cs="David"/>
          <w:sz w:val="24"/>
          <w:szCs w:val="24"/>
          <w:rtl/>
        </w:rPr>
        <w:t>נותן השירותים מתחייב להישמע להוראות המשרד בכל</w:t>
      </w:r>
      <w:r w:rsidRPr="00B64EDA">
        <w:rPr>
          <w:rFonts w:ascii="Times New Roman" w:hAnsi="Times New Roman" w:cs="David" w:hint="cs"/>
          <w:sz w:val="24"/>
          <w:szCs w:val="24"/>
          <w:rtl/>
        </w:rPr>
        <w:t xml:space="preserve"> הע</w:t>
      </w:r>
      <w:r w:rsidRPr="00B64EDA">
        <w:rPr>
          <w:rFonts w:ascii="Times New Roman" w:hAnsi="Times New Roman" w:cs="David"/>
          <w:sz w:val="24"/>
          <w:szCs w:val="24"/>
          <w:rtl/>
        </w:rPr>
        <w:t>ניינים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הקשורים במתן השירותים. </w:t>
      </w:r>
    </w:p>
    <w:p w:rsidR="00B64EDA" w:rsidRPr="00B64EDA" w:rsidRDefault="00B64EDA" w:rsidP="00B64EDA">
      <w:pPr>
        <w:numPr>
          <w:ilvl w:val="2"/>
          <w:numId w:val="13"/>
        </w:numPr>
        <w:tabs>
          <w:tab w:val="num" w:pos="2193"/>
        </w:tabs>
        <w:spacing w:after="0" w:line="360" w:lineRule="auto"/>
        <w:ind w:left="2193"/>
        <w:jc w:val="both"/>
        <w:rPr>
          <w:rFonts w:ascii="Times New Roman" w:hAnsi="Times New Roman" w:cs="David"/>
          <w:sz w:val="24"/>
          <w:szCs w:val="24"/>
        </w:rPr>
      </w:pPr>
      <w:r w:rsidRPr="00B64EDA">
        <w:rPr>
          <w:rFonts w:ascii="David" w:hAnsi="David" w:cs="David" w:hint="cs"/>
          <w:sz w:val="24"/>
          <w:szCs w:val="24"/>
          <w:rtl/>
        </w:rPr>
        <w:t>המשרד</w:t>
      </w:r>
      <w:r w:rsidRPr="00B64ED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64EDA">
        <w:rPr>
          <w:rFonts w:ascii="David" w:hAnsi="David" w:cs="David" w:hint="cs"/>
          <w:sz w:val="24"/>
          <w:szCs w:val="24"/>
          <w:rtl/>
        </w:rPr>
        <w:t xml:space="preserve"> ו/או נציגו.</w:t>
      </w:r>
    </w:p>
    <w:p w:rsidR="00B64EDA" w:rsidRPr="00B64EDA" w:rsidRDefault="00B64EDA" w:rsidP="00B64EDA">
      <w:pPr>
        <w:numPr>
          <w:ilvl w:val="2"/>
          <w:numId w:val="13"/>
        </w:numPr>
        <w:tabs>
          <w:tab w:val="num" w:pos="2193"/>
        </w:tabs>
        <w:spacing w:after="0" w:line="360" w:lineRule="auto"/>
        <w:ind w:left="2193"/>
        <w:jc w:val="both"/>
        <w:rPr>
          <w:rFonts w:ascii="Times New Roman" w:hAnsi="Times New Roman" w:cs="David"/>
          <w:sz w:val="24"/>
          <w:szCs w:val="24"/>
        </w:rPr>
      </w:pPr>
      <w:r w:rsidRPr="00B64ED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64EDA" w:rsidRPr="00B64EDA" w:rsidRDefault="00B64EDA" w:rsidP="00B64EDA">
      <w:pPr>
        <w:numPr>
          <w:ilvl w:val="2"/>
          <w:numId w:val="13"/>
        </w:numPr>
        <w:tabs>
          <w:tab w:val="num" w:pos="2193"/>
        </w:tabs>
        <w:spacing w:after="0" w:line="360" w:lineRule="auto"/>
        <w:ind w:left="2193"/>
        <w:jc w:val="both"/>
        <w:rPr>
          <w:rFonts w:ascii="Times New Roman" w:hAnsi="Times New Roman" w:cs="David"/>
          <w:sz w:val="24"/>
          <w:szCs w:val="24"/>
        </w:rPr>
      </w:pPr>
      <w:r w:rsidRPr="00B64EDA">
        <w:rPr>
          <w:rFonts w:ascii="Times New Roman" w:hAnsi="Times New Roman" w:cs="David" w:hint="cs"/>
          <w:sz w:val="24"/>
          <w:szCs w:val="24"/>
          <w:rtl/>
        </w:rPr>
        <w:t>הוראות נוספות לעניין פיקוח המשרד מצויות בהסכם ההתקשרות.</w:t>
      </w:r>
    </w:p>
    <w:p w:rsidR="00B64EDA" w:rsidRPr="00B64EDA" w:rsidRDefault="00B64EDA" w:rsidP="00B64EDA">
      <w:pPr>
        <w:tabs>
          <w:tab w:val="num" w:pos="2193"/>
        </w:tabs>
        <w:spacing w:after="0" w:line="360" w:lineRule="auto"/>
        <w:ind w:left="2193"/>
        <w:jc w:val="both"/>
        <w:rPr>
          <w:rFonts w:ascii="Times New Roman" w:hAnsi="Times New Roman" w:cs="David"/>
          <w:sz w:val="24"/>
          <w:szCs w:val="24"/>
        </w:rPr>
      </w:pPr>
    </w:p>
    <w:p w:rsidR="00B64EDA" w:rsidRPr="00B64EDA" w:rsidRDefault="00B64EDA" w:rsidP="00B64EDA">
      <w:pPr>
        <w:numPr>
          <w:ilvl w:val="1"/>
          <w:numId w:val="13"/>
        </w:numPr>
        <w:tabs>
          <w:tab w:val="num" w:pos="1113"/>
        </w:tabs>
        <w:spacing w:after="0" w:line="360" w:lineRule="auto"/>
        <w:ind w:left="1113" w:hanging="720"/>
        <w:rPr>
          <w:rFonts w:ascii="Times New Roman" w:hAnsi="Times New Roman" w:cs="David"/>
          <w:b/>
          <w:bCs/>
          <w:sz w:val="24"/>
          <w:szCs w:val="24"/>
        </w:rPr>
      </w:pPr>
      <w:r w:rsidRPr="00B64EDA">
        <w:rPr>
          <w:rFonts w:ascii="Times New Roman" w:hAnsi="Times New Roman" w:cs="David" w:hint="cs"/>
          <w:b/>
          <w:bCs/>
          <w:sz w:val="24"/>
          <w:szCs w:val="24"/>
          <w:u w:val="single"/>
          <w:rtl/>
        </w:rPr>
        <w:t>החלפת מבצע</w:t>
      </w:r>
      <w:r w:rsidRPr="00B64EDA">
        <w:rPr>
          <w:rFonts w:ascii="Times New Roman" w:hAnsi="Times New Roman" w:cs="David"/>
          <w:b/>
          <w:bCs/>
          <w:sz w:val="24"/>
          <w:szCs w:val="24"/>
          <w:u w:val="single"/>
          <w:rtl/>
        </w:rPr>
        <w:t xml:space="preserve"> </w:t>
      </w:r>
    </w:p>
    <w:p w:rsidR="00B64EDA" w:rsidRPr="00B64EDA" w:rsidRDefault="00B64EDA" w:rsidP="00B64EDA">
      <w:pPr>
        <w:numPr>
          <w:ilvl w:val="2"/>
          <w:numId w:val="13"/>
        </w:numPr>
        <w:spacing w:after="0" w:line="360" w:lineRule="auto"/>
        <w:ind w:left="2193"/>
        <w:jc w:val="both"/>
        <w:rPr>
          <w:rFonts w:ascii="Times New Roman" w:hAnsi="Times New Roman" w:cs="David"/>
          <w:sz w:val="24"/>
          <w:szCs w:val="24"/>
        </w:rPr>
      </w:pPr>
      <w:r w:rsidRPr="00B64EDA">
        <w:rPr>
          <w:rFonts w:ascii="Times New Roman" w:hAnsi="Times New Roman" w:cs="David"/>
          <w:sz w:val="24"/>
          <w:szCs w:val="24"/>
          <w:rtl/>
        </w:rPr>
        <w:t>בכל מקרה בו יבקש ה</w:t>
      </w:r>
      <w:r w:rsidRPr="00B64EDA">
        <w:rPr>
          <w:rFonts w:ascii="Times New Roman" w:hAnsi="Times New Roman" w:cs="David" w:hint="cs"/>
          <w:sz w:val="24"/>
          <w:szCs w:val="24"/>
          <w:rtl/>
        </w:rPr>
        <w:t xml:space="preserve">ספק </w:t>
      </w:r>
      <w:r w:rsidRPr="00B64EDA">
        <w:rPr>
          <w:rFonts w:ascii="Times New Roman" w:hAnsi="Times New Roman" w:cs="David"/>
          <w:sz w:val="24"/>
          <w:szCs w:val="24"/>
          <w:rtl/>
        </w:rPr>
        <w:t>להחליף חבר צוות</w:t>
      </w:r>
      <w:r w:rsidRPr="00B64EDA">
        <w:rPr>
          <w:rFonts w:ascii="Times New Roman" w:hAnsi="Times New Roman" w:cs="David" w:hint="cs"/>
          <w:sz w:val="24"/>
          <w:szCs w:val="24"/>
          <w:rtl/>
        </w:rPr>
        <w:t>/ קבלן משנה</w:t>
      </w:r>
      <w:r w:rsidRPr="00B64EDA">
        <w:rPr>
          <w:rFonts w:ascii="Times New Roman" w:hAnsi="Times New Roman" w:cs="David"/>
          <w:sz w:val="24"/>
          <w:szCs w:val="24"/>
          <w:rtl/>
        </w:rPr>
        <w:t xml:space="preserve"> או במקרה </w:t>
      </w:r>
      <w:r w:rsidRPr="00B64EDA">
        <w:rPr>
          <w:rFonts w:ascii="Times New Roman" w:hAnsi="Times New Roman" w:cs="David" w:hint="cs"/>
          <w:sz w:val="24"/>
          <w:szCs w:val="24"/>
          <w:rtl/>
        </w:rPr>
        <w:t>ש</w:t>
      </w:r>
      <w:r w:rsidRPr="00B64EDA">
        <w:rPr>
          <w:rFonts w:ascii="Times New Roman" w:hAnsi="Times New Roman" w:cs="David"/>
          <w:sz w:val="24"/>
          <w:szCs w:val="24"/>
          <w:rtl/>
        </w:rPr>
        <w:t>אין באפשרות חבר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צוות</w:t>
      </w:r>
      <w:r w:rsidRPr="00B64EDA">
        <w:rPr>
          <w:rFonts w:ascii="Times New Roman" w:hAnsi="Times New Roman" w:cs="David" w:hint="cs"/>
          <w:sz w:val="24"/>
          <w:szCs w:val="24"/>
          <w:rtl/>
        </w:rPr>
        <w:t>/ קבלן משנה</w:t>
      </w:r>
      <w:r w:rsidRPr="00B64EDA">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B64EDA">
        <w:rPr>
          <w:rFonts w:ascii="Times New Roman" w:hAnsi="Times New Roman" w:cs="David" w:hint="cs"/>
          <w:sz w:val="24"/>
          <w:szCs w:val="24"/>
          <w:rtl/>
        </w:rPr>
        <w:t>ו</w:t>
      </w:r>
      <w:r w:rsidRPr="00B64EDA">
        <w:rPr>
          <w:rFonts w:ascii="Times New Roman" w:hAnsi="Times New Roman" w:cs="David"/>
          <w:sz w:val="24"/>
          <w:szCs w:val="24"/>
          <w:rtl/>
        </w:rPr>
        <w:t>תן מראש, יהא על ה</w:t>
      </w:r>
      <w:r w:rsidRPr="00B64EDA">
        <w:rPr>
          <w:rFonts w:ascii="Times New Roman" w:hAnsi="Times New Roman" w:cs="David" w:hint="cs"/>
          <w:sz w:val="24"/>
          <w:szCs w:val="24"/>
          <w:rtl/>
        </w:rPr>
        <w:t>ספק</w:t>
      </w:r>
      <w:r w:rsidRPr="00B64EDA">
        <w:rPr>
          <w:rFonts w:ascii="Times New Roman" w:hAnsi="Times New Roman" w:cs="David"/>
          <w:sz w:val="24"/>
          <w:szCs w:val="24"/>
          <w:rtl/>
        </w:rPr>
        <w:t xml:space="preserve"> לפנות למשרד בכתב בבקשה לאישורו של חבר צוות</w:t>
      </w:r>
      <w:r w:rsidRPr="00B64EDA">
        <w:rPr>
          <w:rFonts w:ascii="Times New Roman" w:hAnsi="Times New Roman" w:cs="David" w:hint="cs"/>
          <w:sz w:val="24"/>
          <w:szCs w:val="24"/>
          <w:rtl/>
        </w:rPr>
        <w:t>/ קבלן משנה</w:t>
      </w:r>
      <w:r w:rsidRPr="00B64EDA">
        <w:rPr>
          <w:rFonts w:ascii="Times New Roman" w:hAnsi="Times New Roman" w:cs="David"/>
          <w:sz w:val="24"/>
          <w:szCs w:val="24"/>
          <w:rtl/>
        </w:rPr>
        <w:t xml:space="preserve"> חדש</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ע"י </w:t>
      </w:r>
      <w:r w:rsidRPr="00B64EDA">
        <w:rPr>
          <w:rFonts w:ascii="Times New Roman" w:hAnsi="Times New Roman" w:cs="David" w:hint="cs"/>
          <w:sz w:val="24"/>
          <w:szCs w:val="24"/>
          <w:rtl/>
        </w:rPr>
        <w:t>וועדת המכרזים המשרדית</w:t>
      </w:r>
      <w:r w:rsidRPr="00B64EDA">
        <w:rPr>
          <w:rFonts w:ascii="Times New Roman" w:hAnsi="Times New Roman" w:cs="David"/>
          <w:sz w:val="24"/>
          <w:szCs w:val="24"/>
          <w:rtl/>
        </w:rPr>
        <w:t>, לפחות 30 יום מראש</w:t>
      </w:r>
      <w:r w:rsidRPr="00B64EDA">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B64EDA">
        <w:rPr>
          <w:rFonts w:ascii="Times New Roman" w:hAnsi="Times New Roman" w:cs="David"/>
          <w:sz w:val="24"/>
          <w:szCs w:val="24"/>
          <w:rtl/>
        </w:rPr>
        <w:t xml:space="preserve"> המשרד יהא רשאי ליתן את אישורו או להימנע מכך, לפי שיקול דעתו המוחלט.</w:t>
      </w:r>
    </w:p>
    <w:p w:rsidR="00B64EDA" w:rsidRPr="00B64EDA" w:rsidRDefault="00B64EDA" w:rsidP="00B64EDA">
      <w:pPr>
        <w:numPr>
          <w:ilvl w:val="2"/>
          <w:numId w:val="13"/>
        </w:numPr>
        <w:spacing w:after="0" w:line="360" w:lineRule="auto"/>
        <w:ind w:left="2193"/>
        <w:jc w:val="both"/>
        <w:rPr>
          <w:rFonts w:ascii="Times New Roman" w:hAnsi="Times New Roman" w:cs="David"/>
          <w:b/>
          <w:bCs/>
          <w:sz w:val="24"/>
          <w:szCs w:val="24"/>
        </w:rPr>
      </w:pPr>
      <w:r w:rsidRPr="00B64EDA">
        <w:rPr>
          <w:rFonts w:ascii="Times New Roman" w:hAnsi="Times New Roman" w:cs="David"/>
          <w:sz w:val="24"/>
          <w:szCs w:val="24"/>
          <w:rtl/>
        </w:rPr>
        <w:t>על חבר הצוות המוצע יהא לעמוד בתנאי הסף הקבועים לחברי הצוות</w:t>
      </w:r>
      <w:r w:rsidRPr="00B64EDA">
        <w:rPr>
          <w:rFonts w:ascii="Times New Roman" w:hAnsi="Times New Roman" w:cs="David" w:hint="cs"/>
          <w:sz w:val="24"/>
          <w:szCs w:val="24"/>
          <w:rtl/>
        </w:rPr>
        <w:t xml:space="preserve"> ב</w:t>
      </w:r>
      <w:r w:rsidRPr="00B64EDA">
        <w:rPr>
          <w:rFonts w:ascii="Times New Roman" w:hAnsi="Times New Roman" w:cs="David"/>
          <w:sz w:val="24"/>
          <w:szCs w:val="24"/>
          <w:rtl/>
        </w:rPr>
        <w:t xml:space="preserve">מכרז ולקבל ניקוד </w:t>
      </w:r>
      <w:r w:rsidRPr="00B64EDA">
        <w:rPr>
          <w:rFonts w:ascii="Times New Roman" w:hAnsi="Times New Roman" w:cs="David" w:hint="cs"/>
          <w:sz w:val="24"/>
          <w:szCs w:val="24"/>
          <w:rtl/>
        </w:rPr>
        <w:t xml:space="preserve">שהינו לפחות </w:t>
      </w:r>
      <w:r w:rsidRPr="00B64EDA">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בדרישות הסף והאם הניקוד שקבל </w:t>
      </w:r>
      <w:r w:rsidRPr="00B64EDA">
        <w:rPr>
          <w:rFonts w:ascii="Times New Roman" w:hAnsi="Times New Roman" w:cs="David" w:hint="cs"/>
          <w:sz w:val="24"/>
          <w:szCs w:val="24"/>
          <w:rtl/>
        </w:rPr>
        <w:t xml:space="preserve">הינו לפחות </w:t>
      </w:r>
      <w:r w:rsidRPr="00B64EDA">
        <w:rPr>
          <w:rFonts w:ascii="Times New Roman" w:hAnsi="Times New Roman" w:cs="David"/>
          <w:sz w:val="24"/>
          <w:szCs w:val="24"/>
          <w:rtl/>
        </w:rPr>
        <w:t xml:space="preserve">דומה </w:t>
      </w:r>
      <w:r w:rsidRPr="00B64EDA">
        <w:rPr>
          <w:rFonts w:ascii="Times New Roman" w:hAnsi="Times New Roman" w:cs="David"/>
          <w:sz w:val="24"/>
          <w:szCs w:val="24"/>
          <w:rtl/>
        </w:rPr>
        <w:lastRenderedPageBreak/>
        <w:t>לניקוד אותו קיבל חבר הצוות שאין באפשרותו ליתן את השירותים למשרד, הינה בשיקול דעתו המוחלט של המשרד בלבד.</w:t>
      </w:r>
    </w:p>
    <w:p w:rsidR="00B64EDA" w:rsidRPr="00B64EDA" w:rsidRDefault="00B64EDA" w:rsidP="00B64EDA">
      <w:pPr>
        <w:spacing w:after="0" w:line="360" w:lineRule="auto"/>
        <w:rPr>
          <w:rFonts w:ascii="Times New Roman" w:hAnsi="Times New Roman" w:cs="David"/>
          <w:b/>
          <w:bCs/>
          <w:sz w:val="24"/>
          <w:szCs w:val="24"/>
          <w:u w:val="single"/>
        </w:rPr>
      </w:pPr>
    </w:p>
    <w:p w:rsidR="00B64EDA" w:rsidRPr="00B64EDA" w:rsidRDefault="00B64EDA" w:rsidP="00B64EDA">
      <w:pPr>
        <w:numPr>
          <w:ilvl w:val="1"/>
          <w:numId w:val="13"/>
        </w:numPr>
        <w:tabs>
          <w:tab w:val="num" w:pos="1113"/>
        </w:tabs>
        <w:spacing w:after="0" w:line="360" w:lineRule="auto"/>
        <w:ind w:left="1113" w:hanging="720"/>
        <w:rPr>
          <w:rFonts w:ascii="Times New Roman" w:hAnsi="Times New Roman" w:cs="David"/>
          <w:b/>
          <w:bCs/>
          <w:sz w:val="28"/>
          <w:szCs w:val="28"/>
          <w:u w:val="single"/>
        </w:rPr>
      </w:pPr>
      <w:r w:rsidRPr="00B64EDA">
        <w:rPr>
          <w:rFonts w:ascii="Times New Roman" w:hAnsi="Times New Roman" w:cs="David"/>
          <w:b/>
          <w:bCs/>
          <w:sz w:val="24"/>
          <w:szCs w:val="24"/>
          <w:u w:val="single"/>
          <w:rtl/>
        </w:rPr>
        <w:t>ניגוד עניינים</w:t>
      </w:r>
    </w:p>
    <w:p w:rsidR="00B64EDA" w:rsidRPr="00B64EDA" w:rsidRDefault="00B64EDA" w:rsidP="00B64EDA">
      <w:pPr>
        <w:tabs>
          <w:tab w:val="left" w:pos="1077"/>
        </w:tabs>
        <w:spacing w:after="0" w:line="360" w:lineRule="auto"/>
        <w:ind w:left="1786" w:hanging="1984"/>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hint="cs"/>
          <w:sz w:val="24"/>
          <w:szCs w:val="24"/>
          <w:rtl/>
        </w:rPr>
        <w:tab/>
        <w:t xml:space="preserve">10.4.1 המציע יתחייב, כי במועד הגשת ההצעה, אין הוא או מי מהמבצעים        המוצעים על ידו מצוי בניגוד עניינים </w:t>
      </w:r>
      <w:r w:rsidRPr="00B64EDA">
        <w:rPr>
          <w:rFonts w:ascii="Times New Roman" w:hAnsi="Times New Roman" w:cs="David"/>
          <w:sz w:val="24"/>
          <w:szCs w:val="24"/>
          <w:rtl/>
        </w:rPr>
        <w:t xml:space="preserve"> בין ביצוע השירותים או מילוי תפקיד או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עיסוק</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במסגרת אספקת השירותים במכרז זה לבין עניין אחר של מי מהם או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של עובדיהם. </w:t>
      </w:r>
    </w:p>
    <w:p w:rsidR="00B64EDA" w:rsidRPr="00B64EDA" w:rsidRDefault="00B64EDA" w:rsidP="00B64EDA">
      <w:pPr>
        <w:numPr>
          <w:ilvl w:val="2"/>
          <w:numId w:val="43"/>
        </w:numPr>
        <w:tabs>
          <w:tab w:val="left" w:pos="1219"/>
          <w:tab w:val="left" w:pos="1650"/>
          <w:tab w:val="left" w:pos="1792"/>
          <w:tab w:val="left" w:pos="2211"/>
        </w:tabs>
        <w:spacing w:after="0" w:line="360" w:lineRule="auto"/>
        <w:ind w:left="936" w:firstLine="141"/>
        <w:contextualSpacing/>
        <w:jc w:val="both"/>
        <w:rPr>
          <w:rFonts w:ascii="Times New Roman" w:hAnsi="Times New Roman" w:cs="David"/>
          <w:sz w:val="24"/>
          <w:szCs w:val="24"/>
        </w:rPr>
      </w:pPr>
      <w:r w:rsidRPr="00B64EDA">
        <w:rPr>
          <w:rFonts w:ascii="Times New Roman" w:hAnsi="Times New Roman" w:cs="David" w:hint="cs"/>
          <w:sz w:val="24"/>
          <w:szCs w:val="24"/>
          <w:rtl/>
        </w:rPr>
        <w:t xml:space="preserve">  המציע יתחייב, כי אם י</w:t>
      </w:r>
      <w:r w:rsidRPr="00B64EDA">
        <w:rPr>
          <w:rFonts w:ascii="Times New Roman" w:hAnsi="Times New Roman" w:cs="David"/>
          <w:sz w:val="24"/>
          <w:szCs w:val="24"/>
          <w:rtl/>
        </w:rPr>
        <w:t xml:space="preserve">זכה במכרז </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משיך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עמוד בכל הדרישות </w:t>
      </w:r>
      <w:r w:rsidRPr="00B64EDA">
        <w:rPr>
          <w:rFonts w:ascii="Times New Roman" w:hAnsi="Times New Roman" w:cs="David" w:hint="cs"/>
          <w:sz w:val="24"/>
          <w:szCs w:val="24"/>
          <w:rtl/>
        </w:rPr>
        <w:t xml:space="preserve">להימנעות </w:t>
      </w:r>
      <w:r w:rsidRPr="00B64EDA">
        <w:rPr>
          <w:rFonts w:ascii="Times New Roman" w:hAnsi="Times New Roman" w:cs="David"/>
          <w:sz w:val="24"/>
          <w:szCs w:val="24"/>
          <w:rtl/>
        </w:rPr>
        <w:br/>
      </w:r>
      <w:r w:rsidRPr="00B64EDA">
        <w:rPr>
          <w:rFonts w:ascii="Times New Roman" w:hAnsi="Times New Roman" w:cs="David" w:hint="cs"/>
          <w:sz w:val="24"/>
          <w:szCs w:val="24"/>
          <w:rtl/>
        </w:rPr>
        <w:t xml:space="preserve">               מניגוד עניינים, כמפורט בהסכם ההתקשרות. </w:t>
      </w:r>
    </w:p>
    <w:p w:rsidR="00B64EDA" w:rsidRPr="00B64EDA" w:rsidRDefault="00B64EDA" w:rsidP="00B64EDA">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64EDA">
        <w:rPr>
          <w:rFonts w:ascii="Times New Roman" w:hAnsi="Times New Roman" w:cs="David"/>
          <w:b/>
          <w:bCs/>
          <w:sz w:val="20"/>
          <w:szCs w:val="28"/>
          <w:u w:val="single"/>
          <w:rtl/>
        </w:rPr>
        <w:t>התמורה</w:t>
      </w:r>
    </w:p>
    <w:p w:rsidR="00B64EDA" w:rsidRPr="00B64EDA" w:rsidRDefault="00B64EDA" w:rsidP="00B64EDA">
      <w:pPr>
        <w:spacing w:after="0" w:line="360" w:lineRule="auto"/>
        <w:ind w:left="516"/>
        <w:jc w:val="both"/>
        <w:rPr>
          <w:rFonts w:ascii="Times New Roman" w:hAnsi="Times New Roman" w:cs="David"/>
          <w:sz w:val="24"/>
          <w:szCs w:val="24"/>
          <w:rtl/>
        </w:rPr>
      </w:pPr>
      <w:r w:rsidRPr="00B64EDA">
        <w:rPr>
          <w:rFonts w:ascii="Times New Roman" w:hAnsi="Times New Roman" w:cs="David"/>
          <w:sz w:val="24"/>
          <w:szCs w:val="24"/>
          <w:rtl/>
        </w:rPr>
        <w:t xml:space="preserve">התמורה לזוכה עבור מתן השירות כמפורט במכרז זה על נספחיו, תינתן </w:t>
      </w:r>
      <w:r w:rsidRPr="00B64EDA">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B64EDA" w:rsidRPr="00B64EDA" w:rsidRDefault="00B64EDA" w:rsidP="00B64EDA">
      <w:pPr>
        <w:spacing w:after="0" w:line="360" w:lineRule="auto"/>
        <w:ind w:left="516"/>
        <w:jc w:val="both"/>
        <w:rPr>
          <w:rFonts w:ascii="Times New Roman" w:hAnsi="Times New Roman" w:cs="David"/>
          <w:sz w:val="24"/>
          <w:szCs w:val="24"/>
          <w:rtl/>
        </w:rPr>
      </w:pPr>
      <w:r w:rsidRPr="00B64EDA">
        <w:rPr>
          <w:rFonts w:ascii="Times New Roman" w:hAnsi="Times New Roman" w:cs="David" w:hint="cs"/>
          <w:sz w:val="24"/>
          <w:szCs w:val="24"/>
          <w:rtl/>
        </w:rPr>
        <w:t xml:space="preserve">התמורה תינתן לאחר </w:t>
      </w:r>
      <w:r w:rsidRPr="00B64EDA">
        <w:rPr>
          <w:rFonts w:ascii="Times New Roman" w:hAnsi="Times New Roman" w:cs="David"/>
          <w:sz w:val="24"/>
          <w:szCs w:val="24"/>
          <w:rtl/>
        </w:rPr>
        <w:t>ביצוע בפועל של החלק היחסי של השירותים הנדרשים במכרז</w:t>
      </w:r>
      <w:r w:rsidRPr="00B64EDA">
        <w:rPr>
          <w:rFonts w:ascii="Times New Roman" w:hAnsi="Times New Roman" w:cs="David" w:hint="cs"/>
          <w:sz w:val="24"/>
          <w:szCs w:val="24"/>
          <w:rtl/>
        </w:rPr>
        <w:t>, בהתאם לאופן הביצוע</w:t>
      </w:r>
      <w:r w:rsidRPr="00B64EDA">
        <w:rPr>
          <w:rFonts w:ascii="Times New Roman" w:hAnsi="Times New Roman" w:cs="David"/>
          <w:sz w:val="24"/>
          <w:szCs w:val="24"/>
          <w:rtl/>
        </w:rPr>
        <w:t xml:space="preserve"> ובהתאם להצעת המחיר שהוצעה על-ידי הזוכה</w:t>
      </w:r>
      <w:r w:rsidRPr="00B64EDA">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64EDA">
        <w:rPr>
          <w:rFonts w:ascii="Times New Roman" w:hAnsi="Times New Roman" w:cs="David"/>
          <w:sz w:val="24"/>
          <w:szCs w:val="24"/>
          <w:rtl/>
        </w:rPr>
        <w:t xml:space="preserve"> </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numPr>
          <w:ilvl w:val="0"/>
          <w:numId w:val="3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B64EDA">
        <w:rPr>
          <w:rFonts w:ascii="Times New Roman" w:hAnsi="Times New Roman" w:cs="David"/>
          <w:b/>
          <w:bCs/>
          <w:sz w:val="20"/>
          <w:szCs w:val="28"/>
          <w:u w:val="single"/>
          <w:rtl/>
        </w:rPr>
        <w:t>היררכיה בין המכרז להסכם</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64EDA">
        <w:rPr>
          <w:rFonts w:ascii="Times New Roman" w:hAnsi="Times New Roman" w:cs="David" w:hint="cs"/>
          <w:sz w:val="24"/>
          <w:szCs w:val="24"/>
          <w:rtl/>
        </w:rPr>
        <w:t xml:space="preserve">שחלקיו </w:t>
      </w:r>
      <w:r w:rsidRPr="00B64EDA">
        <w:rPr>
          <w:rFonts w:ascii="Times New Roman" w:hAnsi="Times New Roman" w:cs="David"/>
          <w:sz w:val="24"/>
          <w:szCs w:val="24"/>
          <w:rtl/>
        </w:rPr>
        <w:t>משלי</w:t>
      </w:r>
      <w:r w:rsidRPr="00B64EDA">
        <w:rPr>
          <w:rFonts w:ascii="Times New Roman" w:hAnsi="Times New Roman" w:cs="David" w:hint="cs"/>
          <w:sz w:val="24"/>
          <w:szCs w:val="24"/>
          <w:rtl/>
        </w:rPr>
        <w:t>מי</w:t>
      </w:r>
      <w:r w:rsidRPr="00B64EDA">
        <w:rPr>
          <w:rFonts w:ascii="Times New Roman" w:hAnsi="Times New Roman" w:cs="David"/>
          <w:sz w:val="24"/>
          <w:szCs w:val="24"/>
          <w:rtl/>
        </w:rPr>
        <w:t xml:space="preserve">ם זה את זה. </w:t>
      </w:r>
    </w:p>
    <w:p w:rsidR="00B64EDA" w:rsidRPr="00B64EDA" w:rsidRDefault="00B64EDA" w:rsidP="00B64EDA">
      <w:pPr>
        <w:numPr>
          <w:ilvl w:val="1"/>
          <w:numId w:val="3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64EDA">
        <w:rPr>
          <w:rFonts w:ascii="Times New Roman" w:hAnsi="Times New Roman" w:cs="David"/>
          <w:sz w:val="24"/>
          <w:szCs w:val="24"/>
          <w:rtl/>
        </w:rPr>
        <w:t>בנסיבות שבהן לא ניתן ליישב בין נוסח מפרט המכרז לבין נוסח ההסכם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יגבר נוסח </w:t>
      </w:r>
      <w:r w:rsidRPr="00B64EDA">
        <w:rPr>
          <w:rFonts w:ascii="Times New Roman" w:hAnsi="Times New Roman" w:cs="David" w:hint="cs"/>
          <w:sz w:val="24"/>
          <w:szCs w:val="24"/>
          <w:rtl/>
        </w:rPr>
        <w:t xml:space="preserve">מפרט </w:t>
      </w:r>
      <w:r w:rsidRPr="00B64EDA">
        <w:rPr>
          <w:rFonts w:ascii="Times New Roman" w:hAnsi="Times New Roman" w:cs="David"/>
          <w:sz w:val="24"/>
          <w:szCs w:val="24"/>
          <w:rtl/>
        </w:rPr>
        <w:t>ה</w:t>
      </w:r>
      <w:r w:rsidRPr="00B64EDA">
        <w:rPr>
          <w:rFonts w:ascii="Times New Roman" w:hAnsi="Times New Roman" w:cs="David" w:hint="cs"/>
          <w:sz w:val="24"/>
          <w:szCs w:val="24"/>
          <w:rtl/>
        </w:rPr>
        <w:t xml:space="preserve">מכרז </w:t>
      </w:r>
      <w:r w:rsidRPr="00B64EDA">
        <w:rPr>
          <w:rFonts w:ascii="Times New Roman" w:hAnsi="Times New Roman" w:cs="David"/>
          <w:sz w:val="24"/>
          <w:szCs w:val="24"/>
          <w:rtl/>
        </w:rPr>
        <w:t>, ויראו נוסח זה כנוסח המחייב</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p>
    <w:p w:rsidR="00B64EDA" w:rsidRPr="00B64EDA" w:rsidRDefault="00B64EDA" w:rsidP="00B64EDA">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B64EDA" w:rsidRPr="00B64EDA" w:rsidRDefault="00B64EDA" w:rsidP="00B64EDA">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64EDA">
        <w:rPr>
          <w:rFonts w:ascii="Times New Roman" w:hAnsi="Times New Roman" w:cs="David"/>
          <w:b/>
          <w:bCs/>
          <w:sz w:val="28"/>
          <w:szCs w:val="28"/>
          <w:u w:val="single"/>
          <w:rtl/>
        </w:rPr>
        <w:t>שאלות והבהרות</w:t>
      </w:r>
    </w:p>
    <w:p w:rsidR="00B64EDA" w:rsidRPr="00B64EDA" w:rsidRDefault="00B64EDA" w:rsidP="00B64EDA">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64EDA">
        <w:rPr>
          <w:rFonts w:ascii="Times New Roman" w:hAnsi="Times New Roman" w:cs="David"/>
          <w:sz w:val="24"/>
          <w:szCs w:val="24"/>
          <w:rtl/>
        </w:rPr>
        <w:t xml:space="preserve">שאלות והבהרות יש להפנות </w:t>
      </w:r>
      <w:r w:rsidRPr="00B64EDA">
        <w:rPr>
          <w:rFonts w:ascii="Times New Roman" w:hAnsi="Times New Roman" w:cs="David"/>
          <w:b/>
          <w:bCs/>
          <w:sz w:val="24"/>
          <w:szCs w:val="24"/>
          <w:u w:val="single"/>
          <w:rtl/>
        </w:rPr>
        <w:t>בכתב בלבד</w:t>
      </w:r>
      <w:r w:rsidRPr="00B64EDA">
        <w:rPr>
          <w:rFonts w:ascii="Times New Roman" w:hAnsi="Times New Roman" w:cs="David" w:hint="cs"/>
          <w:b/>
          <w:bCs/>
          <w:sz w:val="24"/>
          <w:szCs w:val="24"/>
          <w:u w:val="single"/>
          <w:rtl/>
        </w:rPr>
        <w:t xml:space="preserve"> באמצעות דוא"ל  </w:t>
      </w:r>
      <w:hyperlink r:id="rId10" w:history="1">
        <w:r w:rsidRPr="00B64EDA">
          <w:rPr>
            <w:rFonts w:ascii="Times New Roman" w:hAnsi="Times New Roman" w:cs="David"/>
            <w:color w:val="0000FF"/>
            <w:sz w:val="24"/>
            <w:szCs w:val="24"/>
            <w:u w:val="single"/>
          </w:rPr>
          <w:t>simap@economy.gov.il</w:t>
        </w:r>
      </w:hyperlink>
    </w:p>
    <w:p w:rsidR="00B64EDA" w:rsidRPr="00B64EDA" w:rsidRDefault="00B64EDA" w:rsidP="001C16D5">
      <w:pPr>
        <w:overflowPunct w:val="0"/>
        <w:autoSpaceDE w:val="0"/>
        <w:autoSpaceDN w:val="0"/>
        <w:adjustRightInd w:val="0"/>
        <w:spacing w:after="0" w:line="360" w:lineRule="auto"/>
        <w:ind w:left="1049"/>
        <w:contextualSpacing/>
        <w:textAlignment w:val="baseline"/>
        <w:rPr>
          <w:rFonts w:ascii="Times New Roman" w:hAnsi="Times New Roman" w:cs="David"/>
          <w:sz w:val="24"/>
          <w:szCs w:val="24"/>
        </w:rPr>
      </w:pPr>
      <w:r w:rsidRPr="00B64EDA">
        <w:rPr>
          <w:rFonts w:ascii="Times New Roman" w:hAnsi="Times New Roman" w:cs="David" w:hint="cs"/>
          <w:sz w:val="24"/>
          <w:szCs w:val="24"/>
          <w:rtl/>
        </w:rPr>
        <w:t xml:space="preserve">או באמצעות </w:t>
      </w:r>
      <w:r w:rsidRPr="00B64EDA">
        <w:rPr>
          <w:rFonts w:ascii="Times New Roman" w:hAnsi="Times New Roman" w:cs="David"/>
          <w:sz w:val="24"/>
          <w:szCs w:val="24"/>
          <w:rtl/>
        </w:rPr>
        <w:t>פקס מס' 02-6662937</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 עד לתאריך </w:t>
      </w:r>
      <w:r w:rsidR="001C16D5">
        <w:rPr>
          <w:rFonts w:ascii="Times New Roman" w:hAnsi="Times New Roman" w:cs="David" w:hint="cs"/>
          <w:sz w:val="24"/>
          <w:szCs w:val="24"/>
          <w:rtl/>
        </w:rPr>
        <w:t>12.12.16</w:t>
      </w:r>
      <w:r w:rsidRPr="00B64EDA">
        <w:rPr>
          <w:rFonts w:ascii="Times New Roman" w:hAnsi="Times New Roman" w:cs="David"/>
          <w:sz w:val="24"/>
          <w:szCs w:val="24"/>
          <w:rtl/>
        </w:rPr>
        <w:t xml:space="preserve"> </w:t>
      </w:r>
      <w:r w:rsidR="001C16D5">
        <w:rPr>
          <w:rFonts w:ascii="Times New Roman" w:hAnsi="Times New Roman" w:cs="David" w:hint="cs"/>
          <w:sz w:val="24"/>
          <w:szCs w:val="24"/>
          <w:rtl/>
        </w:rPr>
        <w:t>ב</w:t>
      </w:r>
      <w:r w:rsidRPr="00B64EDA">
        <w:rPr>
          <w:rFonts w:ascii="Times New Roman" w:hAnsi="Times New Roman" w:cs="David"/>
          <w:sz w:val="24"/>
          <w:szCs w:val="24"/>
          <w:rtl/>
        </w:rPr>
        <w:t xml:space="preserve">שעה 12:00 </w:t>
      </w:r>
      <w:r w:rsidRPr="00B64EDA">
        <w:rPr>
          <w:rFonts w:ascii="Times New Roman" w:hAnsi="Times New Roman" w:cs="David" w:hint="cs"/>
          <w:sz w:val="24"/>
          <w:szCs w:val="24"/>
          <w:rtl/>
        </w:rPr>
        <w:t xml:space="preserve">לגב' סימה פיאמנטה, </w:t>
      </w:r>
      <w:r w:rsidRPr="00B64EDA">
        <w:rPr>
          <w:rFonts w:ascii="Times New Roman" w:hAnsi="Times New Roman" w:cs="David"/>
          <w:sz w:val="24"/>
          <w:szCs w:val="24"/>
          <w:rtl/>
        </w:rPr>
        <w:t>ועדת המכרזים</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br/>
      </w:r>
      <w:r w:rsidRPr="00B64EDA">
        <w:rPr>
          <w:rFonts w:ascii="Times New Roman" w:hAnsi="Times New Roman" w:cs="David"/>
          <w:sz w:val="24"/>
          <w:szCs w:val="24"/>
          <w:rtl/>
        </w:rPr>
        <w:t>יש לוודא אישור קבלת הפקס בטלפון מס</w:t>
      </w:r>
      <w:r w:rsidRPr="00B64EDA">
        <w:rPr>
          <w:rFonts w:ascii="Times New Roman" w:hAnsi="Times New Roman" w:cs="David" w:hint="cs"/>
          <w:sz w:val="24"/>
          <w:szCs w:val="24"/>
          <w:rtl/>
        </w:rPr>
        <w:t>':</w:t>
      </w:r>
      <w:r w:rsidRPr="00B64EDA">
        <w:rPr>
          <w:rFonts w:ascii="Times New Roman" w:hAnsi="Times New Roman" w:cs="David"/>
          <w:sz w:val="24"/>
          <w:szCs w:val="24"/>
          <w:rtl/>
        </w:rPr>
        <w:t>02-6662600</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שאלות שיועברו בכל אמצעי אחר לא ייענו.</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ביחס לכל שאלה </w:t>
      </w:r>
      <w:r w:rsidRPr="00B64EDA">
        <w:rPr>
          <w:rFonts w:ascii="Times New Roman" w:hAnsi="Times New Roman" w:cs="David" w:hint="cs"/>
          <w:sz w:val="24"/>
          <w:szCs w:val="24"/>
          <w:rtl/>
        </w:rPr>
        <w:t>יש לציין את</w:t>
      </w:r>
      <w:r w:rsidRPr="00B64EDA">
        <w:rPr>
          <w:rFonts w:ascii="Times New Roman" w:hAnsi="Times New Roman" w:cs="David"/>
          <w:sz w:val="24"/>
          <w:szCs w:val="24"/>
          <w:rtl/>
        </w:rPr>
        <w:t xml:space="preserve"> מספר/י </w:t>
      </w:r>
      <w:r w:rsidRPr="00B64EDA">
        <w:rPr>
          <w:rFonts w:ascii="Times New Roman" w:hAnsi="Times New Roman" w:cs="David" w:hint="cs"/>
          <w:sz w:val="24"/>
          <w:szCs w:val="24"/>
          <w:rtl/>
        </w:rPr>
        <w:t>הסעיף</w:t>
      </w:r>
      <w:r w:rsidRPr="00B64EDA">
        <w:rPr>
          <w:rFonts w:ascii="Times New Roman" w:hAnsi="Times New Roman" w:cs="David"/>
          <w:sz w:val="24"/>
          <w:szCs w:val="24"/>
          <w:rtl/>
        </w:rPr>
        <w:t>/ים הספציפי/ים במסמכי המכרז אליו/הם היא מתייחסת.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יש להימנע מנוסח שאלות הכולל פרטים מזהים של השואל.</w:t>
      </w:r>
      <w:r w:rsidRPr="00B64EDA">
        <w:rPr>
          <w:rFonts w:ascii="Times New Roman" w:hAnsi="Times New Roman" w:cs="David" w:hint="cs"/>
          <w:sz w:val="24"/>
          <w:szCs w:val="24"/>
          <w:rtl/>
        </w:rPr>
        <w:t xml:space="preserve"> </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sz w:val="24"/>
          <w:szCs w:val="24"/>
          <w:rtl/>
        </w:rPr>
        <w:lastRenderedPageBreak/>
        <w:t>תשובות יפורסמו באתר האינטרנט שכתובתו:</w:t>
      </w:r>
      <w:r w:rsidRPr="00B64EDA">
        <w:rPr>
          <w:rFonts w:cs="David"/>
          <w:sz w:val="24"/>
          <w:szCs w:val="24"/>
        </w:rPr>
        <w:t xml:space="preserve"> </w:t>
      </w:r>
      <w:hyperlink r:id="rId11" w:history="1">
        <w:r w:rsidRPr="00B64EDA">
          <w:rPr>
            <w:rFonts w:cs="David"/>
            <w:color w:val="0000FF"/>
            <w:sz w:val="24"/>
            <w:szCs w:val="24"/>
            <w:u w:val="single"/>
          </w:rPr>
          <w:t>www.economy.gov.il</w:t>
        </w:r>
      </w:hyperlink>
      <w:r w:rsidRPr="00B64EDA">
        <w:rPr>
          <w:rFonts w:cs="David"/>
          <w:sz w:val="24"/>
          <w:szCs w:val="24"/>
          <w:rtl/>
        </w:rPr>
        <w:t xml:space="preserve"> תחת הכותרת "שירותים נבחרים" – "מכרזים" </w:t>
      </w:r>
      <w:r w:rsidRPr="00B64EDA">
        <w:rPr>
          <w:rFonts w:hint="cs"/>
          <w:rtl/>
        </w:rPr>
        <w:t xml:space="preserve"> </w:t>
      </w:r>
      <w:r w:rsidR="000B42A3">
        <w:rPr>
          <w:rFonts w:ascii="Times New Roman" w:hAnsi="Times New Roman" w:cs="David"/>
          <w:sz w:val="24"/>
          <w:szCs w:val="24"/>
          <w:rtl/>
        </w:rPr>
        <w:t xml:space="preserve">החל מתאריך </w:t>
      </w:r>
      <w:r w:rsidR="000B42A3">
        <w:rPr>
          <w:rFonts w:ascii="Times New Roman" w:hAnsi="Times New Roman" w:cs="David" w:hint="cs"/>
          <w:sz w:val="24"/>
          <w:szCs w:val="24"/>
          <w:rtl/>
        </w:rPr>
        <w:t xml:space="preserve">1.1.2017.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התשובות לשאלות מהוות חלק בלתי נפרד ממסמכי המכרז.</w:t>
      </w:r>
      <w:r w:rsidRPr="00B64EDA">
        <w:rPr>
          <w:rFonts w:ascii="Times New Roman" w:hAnsi="Times New Roman" w:cs="David" w:hint="cs"/>
          <w:sz w:val="24"/>
          <w:szCs w:val="24"/>
          <w:rtl/>
        </w:rPr>
        <w:t xml:space="preserve"> רק תשובות שפורסמו באתר האינטרנט כמפורט לעיל- מחייבות את עורך המכרז.</w:t>
      </w:r>
    </w:p>
    <w:p w:rsidR="00B64EDA" w:rsidRPr="00B64EDA" w:rsidRDefault="00B64EDA" w:rsidP="00B64ED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64EDA" w:rsidRPr="00B64EDA" w:rsidRDefault="00B64EDA" w:rsidP="00B64EDA">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64EDA">
        <w:rPr>
          <w:rFonts w:ascii="Times New Roman" w:hAnsi="Times New Roman" w:cs="David"/>
          <w:b/>
          <w:bCs/>
          <w:sz w:val="20"/>
          <w:szCs w:val="28"/>
          <w:u w:val="single"/>
          <w:rtl/>
        </w:rPr>
        <w:t>עיון במסמכים</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עיון במסמכים </w:t>
      </w:r>
      <w:r w:rsidRPr="00B64EDA">
        <w:rPr>
          <w:rFonts w:ascii="Times New Roman" w:hAnsi="Times New Roman" w:cs="David" w:hint="cs"/>
          <w:sz w:val="24"/>
          <w:szCs w:val="24"/>
          <w:rtl/>
        </w:rPr>
        <w:t xml:space="preserve">יעשה </w:t>
      </w:r>
      <w:r w:rsidRPr="00B64EDA">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מציע הסבור</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כי חלקים מהצעתו כוללים סודות מסחריים ו/או סודות מקצועיים (להלן – חלקים סודיים), שלדעתו אין לאפשר את העיון בהם למציעים אחרים: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יציין במפורש בהצעתו מהם החלקים הסודיים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יסמן את החלקים הסודיים שבהצעתו באופן ברור וחד-משמעי</w:t>
      </w:r>
      <w:r w:rsidRPr="00B64EDA">
        <w:rPr>
          <w:rFonts w:ascii="Times New Roman" w:hAnsi="Times New Roman" w:cs="David" w:hint="cs"/>
          <w:sz w:val="24"/>
          <w:szCs w:val="24"/>
          <w:rtl/>
        </w:rPr>
        <w:t xml:space="preserve"> ו</w:t>
      </w:r>
      <w:r w:rsidRPr="00B64EDA">
        <w:rPr>
          <w:rFonts w:ascii="Times New Roman" w:hAnsi="Times New Roman" w:cs="David"/>
          <w:sz w:val="24"/>
          <w:szCs w:val="24"/>
          <w:rtl/>
        </w:rPr>
        <w:t>במידת האפשר</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יפריד חלקים אלה מכלל ההצעה הפרדה פיזית.</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b/>
          <w:bCs/>
          <w:sz w:val="24"/>
          <w:szCs w:val="24"/>
          <w:rtl/>
        </w:rPr>
        <w:t>מציע שלא סימן חלקים בהצעתו כסודיים יראוהו כמי שמסכים למסירת ההצעה כולה</w:t>
      </w:r>
      <w:r w:rsidRPr="00B64EDA">
        <w:rPr>
          <w:rFonts w:ascii="Times New Roman" w:hAnsi="Times New Roman" w:cs="David"/>
          <w:b/>
          <w:bCs/>
          <w:sz w:val="24"/>
          <w:szCs w:val="24"/>
        </w:rPr>
        <w:t xml:space="preserve"> </w:t>
      </w:r>
      <w:r w:rsidRPr="00B64EDA">
        <w:rPr>
          <w:rFonts w:ascii="Times New Roman" w:hAnsi="Times New Roman" w:cs="David"/>
          <w:b/>
          <w:bCs/>
          <w:sz w:val="24"/>
          <w:szCs w:val="24"/>
          <w:rtl/>
        </w:rPr>
        <w:t>לעיון מציעים אחרים.</w:t>
      </w:r>
      <w:r w:rsidRPr="00B64EDA">
        <w:rPr>
          <w:rFonts w:ascii="Times New Roman" w:hAnsi="Times New Roman" w:cs="David" w:hint="cs"/>
          <w:b/>
          <w:bCs/>
          <w:sz w:val="24"/>
          <w:szCs w:val="24"/>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r w:rsidRPr="00B64EDA">
        <w:rPr>
          <w:rFonts w:ascii="Times New Roman" w:hAnsi="Times New Roman" w:cs="David" w:hint="cs"/>
          <w:sz w:val="24"/>
          <w:szCs w:val="24"/>
          <w:rtl/>
        </w:rPr>
        <w:t xml:space="preserve">.     </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64EDA">
        <w:rPr>
          <w:rFonts w:ascii="Times New Roman" w:hAnsi="Times New Roman" w:cs="David" w:hint="cs"/>
          <w:sz w:val="24"/>
          <w:szCs w:val="24"/>
          <w:rtl/>
        </w:rPr>
        <w:t>על מציע המבקש כי פרטים בהצעתו ייחשבו סודיים, לפרט מהם אותם חלקים ע"ג נספח ט'.</w:t>
      </w:r>
    </w:p>
    <w:p w:rsidR="00B64EDA" w:rsidRPr="00B64EDA" w:rsidRDefault="00B64EDA" w:rsidP="00B64ED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64EDA" w:rsidRPr="00B64EDA" w:rsidRDefault="00B64EDA" w:rsidP="00B64EDA">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B64EDA">
        <w:rPr>
          <w:rFonts w:ascii="Times New Roman" w:hAnsi="Times New Roman" w:cs="David" w:hint="cs"/>
          <w:b/>
          <w:bCs/>
          <w:sz w:val="28"/>
          <w:szCs w:val="28"/>
          <w:u w:val="single"/>
          <w:rtl/>
        </w:rPr>
        <w:t xml:space="preserve">רשימת </w:t>
      </w:r>
      <w:r w:rsidRPr="00B64EDA">
        <w:rPr>
          <w:rFonts w:ascii="Times New Roman" w:hAnsi="Times New Roman" w:cs="David"/>
          <w:b/>
          <w:bCs/>
          <w:sz w:val="28"/>
          <w:szCs w:val="28"/>
          <w:u w:val="single"/>
          <w:rtl/>
        </w:rPr>
        <w:t>נספחים</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t>להלן הנספחים המצורפים למפרט מכרז זה, והמהווים חלק בלתי נפרד הימנו:</w:t>
      </w:r>
    </w:p>
    <w:p w:rsidR="00B64EDA" w:rsidRPr="00B64EDA" w:rsidRDefault="00B64EDA" w:rsidP="00B64EDA">
      <w:pPr>
        <w:spacing w:after="0" w:line="360" w:lineRule="auto"/>
        <w:ind w:left="393"/>
        <w:jc w:val="both"/>
        <w:rPr>
          <w:rFonts w:ascii="Times New Roman" w:hAnsi="Times New Roman" w:cs="David"/>
          <w:sz w:val="24"/>
          <w:szCs w:val="24"/>
          <w:rtl/>
        </w:rPr>
      </w:pPr>
      <w:r w:rsidRPr="00B64EDA">
        <w:rPr>
          <w:rFonts w:ascii="Times New Roman" w:hAnsi="Times New Roman" w:cs="David"/>
          <w:sz w:val="24"/>
          <w:szCs w:val="24"/>
          <w:rtl/>
        </w:rPr>
        <w:t>נספח א</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w:t>
      </w:r>
      <w:r w:rsidRPr="00B64EDA">
        <w:rPr>
          <w:rFonts w:ascii="Times New Roman" w:hAnsi="Times New Roman" w:cs="David" w:hint="cs"/>
          <w:b/>
          <w:bCs/>
          <w:sz w:val="24"/>
          <w:szCs w:val="24"/>
          <w:rtl/>
        </w:rPr>
        <w:t>נוסח למציע שאינו תאגיד</w:t>
      </w:r>
      <w:r w:rsidRPr="00B64EDA">
        <w:rPr>
          <w:rFonts w:ascii="Times New Roman" w:hAnsi="Times New Roman" w:cs="David" w:hint="cs"/>
          <w:sz w:val="24"/>
          <w:szCs w:val="24"/>
          <w:rtl/>
        </w:rPr>
        <w:t>)/נספח א1 (</w:t>
      </w:r>
      <w:r w:rsidRPr="00B64EDA">
        <w:rPr>
          <w:rFonts w:ascii="Times New Roman" w:hAnsi="Times New Roman" w:cs="David" w:hint="cs"/>
          <w:b/>
          <w:bCs/>
          <w:sz w:val="24"/>
          <w:szCs w:val="24"/>
          <w:rtl/>
        </w:rPr>
        <w:t>נוסח למציע שהוא תאגיד</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הצהרה/התחייבות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בדבר </w:t>
      </w:r>
      <w:r w:rsidRPr="00B64EDA">
        <w:rPr>
          <w:rFonts w:ascii="Times New Roman" w:hAnsi="Times New Roman" w:cs="David" w:hint="cs"/>
          <w:sz w:val="24"/>
          <w:szCs w:val="24"/>
          <w:rtl/>
        </w:rPr>
        <w:t>קיום חוקי עבודה ו</w:t>
      </w:r>
      <w:r w:rsidRPr="00B64EDA">
        <w:rPr>
          <w:rFonts w:ascii="Times New Roman" w:hAnsi="Times New Roman" w:cs="David"/>
          <w:sz w:val="24"/>
          <w:szCs w:val="24"/>
          <w:rtl/>
        </w:rPr>
        <w:t xml:space="preserve">העסקת עובדים זרים כדין ותשלום שכר מינימום. </w:t>
      </w:r>
    </w:p>
    <w:p w:rsidR="00B64EDA" w:rsidRPr="00B64EDA" w:rsidRDefault="00B64EDA" w:rsidP="00B64EDA">
      <w:pPr>
        <w:spacing w:after="0" w:line="360" w:lineRule="auto"/>
        <w:ind w:left="393"/>
        <w:jc w:val="both"/>
        <w:rPr>
          <w:rFonts w:ascii="Times New Roman" w:hAnsi="Times New Roman" w:cs="David"/>
          <w:sz w:val="24"/>
          <w:szCs w:val="24"/>
          <w:rtl/>
        </w:rPr>
      </w:pPr>
      <w:r w:rsidRPr="00B64EDA">
        <w:rPr>
          <w:rFonts w:ascii="Times New Roman" w:hAnsi="Times New Roman" w:cs="David"/>
          <w:sz w:val="24"/>
          <w:szCs w:val="24"/>
          <w:rtl/>
        </w:rPr>
        <w:t>נספח ב</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w:t>
      </w:r>
      <w:r w:rsidRPr="00B64EDA">
        <w:rPr>
          <w:rFonts w:ascii="Times New Roman" w:hAnsi="Times New Roman" w:cs="David" w:hint="cs"/>
          <w:b/>
          <w:bCs/>
          <w:sz w:val="24"/>
          <w:szCs w:val="24"/>
          <w:rtl/>
        </w:rPr>
        <w:t>נוסח למציע שאינו תאגיד</w:t>
      </w:r>
      <w:r w:rsidRPr="00B64EDA">
        <w:rPr>
          <w:rFonts w:ascii="Times New Roman" w:hAnsi="Times New Roman" w:cs="David" w:hint="cs"/>
          <w:sz w:val="24"/>
          <w:szCs w:val="24"/>
          <w:rtl/>
        </w:rPr>
        <w:t>)/נספח ב1 (</w:t>
      </w:r>
      <w:r w:rsidRPr="00B64EDA">
        <w:rPr>
          <w:rFonts w:ascii="Times New Roman" w:hAnsi="Times New Roman" w:cs="David" w:hint="cs"/>
          <w:b/>
          <w:bCs/>
          <w:sz w:val="24"/>
          <w:szCs w:val="24"/>
          <w:rtl/>
        </w:rPr>
        <w:t>נוסח למציע שהוא תאגיד</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 הצהרה והתחייבות לעניין </w:t>
      </w:r>
      <w:r w:rsidRPr="00B64EDA">
        <w:rPr>
          <w:rFonts w:ascii="Times New Roman" w:hAnsi="Times New Roman" w:cs="David" w:hint="cs"/>
          <w:sz w:val="24"/>
          <w:szCs w:val="24"/>
          <w:rtl/>
        </w:rPr>
        <w:t>התחייבות לעשות שימוש בתוכנות מחשב חוקיות ולעמוד בכל דרישות המכרז</w:t>
      </w:r>
      <w:r w:rsidRPr="00B64EDA">
        <w:rPr>
          <w:rFonts w:ascii="Times New Roman" w:hAnsi="Times New Roman" w:cs="David"/>
          <w:sz w:val="24"/>
          <w:szCs w:val="24"/>
          <w:rtl/>
        </w:rPr>
        <w:t xml:space="preserve">. </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t>נספח ג</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 נוסח כתב ערבות</w:t>
      </w:r>
    </w:p>
    <w:p w:rsidR="00B64EDA" w:rsidRPr="00B64EDA" w:rsidRDefault="00B64EDA" w:rsidP="00B64EDA">
      <w:pPr>
        <w:tabs>
          <w:tab w:val="left" w:pos="393"/>
        </w:tabs>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t>נספח ד</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 ניסיון המציע. </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lastRenderedPageBreak/>
        <w:t>נספח ה</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 ניסיון </w:t>
      </w:r>
      <w:r w:rsidRPr="00B64EDA">
        <w:rPr>
          <w:rFonts w:ascii="Times New Roman" w:hAnsi="Times New Roman" w:cs="David" w:hint="cs"/>
          <w:sz w:val="24"/>
          <w:szCs w:val="24"/>
          <w:rtl/>
        </w:rPr>
        <w:t>האחראי המקצועי.</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t xml:space="preserve">נספח </w:t>
      </w:r>
      <w:r w:rsidRPr="00B64EDA">
        <w:rPr>
          <w:rFonts w:ascii="Times New Roman" w:hAnsi="Times New Roman" w:cs="David" w:hint="cs"/>
          <w:sz w:val="24"/>
          <w:szCs w:val="24"/>
          <w:rtl/>
        </w:rPr>
        <w:t>ה'1</w:t>
      </w:r>
      <w:r w:rsidRPr="00B64EDA">
        <w:rPr>
          <w:rFonts w:ascii="Times New Roman" w:hAnsi="Times New Roman" w:cs="David"/>
          <w:sz w:val="24"/>
          <w:szCs w:val="24"/>
          <w:rtl/>
        </w:rPr>
        <w:t xml:space="preserve">  – </w:t>
      </w:r>
      <w:r w:rsidRPr="00B64EDA">
        <w:rPr>
          <w:rFonts w:ascii="Times New Roman" w:hAnsi="Times New Roman" w:cs="David" w:hint="cs"/>
          <w:sz w:val="24"/>
          <w:szCs w:val="24"/>
          <w:rtl/>
        </w:rPr>
        <w:t>פירוט וניסיון המורים.</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t>נספח ו</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 הצעת מחיר</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sz w:val="24"/>
          <w:szCs w:val="24"/>
          <w:rtl/>
        </w:rPr>
        <w:t>נספח ז</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 הצהרה בדבר היעדר ניגוד עניינים.</w:t>
      </w:r>
    </w:p>
    <w:p w:rsidR="00B64EDA" w:rsidRPr="00B64EDA" w:rsidRDefault="00B64EDA" w:rsidP="00B64EDA">
      <w:pPr>
        <w:spacing w:after="0" w:line="360" w:lineRule="auto"/>
        <w:ind w:left="393"/>
        <w:jc w:val="both"/>
        <w:rPr>
          <w:rFonts w:ascii="Times New Roman" w:hAnsi="Times New Roman" w:cs="David"/>
          <w:sz w:val="24"/>
          <w:szCs w:val="24"/>
          <w:rtl/>
        </w:rPr>
      </w:pPr>
      <w:r w:rsidRPr="00B64EDA">
        <w:rPr>
          <w:rFonts w:ascii="Times New Roman" w:hAnsi="Times New Roman" w:cs="David" w:hint="cs"/>
          <w:sz w:val="24"/>
          <w:szCs w:val="24"/>
          <w:rtl/>
        </w:rPr>
        <w:t>נספח ט'</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r w:rsidRPr="00B64EDA">
        <w:rPr>
          <w:rFonts w:ascii="Times New Roman" w:hAnsi="Times New Roman" w:cs="David" w:hint="cs"/>
          <w:b/>
          <w:bCs/>
          <w:sz w:val="24"/>
          <w:szCs w:val="24"/>
          <w:rtl/>
        </w:rPr>
        <w:t>נוסח למציע שאינו תאגיד</w:t>
      </w:r>
      <w:r w:rsidRPr="00B64EDA">
        <w:rPr>
          <w:rFonts w:ascii="Times New Roman" w:hAnsi="Times New Roman" w:cs="David" w:hint="cs"/>
          <w:sz w:val="24"/>
          <w:szCs w:val="24"/>
          <w:rtl/>
        </w:rPr>
        <w:t>)/ נספח ט1 (</w:t>
      </w:r>
      <w:r w:rsidRPr="00B64EDA">
        <w:rPr>
          <w:rFonts w:ascii="Times New Roman" w:hAnsi="Times New Roman" w:cs="David" w:hint="cs"/>
          <w:b/>
          <w:bCs/>
          <w:sz w:val="24"/>
          <w:szCs w:val="24"/>
          <w:rtl/>
        </w:rPr>
        <w:t>נוסח למציע שהוא תאגיד</w:t>
      </w:r>
      <w:r w:rsidRPr="00B64EDA">
        <w:rPr>
          <w:rFonts w:ascii="Times New Roman" w:hAnsi="Times New Roman" w:cs="David" w:hint="cs"/>
          <w:sz w:val="24"/>
          <w:szCs w:val="24"/>
          <w:rtl/>
        </w:rPr>
        <w:t>) הצהרה לעניין פרטים סודיים בהצעה וכתב ויתור.</w:t>
      </w:r>
    </w:p>
    <w:p w:rsidR="00B64EDA" w:rsidRPr="00B64EDA" w:rsidRDefault="00B64EDA" w:rsidP="00B64EDA">
      <w:pPr>
        <w:spacing w:after="0" w:line="360" w:lineRule="auto"/>
        <w:ind w:left="393"/>
        <w:rPr>
          <w:rFonts w:ascii="Times New Roman" w:hAnsi="Times New Roman" w:cs="David"/>
          <w:sz w:val="24"/>
          <w:szCs w:val="24"/>
          <w:rtl/>
        </w:rPr>
      </w:pPr>
      <w:r w:rsidRPr="00B64EDA">
        <w:rPr>
          <w:rFonts w:ascii="Times New Roman" w:hAnsi="Times New Roman" w:cs="David" w:hint="cs"/>
          <w:sz w:val="24"/>
          <w:szCs w:val="24"/>
          <w:rtl/>
        </w:rPr>
        <w:t>נספח י'</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"הסכם למתן שירותים".</w:t>
      </w:r>
    </w:p>
    <w:p w:rsidR="00B64EDA" w:rsidRPr="00B64EDA" w:rsidRDefault="00B64EDA" w:rsidP="00B64EDA">
      <w:pPr>
        <w:keepNext/>
        <w:spacing w:after="0" w:line="360" w:lineRule="auto"/>
        <w:jc w:val="right"/>
        <w:outlineLvl w:val="1"/>
        <w:rPr>
          <w:rFonts w:ascii="Times New Roman" w:hAnsi="Times New Roman" w:cs="David"/>
          <w:b/>
          <w:bCs/>
          <w:sz w:val="24"/>
          <w:szCs w:val="24"/>
          <w:u w:val="single"/>
          <w:rtl/>
        </w:rPr>
      </w:pPr>
      <w:r w:rsidRPr="00B64EDA">
        <w:rPr>
          <w:rFonts w:ascii="Times New Roman" w:hAnsi="Times New Roman" w:cs="David"/>
          <w:sz w:val="24"/>
          <w:szCs w:val="24"/>
          <w:u w:val="single"/>
          <w:rtl/>
        </w:rPr>
        <w:br w:type="page"/>
      </w:r>
      <w:r w:rsidRPr="00B64EDA">
        <w:rPr>
          <w:rFonts w:ascii="Times New Roman" w:hAnsi="Times New Roman" w:cs="David"/>
          <w:b/>
          <w:bCs/>
          <w:sz w:val="24"/>
          <w:szCs w:val="24"/>
          <w:u w:val="single"/>
          <w:rtl/>
        </w:rPr>
        <w:lastRenderedPageBreak/>
        <w:t>נספח א</w:t>
      </w:r>
      <w:r w:rsidRPr="00B64EDA">
        <w:rPr>
          <w:rFonts w:ascii="Times New Roman" w:hAnsi="Times New Roman" w:cs="David" w:hint="cs"/>
          <w:b/>
          <w:bCs/>
          <w:sz w:val="24"/>
          <w:szCs w:val="24"/>
          <w:u w:val="single"/>
          <w:rtl/>
        </w:rPr>
        <w:t xml:space="preserve"> למכרז</w:t>
      </w:r>
      <w:r w:rsidRPr="00B64EDA">
        <w:rPr>
          <w:rFonts w:ascii="Times New Roman" w:hAnsi="Times New Roman" w:cs="David"/>
          <w:b/>
          <w:bCs/>
          <w:sz w:val="24"/>
          <w:szCs w:val="24"/>
          <w:u w:val="single"/>
          <w:rtl/>
        </w:rPr>
        <w:t xml:space="preserve"> </w:t>
      </w:r>
    </w:p>
    <w:p w:rsidR="00B64EDA" w:rsidRPr="00B64EDA" w:rsidRDefault="00B64EDA" w:rsidP="00B64EDA">
      <w:pPr>
        <w:keepNext/>
        <w:spacing w:after="0" w:line="360" w:lineRule="auto"/>
        <w:outlineLvl w:val="1"/>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אם המציע אינו תאגיד:</w:t>
      </w:r>
    </w:p>
    <w:p w:rsidR="00B64EDA" w:rsidRPr="00B64EDA" w:rsidRDefault="00B64EDA" w:rsidP="00B64EDA">
      <w:pPr>
        <w:keepNext/>
        <w:spacing w:after="0" w:line="360" w:lineRule="auto"/>
        <w:jc w:val="right"/>
        <w:outlineLvl w:val="1"/>
        <w:rPr>
          <w:rFonts w:ascii="Times New Roman" w:hAnsi="Times New Roman" w:cs="David"/>
          <w:b/>
          <w:bCs/>
          <w:sz w:val="24"/>
          <w:szCs w:val="24"/>
          <w:u w:val="single"/>
          <w:rtl/>
        </w:rPr>
      </w:pPr>
    </w:p>
    <w:p w:rsidR="00B64EDA" w:rsidRPr="00B64EDA" w:rsidRDefault="00B64EDA" w:rsidP="00B64EDA">
      <w:pPr>
        <w:keepNext/>
        <w:spacing w:after="0" w:line="360" w:lineRule="auto"/>
        <w:jc w:val="center"/>
        <w:outlineLvl w:val="1"/>
        <w:rPr>
          <w:rFonts w:ascii="Times New Roman" w:hAnsi="Times New Roman" w:cs="David"/>
          <w:b/>
          <w:bCs/>
          <w:sz w:val="24"/>
          <w:szCs w:val="24"/>
          <w:u w:val="single"/>
          <w:rtl/>
        </w:rPr>
      </w:pPr>
      <w:r w:rsidRPr="00B64EDA">
        <w:rPr>
          <w:rFonts w:ascii="Times New Roman" w:hAnsi="Times New Roman" w:cs="David"/>
          <w:b/>
          <w:bCs/>
          <w:sz w:val="24"/>
          <w:szCs w:val="24"/>
          <w:u w:val="single"/>
          <w:rtl/>
        </w:rPr>
        <w:t>הצהרה</w:t>
      </w:r>
    </w:p>
    <w:p w:rsidR="00B64EDA" w:rsidRPr="00B64EDA" w:rsidRDefault="00B64EDA" w:rsidP="00B64EDA">
      <w:pPr>
        <w:keepNext/>
        <w:spacing w:after="0" w:line="360" w:lineRule="auto"/>
        <w:jc w:val="center"/>
        <w:outlineLvl w:val="1"/>
        <w:rPr>
          <w:rFonts w:ascii="Times New Roman" w:hAnsi="Times New Roman" w:cs="David"/>
          <w:b/>
          <w:bCs/>
          <w:sz w:val="24"/>
          <w:szCs w:val="24"/>
          <w:u w:val="single"/>
          <w:rtl/>
        </w:rPr>
      </w:pPr>
      <w:r w:rsidRPr="00B64EDA">
        <w:rPr>
          <w:rFonts w:ascii="Times New Roman" w:hAnsi="Times New Roman" w:cs="David"/>
          <w:b/>
          <w:bCs/>
          <w:sz w:val="24"/>
          <w:szCs w:val="24"/>
          <w:u w:val="single"/>
          <w:rtl/>
        </w:rPr>
        <w:t>ב</w:t>
      </w:r>
      <w:r w:rsidRPr="00B64EDA">
        <w:rPr>
          <w:rFonts w:ascii="Times New Roman" w:hAnsi="Times New Roman" w:cs="David" w:hint="cs"/>
          <w:b/>
          <w:bCs/>
          <w:sz w:val="24"/>
          <w:szCs w:val="24"/>
          <w:u w:val="single"/>
          <w:rtl/>
        </w:rPr>
        <w:t xml:space="preserve">דבר קיום חוקי עבודה </w:t>
      </w:r>
    </w:p>
    <w:p w:rsidR="00B64EDA" w:rsidRPr="00B64EDA" w:rsidRDefault="00B64EDA" w:rsidP="00B64EDA">
      <w:pPr>
        <w:keepNext/>
        <w:spacing w:after="0" w:line="360" w:lineRule="auto"/>
        <w:jc w:val="center"/>
        <w:outlineLvl w:val="1"/>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 xml:space="preserve">ובדבר </w:t>
      </w:r>
      <w:r w:rsidRPr="00B64EDA">
        <w:rPr>
          <w:rFonts w:ascii="Times New Roman" w:hAnsi="Times New Roman" w:cs="David"/>
          <w:b/>
          <w:bCs/>
          <w:sz w:val="24"/>
          <w:szCs w:val="24"/>
          <w:u w:val="single"/>
          <w:rtl/>
        </w:rPr>
        <w:t>העסקת עובדים זרים כדין ותשלום שכר מינימום</w:t>
      </w:r>
      <w:r w:rsidRPr="00B64EDA">
        <w:rPr>
          <w:rFonts w:ascii="Times New Roman" w:hAnsi="Times New Roman" w:cs="David" w:hint="cs"/>
          <w:b/>
          <w:bCs/>
          <w:sz w:val="24"/>
          <w:szCs w:val="24"/>
          <w:u w:val="single"/>
          <w:rtl/>
        </w:rPr>
        <w:t xml:space="preserve"> </w:t>
      </w:r>
    </w:p>
    <w:p w:rsidR="00B64EDA" w:rsidRPr="00B64EDA" w:rsidRDefault="00B64EDA" w:rsidP="00B64EDA">
      <w:pPr>
        <w:spacing w:after="0" w:line="360" w:lineRule="auto"/>
        <w:jc w:val="center"/>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אני הח"מ_____________, נושא ת.ז. מס' ____________(להלן: נותן השירותים), מצהיר בזאת, בכתב, כדלקמן:</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 </w:t>
      </w:r>
    </w:p>
    <w:p w:rsidR="00B64EDA" w:rsidRPr="00B64EDA" w:rsidRDefault="00B64EDA" w:rsidP="00B64EDA">
      <w:pPr>
        <w:numPr>
          <w:ilvl w:val="0"/>
          <w:numId w:val="33"/>
        </w:num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קיי</w:t>
      </w:r>
      <w:r w:rsidRPr="00B64EDA">
        <w:rPr>
          <w:rFonts w:ascii="Times New Roman" w:hAnsi="Times New Roman" w:cs="David" w:hint="cs"/>
          <w:sz w:val="24"/>
          <w:szCs w:val="24"/>
          <w:rtl/>
        </w:rPr>
        <w:t xml:space="preserve">מתי את </w:t>
      </w:r>
      <w:r w:rsidRPr="00B64EDA">
        <w:rPr>
          <w:rFonts w:ascii="Times New Roman" w:hAnsi="Times New Roman" w:cs="David"/>
          <w:sz w:val="24"/>
          <w:szCs w:val="24"/>
          <w:rtl/>
        </w:rPr>
        <w:t>כל חובותי</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לרבות תשלום</w:t>
      </w:r>
      <w:r w:rsidRPr="00B64EDA">
        <w:rPr>
          <w:rFonts w:ascii="Times New Roman" w:hAnsi="Times New Roman" w:cs="David" w:hint="cs"/>
          <w:sz w:val="24"/>
          <w:szCs w:val="24"/>
          <w:rtl/>
        </w:rPr>
        <w:t xml:space="preserve"> שכר</w:t>
      </w:r>
      <w:r w:rsidRPr="00B64EDA">
        <w:rPr>
          <w:rFonts w:ascii="Times New Roman" w:hAnsi="Times New Roman" w:cs="David"/>
          <w:sz w:val="24"/>
          <w:szCs w:val="24"/>
          <w:rtl/>
        </w:rPr>
        <w:t xml:space="preserve"> בשנה האחרונה, בשנת ______________, לכל עובדי</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אם</w:t>
      </w:r>
      <w:r w:rsidRPr="00B64EDA">
        <w:rPr>
          <w:rFonts w:ascii="Times New Roman" w:hAnsi="Times New Roman" w:cs="David"/>
          <w:sz w:val="24"/>
          <w:szCs w:val="24"/>
          <w:rtl/>
        </w:rPr>
        <w:t xml:space="preserve"> חלים עלי</w:t>
      </w:r>
      <w:r w:rsidRPr="00B64EDA">
        <w:rPr>
          <w:rFonts w:ascii="Times New Roman" w:hAnsi="Times New Roman" w:cs="David" w:hint="cs"/>
          <w:sz w:val="24"/>
          <w:szCs w:val="24"/>
          <w:rtl/>
        </w:rPr>
        <w:t>י</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(ולרבות</w:t>
      </w:r>
      <w:r w:rsidRPr="00B64EDA">
        <w:rPr>
          <w:rFonts w:ascii="Times New Roman" w:hAnsi="Times New Roman" w:cs="David"/>
          <w:sz w:val="24"/>
          <w:szCs w:val="24"/>
          <w:rtl/>
        </w:rPr>
        <w:t xml:space="preserve"> החיקוקים המפורטים </w:t>
      </w:r>
      <w:r w:rsidRPr="00B64EDA">
        <w:rPr>
          <w:rFonts w:ascii="Times New Roman" w:hAnsi="Times New Roman" w:cs="David" w:hint="cs"/>
          <w:sz w:val="24"/>
          <w:szCs w:val="24"/>
          <w:rtl/>
        </w:rPr>
        <w:t>ב</w:t>
      </w:r>
      <w:r w:rsidRPr="00B64EDA">
        <w:rPr>
          <w:rFonts w:ascii="Times New Roman" w:hAnsi="Times New Roman" w:cs="David"/>
          <w:sz w:val="24"/>
          <w:szCs w:val="24"/>
          <w:rtl/>
        </w:rPr>
        <w:t xml:space="preserve">תוספת השנייה לחוק בית הדין לעבודה, תשכ"ט-1969 ששר </w:t>
      </w:r>
      <w:r w:rsidRPr="00B64EDA">
        <w:rPr>
          <w:rFonts w:ascii="Times New Roman" w:hAnsi="Times New Roman" w:cs="David" w:hint="cs"/>
          <w:sz w:val="24"/>
          <w:szCs w:val="24"/>
          <w:rtl/>
        </w:rPr>
        <w:t>הכלכלה והתעשייה</w:t>
      </w:r>
      <w:r w:rsidRPr="00B64EDA">
        <w:rPr>
          <w:rFonts w:ascii="Times New Roman" w:hAnsi="Times New Roman" w:cs="David"/>
          <w:sz w:val="24"/>
          <w:szCs w:val="24"/>
          <w:rtl/>
        </w:rPr>
        <w:t xml:space="preserve"> ממונה על ביצועם, וכן חוק הביטוח הלאומי [נוסח משולב], תשנ"ה-1995</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ובכל מקרה לא שיל</w:t>
      </w:r>
      <w:r w:rsidRPr="00B64EDA">
        <w:rPr>
          <w:rFonts w:ascii="Times New Roman" w:hAnsi="Times New Roman" w:cs="David" w:hint="cs"/>
          <w:sz w:val="24"/>
          <w:szCs w:val="24"/>
          <w:rtl/>
        </w:rPr>
        <w:t>מתי</w:t>
      </w:r>
      <w:r w:rsidRPr="00B64EDA">
        <w:rPr>
          <w:rFonts w:ascii="Times New Roman" w:hAnsi="Times New Roman" w:cs="David"/>
          <w:sz w:val="24"/>
          <w:szCs w:val="24"/>
          <w:rtl/>
        </w:rPr>
        <w:t xml:space="preserve"> פחות משכר מינימום כחוק ותשלומים סוציאליים כנדרש ו</w:t>
      </w:r>
      <w:r w:rsidRPr="00B64EDA">
        <w:rPr>
          <w:rFonts w:ascii="Times New Roman" w:hAnsi="Times New Roman" w:cs="David" w:hint="cs"/>
          <w:sz w:val="24"/>
          <w:szCs w:val="24"/>
          <w:rtl/>
        </w:rPr>
        <w:t xml:space="preserve">כן הנני </w:t>
      </w:r>
      <w:r w:rsidRPr="00B64ED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64EDA">
        <w:rPr>
          <w:rFonts w:ascii="Times New Roman" w:hAnsi="Times New Roman" w:cs="David" w:hint="cs"/>
          <w:sz w:val="24"/>
          <w:szCs w:val="24"/>
          <w:rtl/>
        </w:rPr>
        <w:t xml:space="preserve">י </w:t>
      </w:r>
      <w:r w:rsidRPr="00B64EDA">
        <w:rPr>
          <w:rFonts w:ascii="Times New Roman" w:hAnsi="Times New Roman" w:cs="David"/>
          <w:sz w:val="24"/>
          <w:szCs w:val="24"/>
          <w:rtl/>
        </w:rPr>
        <w:t>במהלך כל תקופת ההתקשרות.</w:t>
      </w:r>
    </w:p>
    <w:p w:rsidR="00B64EDA" w:rsidRPr="00B64EDA" w:rsidRDefault="00B64EDA" w:rsidP="00B64EDA">
      <w:pPr>
        <w:spacing w:after="0" w:line="360" w:lineRule="auto"/>
        <w:ind w:left="142"/>
        <w:rPr>
          <w:rFonts w:ascii="Times New Roman" w:hAnsi="Times New Roman" w:cs="David"/>
          <w:sz w:val="24"/>
          <w:szCs w:val="24"/>
          <w:rtl/>
        </w:rPr>
      </w:pPr>
    </w:p>
    <w:p w:rsidR="00B64EDA" w:rsidRPr="00B64EDA" w:rsidRDefault="00B64EDA" w:rsidP="00B64EDA">
      <w:pPr>
        <w:numPr>
          <w:ilvl w:val="0"/>
          <w:numId w:val="33"/>
        </w:num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הנני מצהיר כי התקיים אחד מאלה: </w:t>
      </w:r>
    </w:p>
    <w:p w:rsidR="00B64EDA" w:rsidRPr="00B64EDA" w:rsidRDefault="00B64EDA" w:rsidP="00B64EDA">
      <w:pPr>
        <w:spacing w:after="0" w:line="360" w:lineRule="auto"/>
        <w:ind w:left="1080"/>
        <w:rPr>
          <w:rFonts w:ascii="Times New Roman" w:hAnsi="Times New Roman" w:cs="David"/>
          <w:sz w:val="24"/>
          <w:szCs w:val="24"/>
          <w:rtl/>
        </w:rPr>
      </w:pPr>
      <w:r w:rsidRPr="00B64EDA">
        <w:rPr>
          <w:rFonts w:ascii="Times New Roman" w:hAnsi="Times New Roman" w:cs="David" w:hint="cs"/>
          <w:sz w:val="24"/>
          <w:szCs w:val="24"/>
          <w:rtl/>
        </w:rPr>
        <w:t xml:space="preserve">(יש לסמן </w:t>
      </w:r>
      <w:r w:rsidRPr="00B64EDA">
        <w:rPr>
          <w:rFonts w:ascii="Times New Roman" w:hAnsi="Times New Roman" w:cs="David"/>
          <w:sz w:val="24"/>
          <w:szCs w:val="24"/>
        </w:rPr>
        <w:t xml:space="preserve">X </w:t>
      </w:r>
      <w:r w:rsidRPr="00B64EDA">
        <w:rPr>
          <w:rFonts w:ascii="Times New Roman" w:hAnsi="Times New Roman" w:cs="David" w:hint="cs"/>
          <w:sz w:val="24"/>
          <w:szCs w:val="24"/>
          <w:rtl/>
        </w:rPr>
        <w:t xml:space="preserve"> במקום המתאים)</w:t>
      </w:r>
    </w:p>
    <w:p w:rsidR="00B64EDA" w:rsidRPr="00B64EDA" w:rsidRDefault="00B64EDA" w:rsidP="00B64EDA">
      <w:pPr>
        <w:numPr>
          <w:ilvl w:val="0"/>
          <w:numId w:val="38"/>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 xml:space="preserve">נותן השירותים </w:t>
      </w:r>
      <w:r w:rsidRPr="00B64EDA">
        <w:rPr>
          <w:rFonts w:ascii="Times New Roman" w:hAnsi="Times New Roman" w:cs="David"/>
          <w:sz w:val="24"/>
          <w:szCs w:val="24"/>
          <w:rtl/>
        </w:rPr>
        <w:t>או בעל הזיקה אלי</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לא </w:t>
      </w:r>
      <w:r w:rsidRPr="00B64EDA">
        <w:rPr>
          <w:rFonts w:ascii="Times New Roman" w:hAnsi="Times New Roman" w:cs="David"/>
          <w:sz w:val="24"/>
          <w:szCs w:val="24"/>
          <w:rtl/>
        </w:rPr>
        <w:t>הורשעו בפסק דין חלוט ב</w:t>
      </w:r>
      <w:r w:rsidRPr="00B64EDA">
        <w:rPr>
          <w:rFonts w:ascii="Times New Roman" w:hAnsi="Times New Roman" w:cs="David" w:hint="cs"/>
          <w:sz w:val="24"/>
          <w:szCs w:val="24"/>
          <w:rtl/>
        </w:rPr>
        <w:t>יותר מ</w:t>
      </w:r>
      <w:r w:rsidRPr="00B64EDA">
        <w:rPr>
          <w:rFonts w:ascii="Times New Roman" w:hAnsi="Times New Roman" w:cs="David"/>
          <w:sz w:val="24"/>
          <w:szCs w:val="24"/>
          <w:rtl/>
        </w:rPr>
        <w:t>שתי עבירות לפי חוק עובדים זרים</w:t>
      </w:r>
      <w:r w:rsidRPr="00B64EDA">
        <w:rPr>
          <w:rFonts w:ascii="Times New Roman" w:hAnsi="Times New Roman" w:cs="David" w:hint="cs"/>
          <w:sz w:val="24"/>
          <w:szCs w:val="24"/>
          <w:rtl/>
        </w:rPr>
        <w:t xml:space="preserve"> ו/או לפי חוק שכר מינימום.</w:t>
      </w:r>
    </w:p>
    <w:p w:rsidR="00B64EDA" w:rsidRPr="00B64EDA" w:rsidRDefault="00B64EDA" w:rsidP="00B64EDA">
      <w:pPr>
        <w:numPr>
          <w:ilvl w:val="0"/>
          <w:numId w:val="38"/>
        </w:num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64EDA">
        <w:rPr>
          <w:rFonts w:ascii="Times New Roman" w:hAnsi="Times New Roman" w:cs="Times New Roman" w:hint="cs"/>
          <w:sz w:val="16"/>
          <w:szCs w:val="16"/>
          <w:rtl/>
          <w:lang w:val="x-none" w:eastAsia="x-none"/>
        </w:rPr>
        <w:t xml:space="preserve"> </w:t>
      </w:r>
      <w:r w:rsidRPr="00B64EDA">
        <w:rPr>
          <w:rFonts w:ascii="Times New Roman" w:hAnsi="Times New Roman" w:cs="David" w:hint="cs"/>
          <w:sz w:val="24"/>
          <w:szCs w:val="24"/>
          <w:rtl/>
        </w:rPr>
        <w:t xml:space="preserve">האחרון להגשת הצעות למכרז זה.  </w:t>
      </w:r>
    </w:p>
    <w:p w:rsidR="00B64EDA" w:rsidRPr="00B64EDA" w:rsidRDefault="00B64EDA" w:rsidP="00B64EDA">
      <w:pPr>
        <w:spacing w:after="0" w:line="360" w:lineRule="auto"/>
        <w:ind w:firstLine="720"/>
        <w:rPr>
          <w:rFonts w:ascii="Times New Roman" w:hAnsi="Times New Roman" w:cs="David"/>
          <w:sz w:val="24"/>
          <w:szCs w:val="24"/>
          <w:rtl/>
        </w:rPr>
      </w:pPr>
      <w:r w:rsidRPr="00B64EDA">
        <w:rPr>
          <w:rFonts w:ascii="Times New Roman" w:hAnsi="Times New Roman" w:cs="David"/>
          <w:sz w:val="24"/>
          <w:szCs w:val="24"/>
          <w:rtl/>
        </w:rPr>
        <w:t xml:space="preserve">לעניין סעיף זה – </w:t>
      </w:r>
    </w:p>
    <w:p w:rsidR="00B64EDA" w:rsidRPr="00B64EDA" w:rsidRDefault="00B64EDA" w:rsidP="00B64EDA">
      <w:pPr>
        <w:spacing w:after="0" w:line="360" w:lineRule="auto"/>
        <w:ind w:left="720"/>
        <w:rPr>
          <w:rFonts w:ascii="Times New Roman" w:hAnsi="Times New Roman" w:cs="David"/>
          <w:sz w:val="24"/>
          <w:szCs w:val="24"/>
          <w:rtl/>
        </w:rPr>
      </w:pPr>
      <w:r w:rsidRPr="00B64EDA">
        <w:rPr>
          <w:rFonts w:ascii="Times New Roman" w:hAnsi="Times New Roman" w:cs="David"/>
          <w:sz w:val="24"/>
          <w:szCs w:val="24"/>
          <w:rtl/>
        </w:rPr>
        <w:t xml:space="preserve">"אמצעי שליטה", "החזקה" ו- "שליטה" – כמשמעותם בחוק הבנקאות (רישוי), תשמ"א- 1981. </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ab/>
        <w:t>"בעל זיקה" - כל אחד מאלה:</w:t>
      </w:r>
    </w:p>
    <w:p w:rsidR="00B64EDA" w:rsidRPr="00B64EDA" w:rsidRDefault="00B64EDA" w:rsidP="00B64EDA">
      <w:pPr>
        <w:spacing w:after="0" w:line="360" w:lineRule="auto"/>
        <w:ind w:left="720" w:hanging="720"/>
        <w:rPr>
          <w:rFonts w:ascii="Times New Roman" w:hAnsi="Times New Roman" w:cs="David"/>
          <w:sz w:val="24"/>
          <w:szCs w:val="24"/>
          <w:rtl/>
        </w:rPr>
      </w:pPr>
      <w:r w:rsidRPr="00B64EDA">
        <w:rPr>
          <w:rFonts w:ascii="Times New Roman" w:hAnsi="Times New Roman" w:cs="David"/>
          <w:sz w:val="24"/>
          <w:szCs w:val="24"/>
          <w:rtl/>
        </w:rPr>
        <w:tab/>
        <w:t>(1)</w:t>
      </w:r>
      <w:r w:rsidRPr="00B64EDA">
        <w:rPr>
          <w:rFonts w:ascii="Times New Roman" w:hAnsi="Times New Roman" w:cs="David"/>
          <w:sz w:val="24"/>
          <w:szCs w:val="24"/>
          <w:rtl/>
        </w:rPr>
        <w:tab/>
        <w:t>חבר בני אדם שנשלט על ידי נותן השירותים.</w:t>
      </w:r>
    </w:p>
    <w:p w:rsidR="00B64EDA" w:rsidRPr="00B64EDA" w:rsidRDefault="00B64EDA" w:rsidP="00B64EDA">
      <w:pPr>
        <w:spacing w:after="0" w:line="360" w:lineRule="auto"/>
        <w:ind w:left="1440" w:hanging="720"/>
        <w:rPr>
          <w:rFonts w:ascii="Times New Roman" w:hAnsi="Times New Roman" w:cs="David"/>
          <w:sz w:val="24"/>
          <w:szCs w:val="24"/>
          <w:rtl/>
        </w:rPr>
      </w:pPr>
      <w:r w:rsidRPr="00B64EDA">
        <w:rPr>
          <w:rFonts w:ascii="Times New Roman" w:hAnsi="Times New Roman" w:cs="David"/>
          <w:sz w:val="24"/>
          <w:szCs w:val="24"/>
          <w:rtl/>
        </w:rPr>
        <w:t>(2)</w:t>
      </w:r>
      <w:r w:rsidRPr="00B64EDA">
        <w:rPr>
          <w:rFonts w:ascii="Times New Roman" w:hAnsi="Times New Roman" w:cs="David"/>
          <w:sz w:val="24"/>
          <w:szCs w:val="24"/>
          <w:rtl/>
        </w:rPr>
        <w:tab/>
        <w:t>אם נותן השירותים הוא חבר בני אדם, אחד מאלה:</w:t>
      </w:r>
    </w:p>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ab/>
      </w:r>
      <w:r w:rsidRPr="00B64EDA">
        <w:rPr>
          <w:rFonts w:ascii="Times New Roman" w:hAnsi="Times New Roman" w:cs="David"/>
          <w:sz w:val="24"/>
          <w:szCs w:val="24"/>
          <w:rtl/>
        </w:rPr>
        <w:tab/>
        <w:t>(א)</w:t>
      </w:r>
      <w:r w:rsidRPr="00B64EDA">
        <w:rPr>
          <w:rFonts w:ascii="Times New Roman" w:hAnsi="Times New Roman" w:cs="David"/>
          <w:sz w:val="24"/>
          <w:szCs w:val="24"/>
          <w:rtl/>
        </w:rPr>
        <w:tab/>
        <w:t>בעל השליטה בו</w:t>
      </w:r>
      <w:r w:rsidRPr="00B64EDA">
        <w:rPr>
          <w:rFonts w:ascii="Times New Roman" w:hAnsi="Times New Roman" w:cs="David"/>
          <w:sz w:val="24"/>
          <w:szCs w:val="24"/>
        </w:rPr>
        <w:t>;</w:t>
      </w:r>
    </w:p>
    <w:p w:rsidR="00B64EDA" w:rsidRPr="00B64EDA" w:rsidRDefault="00B64EDA" w:rsidP="00B64EDA">
      <w:pPr>
        <w:spacing w:after="0" w:line="360" w:lineRule="auto"/>
        <w:ind w:left="1440" w:hanging="1440"/>
        <w:rPr>
          <w:rFonts w:ascii="Times New Roman" w:hAnsi="Times New Roman" w:cs="David"/>
          <w:sz w:val="24"/>
          <w:szCs w:val="24"/>
          <w:rtl/>
        </w:rPr>
      </w:pPr>
      <w:r w:rsidRPr="00B64EDA">
        <w:rPr>
          <w:rFonts w:ascii="Times New Roman" w:hAnsi="Times New Roman" w:cs="David"/>
          <w:sz w:val="24"/>
          <w:szCs w:val="24"/>
        </w:rPr>
        <w:tab/>
      </w:r>
      <w:r w:rsidRPr="00B64EDA">
        <w:rPr>
          <w:rFonts w:ascii="Times New Roman" w:hAnsi="Times New Roman" w:cs="David"/>
          <w:sz w:val="24"/>
          <w:szCs w:val="24"/>
          <w:rtl/>
        </w:rPr>
        <w:t>(ב)</w:t>
      </w:r>
      <w:r w:rsidRPr="00B64EDA">
        <w:rPr>
          <w:rFonts w:ascii="Times New Roman" w:hAnsi="Times New Roman" w:cs="David"/>
          <w:sz w:val="24"/>
          <w:szCs w:val="24"/>
          <w:rtl/>
        </w:rPr>
        <w:tab/>
        <w:t xml:space="preserve">חבר בני אדם שהרכב בעלי מניותיו או שותפיו, לפי </w:t>
      </w:r>
      <w:r w:rsidRPr="00B64EDA">
        <w:rPr>
          <w:rFonts w:ascii="Times New Roman" w:hAnsi="Times New Roman" w:cs="David" w:hint="cs"/>
          <w:sz w:val="24"/>
          <w:szCs w:val="24"/>
          <w:rtl/>
        </w:rPr>
        <w:t>העניי</w:t>
      </w:r>
      <w:r w:rsidRPr="00B64EDA">
        <w:rPr>
          <w:rFonts w:ascii="Times New Roman" w:hAnsi="Times New Roman" w:cs="David" w:hint="eastAsia"/>
          <w:sz w:val="24"/>
          <w:szCs w:val="24"/>
          <w:rtl/>
        </w:rPr>
        <w:t>ן</w:t>
      </w:r>
      <w:r w:rsidRPr="00B64EDA">
        <w:rPr>
          <w:rFonts w:ascii="Times New Roman" w:hAnsi="Times New Roman" w:cs="David"/>
          <w:sz w:val="24"/>
          <w:szCs w:val="24"/>
          <w:rtl/>
        </w:rPr>
        <w:t xml:space="preserve">, דומה </w:t>
      </w:r>
    </w:p>
    <w:p w:rsidR="00B64EDA" w:rsidRPr="00B64EDA" w:rsidRDefault="00B64EDA" w:rsidP="00B64EDA">
      <w:pPr>
        <w:spacing w:after="0" w:line="360" w:lineRule="auto"/>
        <w:ind w:left="2160"/>
        <w:rPr>
          <w:rFonts w:ascii="Times New Roman" w:hAnsi="Times New Roman" w:cs="David"/>
          <w:sz w:val="24"/>
          <w:szCs w:val="24"/>
          <w:rtl/>
        </w:rPr>
      </w:pPr>
      <w:r w:rsidRPr="00B64ED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64EDA">
        <w:rPr>
          <w:rFonts w:ascii="Times New Roman" w:hAnsi="Times New Roman" w:cs="David"/>
          <w:sz w:val="24"/>
          <w:szCs w:val="24"/>
        </w:rPr>
        <w:t>;</w:t>
      </w:r>
    </w:p>
    <w:p w:rsidR="00B64EDA" w:rsidRPr="00B64EDA" w:rsidRDefault="00B64EDA" w:rsidP="00B64EDA">
      <w:pPr>
        <w:spacing w:after="0" w:line="360" w:lineRule="auto"/>
        <w:ind w:left="2160" w:hanging="720"/>
        <w:rPr>
          <w:rFonts w:ascii="Times New Roman" w:hAnsi="Times New Roman" w:cs="David"/>
          <w:sz w:val="24"/>
          <w:szCs w:val="24"/>
          <w:rtl/>
        </w:rPr>
      </w:pPr>
      <w:r w:rsidRPr="00B64EDA">
        <w:rPr>
          <w:rFonts w:ascii="Times New Roman" w:hAnsi="Times New Roman" w:cs="David"/>
          <w:sz w:val="24"/>
          <w:szCs w:val="24"/>
          <w:rtl/>
        </w:rPr>
        <w:t xml:space="preserve">(ג) </w:t>
      </w:r>
      <w:r w:rsidRPr="00B64EDA">
        <w:rPr>
          <w:rFonts w:ascii="Times New Roman" w:hAnsi="Times New Roman" w:cs="David"/>
          <w:sz w:val="24"/>
          <w:szCs w:val="24"/>
          <w:rtl/>
        </w:rPr>
        <w:tab/>
        <w:t>מי שאחראי מטעם נותן השירותים על תשלום שכר העבודה</w:t>
      </w:r>
      <w:r w:rsidRPr="00B64EDA">
        <w:rPr>
          <w:rFonts w:ascii="Times New Roman" w:hAnsi="Times New Roman" w:cs="David"/>
          <w:sz w:val="24"/>
          <w:szCs w:val="24"/>
        </w:rPr>
        <w:t>;</w:t>
      </w:r>
    </w:p>
    <w:p w:rsidR="00B64EDA" w:rsidRPr="00B64EDA" w:rsidRDefault="00B64EDA" w:rsidP="00B64EDA">
      <w:pPr>
        <w:spacing w:after="0" w:line="360" w:lineRule="auto"/>
        <w:ind w:left="1440" w:hanging="720"/>
        <w:rPr>
          <w:rFonts w:ascii="Times New Roman" w:hAnsi="Times New Roman" w:cs="David"/>
          <w:sz w:val="24"/>
          <w:szCs w:val="24"/>
        </w:rPr>
      </w:pPr>
      <w:r w:rsidRPr="00B64EDA">
        <w:rPr>
          <w:rFonts w:ascii="Times New Roman" w:hAnsi="Times New Roman" w:cs="David"/>
          <w:sz w:val="24"/>
          <w:szCs w:val="24"/>
          <w:rtl/>
        </w:rPr>
        <w:lastRenderedPageBreak/>
        <w:t>(3)</w:t>
      </w:r>
      <w:r w:rsidRPr="00B64ED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64EDA">
        <w:rPr>
          <w:rFonts w:ascii="Times New Roman" w:hAnsi="Times New Roman" w:cs="David"/>
          <w:sz w:val="24"/>
          <w:szCs w:val="24"/>
        </w:rPr>
        <w:t>;</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ab/>
      </w:r>
    </w:p>
    <w:p w:rsidR="00B64EDA" w:rsidRPr="00B64EDA" w:rsidRDefault="00B64EDA" w:rsidP="00B64EDA">
      <w:pPr>
        <w:spacing w:after="0" w:line="360" w:lineRule="auto"/>
        <w:ind w:left="720"/>
        <w:rPr>
          <w:rFonts w:ascii="Times New Roman" w:hAnsi="Times New Roman" w:cs="David"/>
          <w:sz w:val="24"/>
          <w:szCs w:val="24"/>
          <w:rtl/>
        </w:rPr>
      </w:pPr>
      <w:r w:rsidRPr="00B64EDA">
        <w:rPr>
          <w:rFonts w:ascii="Times New Roman" w:hAnsi="Times New Roman" w:cs="David"/>
          <w:sz w:val="24"/>
          <w:szCs w:val="24"/>
          <w:rtl/>
        </w:rPr>
        <w:t>"הורשע" – הורשע בפסק דין חלוט, בעבירה לפי חוק שכר מינימום</w:t>
      </w:r>
      <w:r w:rsidRPr="00B64EDA">
        <w:rPr>
          <w:rFonts w:ascii="Times New Roman" w:hAnsi="Times New Roman" w:cs="David" w:hint="cs"/>
          <w:sz w:val="24"/>
          <w:szCs w:val="24"/>
          <w:rtl/>
        </w:rPr>
        <w:t xml:space="preserve"> או חוק עובדים זרים</w:t>
      </w:r>
      <w:r w:rsidRPr="00B64EDA">
        <w:rPr>
          <w:rFonts w:ascii="Times New Roman" w:hAnsi="Times New Roman" w:cs="David"/>
          <w:sz w:val="24"/>
          <w:szCs w:val="24"/>
          <w:rtl/>
        </w:rPr>
        <w:t xml:space="preserve"> שנעברה אחרי יום כ"ה בחשון התשס"ג (31.10.2002). </w:t>
      </w:r>
    </w:p>
    <w:p w:rsidR="00B64EDA" w:rsidRPr="00B64EDA" w:rsidRDefault="00B64EDA" w:rsidP="00B64EDA">
      <w:pPr>
        <w:spacing w:after="0" w:line="360" w:lineRule="auto"/>
        <w:ind w:left="720"/>
        <w:rPr>
          <w:rFonts w:ascii="Times New Roman" w:hAnsi="Times New Roman" w:cs="David"/>
          <w:sz w:val="24"/>
          <w:szCs w:val="24"/>
          <w:rtl/>
        </w:rPr>
      </w:pPr>
      <w:r w:rsidRPr="00B64EDA">
        <w:rPr>
          <w:rFonts w:ascii="Times New Roman" w:hAnsi="Times New Roman" w:cs="David"/>
          <w:sz w:val="24"/>
          <w:szCs w:val="24"/>
          <w:rtl/>
        </w:rPr>
        <w:t>"חוק עובדים זרים" – חוק עובדים זרים , התשנ"א- 1991.</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ab/>
        <w:t xml:space="preserve">"חוק שכר מינימום" – חוק שכר מינימום, התשמ"ז- 1987. </w:t>
      </w:r>
    </w:p>
    <w:p w:rsidR="00B64EDA" w:rsidRPr="00B64EDA" w:rsidRDefault="00B64EDA" w:rsidP="00B64EDA">
      <w:pPr>
        <w:spacing w:after="0" w:line="360" w:lineRule="auto"/>
        <w:ind w:left="720"/>
        <w:rPr>
          <w:rFonts w:ascii="Times New Roman" w:hAnsi="Times New Roman" w:cs="David"/>
          <w:sz w:val="24"/>
          <w:szCs w:val="24"/>
          <w:rtl/>
        </w:rPr>
      </w:pPr>
      <w:r w:rsidRPr="00B64EDA">
        <w:rPr>
          <w:rFonts w:ascii="Times New Roman" w:hAnsi="Times New Roman" w:cs="David"/>
          <w:sz w:val="24"/>
          <w:szCs w:val="24"/>
          <w:rtl/>
        </w:rPr>
        <w:t>"שליטה מהותית" – החזקה של שלושה רבעים או יותר בסוג מסוים של אמצעי שליטה בחבר בני אדם.</w:t>
      </w:r>
    </w:p>
    <w:p w:rsidR="00B64EDA" w:rsidRPr="00B64EDA" w:rsidRDefault="00B64EDA" w:rsidP="00B64EDA">
      <w:pPr>
        <w:spacing w:after="0" w:line="360" w:lineRule="auto"/>
        <w:ind w:left="720"/>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br/>
      </w:r>
    </w:p>
    <w:p w:rsidR="00B64EDA" w:rsidRPr="00B64EDA" w:rsidRDefault="00B64EDA" w:rsidP="00B64EDA">
      <w:pPr>
        <w:tabs>
          <w:tab w:val="left" w:pos="753"/>
        </w:tabs>
        <w:spacing w:after="0" w:line="360" w:lineRule="auto"/>
        <w:ind w:left="720" w:hanging="720"/>
        <w:jc w:val="both"/>
        <w:rPr>
          <w:rFonts w:ascii="Times New Roman" w:hAnsi="Times New Roman" w:cs="David"/>
          <w:sz w:val="24"/>
          <w:szCs w:val="24"/>
          <w:rtl/>
        </w:rPr>
      </w:pPr>
      <w:r w:rsidRPr="00B64EDA">
        <w:rPr>
          <w:rFonts w:ascii="Times New Roman" w:hAnsi="Times New Roman" w:cs="David" w:hint="cs"/>
          <w:sz w:val="24"/>
          <w:szCs w:val="24"/>
          <w:rtl/>
        </w:rPr>
        <w:tab/>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 _____________                                                                              _______________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תאריך                                                                                                 שם המצהיר +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ab/>
        <w:t>אימות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אני הח"מ</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עו"ד</w:t>
      </w:r>
      <w:r w:rsidRPr="00B64EDA">
        <w:rPr>
          <w:rFonts w:ascii="Times New Roman" w:hAnsi="Times New Roman" w:cs="David" w:hint="cs"/>
          <w:sz w:val="24"/>
          <w:szCs w:val="24"/>
          <w:u w:val="single"/>
          <w:rtl/>
        </w:rPr>
        <w:t xml:space="preserve">                  </w:t>
      </w:r>
      <w:r w:rsidRPr="00B64EDA">
        <w:rPr>
          <w:rFonts w:ascii="Times New Roman" w:hAnsi="Times New Roman" w:cs="David"/>
          <w:sz w:val="24"/>
          <w:szCs w:val="24"/>
          <w:u w:val="single"/>
          <w:rtl/>
        </w:rPr>
        <w:t xml:space="preserve">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מאשר בזאת כי</w:t>
      </w:r>
      <w:r w:rsidRPr="00B64EDA">
        <w:rPr>
          <w:rFonts w:ascii="Times New Roman" w:hAnsi="Times New Roman" w:cs="David" w:hint="cs"/>
          <w:sz w:val="24"/>
          <w:szCs w:val="24"/>
          <w:rtl/>
        </w:rPr>
        <w:t xml:space="preserve"> ביום </w:t>
      </w:r>
      <w:r w:rsidRPr="00B64EDA">
        <w:rPr>
          <w:rFonts w:ascii="Times New Roman" w:hAnsi="Times New Roman" w:cs="David"/>
          <w:sz w:val="24"/>
          <w:szCs w:val="24"/>
          <w:rtl/>
        </w:rPr>
        <w:t>___________</w:t>
      </w:r>
      <w:r w:rsidRPr="00B64EDA">
        <w:rPr>
          <w:rFonts w:ascii="Times New Roman" w:hAnsi="Times New Roman" w:cs="David" w:hint="cs"/>
          <w:sz w:val="24"/>
          <w:szCs w:val="24"/>
          <w:rtl/>
        </w:rPr>
        <w:t>הופיע/ה בפני במשרדי מר/גב'</w:t>
      </w:r>
      <w:r w:rsidRPr="00B64EDA">
        <w:rPr>
          <w:rFonts w:ascii="Times New Roman" w:hAnsi="Times New Roman" w:cs="David"/>
          <w:sz w:val="24"/>
          <w:szCs w:val="24"/>
          <w:u w:val="single"/>
          <w:rtl/>
        </w:rPr>
        <w:tab/>
      </w:r>
      <w:r w:rsidRPr="00B64EDA">
        <w:rPr>
          <w:rFonts w:ascii="Times New Roman" w:hAnsi="Times New Roman" w:cs="David" w:hint="cs"/>
          <w:sz w:val="24"/>
          <w:szCs w:val="24"/>
          <w:u w:val="single"/>
          <w:rtl/>
        </w:rPr>
        <w:tab/>
      </w:r>
      <w:r w:rsidRPr="00B64EDA">
        <w:rPr>
          <w:rFonts w:ascii="Times New Roman" w:hAnsi="Times New Roman" w:cs="David"/>
          <w:sz w:val="24"/>
          <w:szCs w:val="24"/>
          <w:rtl/>
        </w:rPr>
        <w:t>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על הצהרה זו בפני.</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spacing w:after="0" w:line="360" w:lineRule="auto"/>
        <w:ind w:left="-58"/>
        <w:rPr>
          <w:rFonts w:ascii="Times New Roman" w:hAnsi="Times New Roman" w:cs="David"/>
          <w:sz w:val="24"/>
          <w:szCs w:val="24"/>
        </w:rPr>
      </w:pPr>
      <w:r w:rsidRPr="00B64EDA">
        <w:rPr>
          <w:rFonts w:ascii="Times New Roman" w:hAnsi="Times New Roman" w:cs="David"/>
          <w:sz w:val="24"/>
          <w:szCs w:val="24"/>
          <w:rtl/>
        </w:rPr>
        <w:t xml:space="preserve">        שם                             חותמת וחתימה                                   תאריך</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p>
    <w:p w:rsidR="00B64EDA" w:rsidRPr="00B64EDA" w:rsidRDefault="00B64EDA" w:rsidP="00B64EDA">
      <w:pPr>
        <w:spacing w:after="0" w:line="360" w:lineRule="auto"/>
        <w:ind w:left="-58"/>
        <w:jc w:val="right"/>
        <w:rPr>
          <w:rFonts w:ascii="Times New Roman" w:hAnsi="Times New Roman" w:cs="David"/>
          <w:b/>
          <w:bCs/>
          <w:i/>
          <w:iCs/>
          <w:sz w:val="24"/>
          <w:szCs w:val="24"/>
          <w:u w:val="single"/>
          <w:rtl/>
        </w:rPr>
      </w:pPr>
      <w:r w:rsidRPr="00B64EDA">
        <w:rPr>
          <w:rFonts w:ascii="Times New Roman" w:hAnsi="Times New Roman" w:cs="David"/>
          <w:b/>
          <w:bCs/>
          <w:i/>
          <w:iCs/>
          <w:sz w:val="24"/>
          <w:szCs w:val="24"/>
          <w:u w:val="single"/>
          <w:rtl/>
        </w:rPr>
        <w:br w:type="page"/>
      </w:r>
    </w:p>
    <w:p w:rsidR="00B64EDA" w:rsidRPr="00B64EDA" w:rsidRDefault="00B64EDA" w:rsidP="00B64EDA">
      <w:pPr>
        <w:spacing w:after="0" w:line="360" w:lineRule="auto"/>
        <w:ind w:left="-58"/>
        <w:jc w:val="right"/>
        <w:rPr>
          <w:rFonts w:ascii="Times New Roman" w:hAnsi="Times New Roman" w:cs="David"/>
          <w:b/>
          <w:bCs/>
          <w:i/>
          <w:iCs/>
          <w:sz w:val="24"/>
          <w:szCs w:val="24"/>
          <w:u w:val="single"/>
          <w:rtl/>
        </w:rPr>
      </w:pPr>
    </w:p>
    <w:p w:rsidR="00B64EDA" w:rsidRPr="00B64EDA" w:rsidRDefault="00B64EDA" w:rsidP="00B64EDA">
      <w:pPr>
        <w:spacing w:after="0" w:line="360" w:lineRule="auto"/>
        <w:ind w:left="-58"/>
        <w:jc w:val="right"/>
        <w:rPr>
          <w:rFonts w:ascii="Times New Roman" w:hAnsi="Times New Roman" w:cs="David"/>
          <w:b/>
          <w:bCs/>
          <w:i/>
          <w:iCs/>
          <w:sz w:val="24"/>
          <w:szCs w:val="24"/>
          <w:u w:val="single"/>
          <w:rtl/>
        </w:rPr>
      </w:pPr>
      <w:r w:rsidRPr="00B64EDA">
        <w:rPr>
          <w:rFonts w:ascii="Times New Roman" w:hAnsi="Times New Roman" w:cs="David"/>
          <w:b/>
          <w:bCs/>
          <w:i/>
          <w:iCs/>
          <w:sz w:val="24"/>
          <w:szCs w:val="24"/>
          <w:u w:val="single"/>
          <w:rtl/>
        </w:rPr>
        <w:t>נספח א</w:t>
      </w:r>
      <w:r w:rsidRPr="00B64EDA">
        <w:rPr>
          <w:rFonts w:ascii="Times New Roman" w:hAnsi="Times New Roman" w:cs="David" w:hint="cs"/>
          <w:b/>
          <w:bCs/>
          <w:i/>
          <w:iCs/>
          <w:sz w:val="24"/>
          <w:szCs w:val="24"/>
          <w:u w:val="single"/>
          <w:rtl/>
        </w:rPr>
        <w:t>1 למכרז</w:t>
      </w:r>
    </w:p>
    <w:p w:rsidR="00B64EDA" w:rsidRPr="00B64EDA" w:rsidRDefault="00B64EDA" w:rsidP="00B64EDA">
      <w:pPr>
        <w:keepNext/>
        <w:spacing w:after="0" w:line="360" w:lineRule="auto"/>
        <w:outlineLvl w:val="1"/>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 xml:space="preserve">אם </w:t>
      </w:r>
      <w:r w:rsidRPr="00B64EDA">
        <w:rPr>
          <w:rFonts w:ascii="Times New Roman" w:hAnsi="Times New Roman" w:cs="David"/>
          <w:b/>
          <w:bCs/>
          <w:sz w:val="24"/>
          <w:szCs w:val="24"/>
          <w:u w:val="single"/>
          <w:rtl/>
        </w:rPr>
        <w:t xml:space="preserve">המציע </w:t>
      </w:r>
      <w:r w:rsidRPr="00B64EDA">
        <w:rPr>
          <w:rFonts w:ascii="Times New Roman" w:hAnsi="Times New Roman" w:cs="David" w:hint="cs"/>
          <w:b/>
          <w:bCs/>
          <w:sz w:val="24"/>
          <w:szCs w:val="24"/>
          <w:u w:val="single"/>
          <w:rtl/>
        </w:rPr>
        <w:t xml:space="preserve">הינו </w:t>
      </w:r>
      <w:r w:rsidRPr="00B64EDA">
        <w:rPr>
          <w:rFonts w:ascii="Times New Roman" w:hAnsi="Times New Roman" w:cs="David"/>
          <w:b/>
          <w:bCs/>
          <w:sz w:val="24"/>
          <w:szCs w:val="24"/>
          <w:u w:val="single"/>
          <w:rtl/>
        </w:rPr>
        <w:t>תאגיד</w:t>
      </w:r>
    </w:p>
    <w:p w:rsidR="00B64EDA" w:rsidRPr="00B64EDA" w:rsidRDefault="00B64EDA" w:rsidP="00B64EDA">
      <w:pPr>
        <w:keepNext/>
        <w:spacing w:after="0" w:line="360" w:lineRule="auto"/>
        <w:jc w:val="center"/>
        <w:outlineLvl w:val="1"/>
        <w:rPr>
          <w:rFonts w:ascii="Times New Roman" w:hAnsi="Times New Roman" w:cs="David"/>
          <w:b/>
          <w:bCs/>
          <w:sz w:val="24"/>
          <w:szCs w:val="24"/>
          <w:u w:val="single"/>
          <w:rtl/>
        </w:rPr>
      </w:pPr>
      <w:r w:rsidRPr="00B64EDA">
        <w:rPr>
          <w:rFonts w:ascii="Times New Roman" w:hAnsi="Times New Roman" w:cs="David"/>
          <w:b/>
          <w:bCs/>
          <w:sz w:val="24"/>
          <w:szCs w:val="24"/>
          <w:u w:val="single"/>
          <w:rtl/>
        </w:rPr>
        <w:t>ב</w:t>
      </w:r>
      <w:r w:rsidRPr="00B64EDA">
        <w:rPr>
          <w:rFonts w:ascii="Times New Roman" w:hAnsi="Times New Roman" w:cs="David" w:hint="cs"/>
          <w:b/>
          <w:bCs/>
          <w:sz w:val="24"/>
          <w:szCs w:val="24"/>
          <w:u w:val="single"/>
          <w:rtl/>
        </w:rPr>
        <w:t xml:space="preserve">דבר קיום חוקי עבודה </w:t>
      </w:r>
    </w:p>
    <w:p w:rsidR="00B64EDA" w:rsidRPr="00B64EDA" w:rsidRDefault="00B64EDA" w:rsidP="00B64EDA">
      <w:pPr>
        <w:keepNext/>
        <w:spacing w:after="0" w:line="360" w:lineRule="auto"/>
        <w:jc w:val="center"/>
        <w:outlineLvl w:val="1"/>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 xml:space="preserve">ובדבר </w:t>
      </w:r>
      <w:r w:rsidRPr="00B64EDA">
        <w:rPr>
          <w:rFonts w:ascii="Times New Roman" w:hAnsi="Times New Roman" w:cs="David"/>
          <w:b/>
          <w:bCs/>
          <w:sz w:val="24"/>
          <w:szCs w:val="24"/>
          <w:u w:val="single"/>
          <w:rtl/>
        </w:rPr>
        <w:t>העסקת עובדים זרים כדין ותשלום שכר מינימום</w:t>
      </w:r>
      <w:r w:rsidRPr="00B64EDA">
        <w:rPr>
          <w:rFonts w:ascii="Times New Roman" w:hAnsi="Times New Roman" w:cs="David" w:hint="cs"/>
          <w:b/>
          <w:bCs/>
          <w:sz w:val="24"/>
          <w:szCs w:val="24"/>
          <w:u w:val="single"/>
          <w:rtl/>
        </w:rPr>
        <w:t xml:space="preserve"> </w:t>
      </w:r>
    </w:p>
    <w:p w:rsidR="00B64EDA" w:rsidRPr="00B64EDA" w:rsidRDefault="00B64EDA" w:rsidP="00B64EDA">
      <w:pPr>
        <w:keepNext/>
        <w:spacing w:after="0" w:line="360" w:lineRule="auto"/>
        <w:jc w:val="center"/>
        <w:outlineLvl w:val="1"/>
        <w:rPr>
          <w:rFonts w:ascii="Times New Roman" w:hAnsi="Times New Roman" w:cs="David"/>
          <w:b/>
          <w:bCs/>
          <w:sz w:val="24"/>
          <w:szCs w:val="24"/>
          <w:u w:val="single"/>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ind w:left="800" w:hanging="800"/>
        <w:rPr>
          <w:rFonts w:ascii="Times New Roman" w:hAnsi="Times New Roman" w:cs="David"/>
          <w:sz w:val="24"/>
          <w:szCs w:val="24"/>
          <w:rtl/>
        </w:rPr>
      </w:pPr>
      <w:r w:rsidRPr="00B64EDA">
        <w:rPr>
          <w:rFonts w:ascii="Times New Roman" w:hAnsi="Times New Roman" w:cs="David" w:hint="cs"/>
          <w:sz w:val="24"/>
          <w:szCs w:val="24"/>
          <w:rtl/>
        </w:rPr>
        <w:t>1.</w:t>
      </w:r>
      <w:r w:rsidRPr="00B64EDA">
        <w:rPr>
          <w:rFonts w:ascii="Times New Roman" w:hAnsi="Times New Roman" w:cs="David" w:hint="cs"/>
          <w:sz w:val="24"/>
          <w:szCs w:val="24"/>
          <w:rtl/>
        </w:rPr>
        <w:tab/>
      </w:r>
      <w:r w:rsidRPr="00B64EDA">
        <w:rPr>
          <w:rFonts w:ascii="Times New Roman" w:hAnsi="Times New Roman" w:cs="David"/>
          <w:sz w:val="24"/>
          <w:szCs w:val="24"/>
          <w:rtl/>
        </w:rPr>
        <w:t>קיי</w:t>
      </w:r>
      <w:r w:rsidRPr="00B64EDA">
        <w:rPr>
          <w:rFonts w:ascii="Times New Roman" w:hAnsi="Times New Roman" w:cs="David" w:hint="cs"/>
          <w:sz w:val="24"/>
          <w:szCs w:val="24"/>
          <w:rtl/>
        </w:rPr>
        <w:t xml:space="preserve">מתי את </w:t>
      </w:r>
      <w:r w:rsidRPr="00B64EDA">
        <w:rPr>
          <w:rFonts w:ascii="Times New Roman" w:hAnsi="Times New Roman" w:cs="David"/>
          <w:sz w:val="24"/>
          <w:szCs w:val="24"/>
          <w:rtl/>
        </w:rPr>
        <w:t>כל חובותי</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לרבות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תשלום בשנה האחרונה, בשנת ______________, לכל עובדי</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אם </w:t>
      </w:r>
      <w:r w:rsidRPr="00B64EDA">
        <w:rPr>
          <w:rFonts w:ascii="Times New Roman" w:hAnsi="Times New Roman" w:cs="David"/>
          <w:sz w:val="24"/>
          <w:szCs w:val="24"/>
          <w:rtl/>
        </w:rPr>
        <w:t>חלים עלי</w:t>
      </w:r>
      <w:r w:rsidRPr="00B64EDA">
        <w:rPr>
          <w:rFonts w:ascii="Times New Roman" w:hAnsi="Times New Roman" w:cs="David" w:hint="cs"/>
          <w:sz w:val="24"/>
          <w:szCs w:val="24"/>
          <w:rtl/>
        </w:rPr>
        <w:t>ו</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(ולרבות</w:t>
      </w:r>
      <w:r w:rsidRPr="00B64EDA">
        <w:rPr>
          <w:rFonts w:ascii="Times New Roman" w:hAnsi="Times New Roman" w:cs="David"/>
          <w:sz w:val="24"/>
          <w:szCs w:val="24"/>
          <w:rtl/>
        </w:rPr>
        <w:t xml:space="preserve"> החיקוקים המפורטים התוספת השנייה לחוק בית הדין לעבודה, תשכ"ט-1969 ששר </w:t>
      </w:r>
      <w:r w:rsidRPr="00B64EDA">
        <w:rPr>
          <w:rFonts w:ascii="Times New Roman" w:hAnsi="Times New Roman" w:cs="David" w:hint="cs"/>
          <w:sz w:val="24"/>
          <w:szCs w:val="24"/>
          <w:rtl/>
        </w:rPr>
        <w:t>הכלכלה והתעשייה</w:t>
      </w:r>
      <w:r w:rsidRPr="00B64EDA">
        <w:rPr>
          <w:rFonts w:ascii="Times New Roman" w:hAnsi="Times New Roman" w:cs="David"/>
          <w:sz w:val="24"/>
          <w:szCs w:val="24"/>
          <w:rtl/>
        </w:rPr>
        <w:t xml:space="preserve"> ממונה על ביצועם, וכן חוק</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הביטוח הלאומי [נוסח משולב], תשנ"ה-1995</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ובכל מקרה לא שיל</w:t>
      </w:r>
      <w:r w:rsidRPr="00B64EDA">
        <w:rPr>
          <w:rFonts w:ascii="Times New Roman" w:hAnsi="Times New Roman" w:cs="David" w:hint="cs"/>
          <w:sz w:val="24"/>
          <w:szCs w:val="24"/>
          <w:rtl/>
        </w:rPr>
        <w:t>מתי</w:t>
      </w:r>
      <w:r w:rsidRPr="00B64EDA">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B64EDA">
        <w:rPr>
          <w:rFonts w:ascii="Times New Roman" w:hAnsi="Times New Roman" w:cs="David" w:hint="cs"/>
          <w:sz w:val="24"/>
          <w:szCs w:val="24"/>
          <w:rtl/>
        </w:rPr>
        <w:t xml:space="preserve">י </w:t>
      </w:r>
      <w:r w:rsidRPr="00B64EDA">
        <w:rPr>
          <w:rFonts w:ascii="Times New Roman" w:hAnsi="Times New Roman" w:cs="David"/>
          <w:sz w:val="24"/>
          <w:szCs w:val="24"/>
          <w:rtl/>
        </w:rPr>
        <w:t>במהלך כל תקופת ההתקשרות.</w:t>
      </w:r>
    </w:p>
    <w:p w:rsidR="00B64EDA" w:rsidRPr="00B64EDA" w:rsidRDefault="00B64EDA" w:rsidP="00B64EDA">
      <w:pPr>
        <w:spacing w:after="0" w:line="360" w:lineRule="auto"/>
        <w:ind w:left="360"/>
        <w:jc w:val="both"/>
        <w:rPr>
          <w:rFonts w:ascii="Times New Roman" w:hAnsi="Times New Roman" w:cs="David"/>
          <w:sz w:val="24"/>
          <w:szCs w:val="24"/>
          <w:rtl/>
        </w:rPr>
      </w:pPr>
    </w:p>
    <w:p w:rsidR="00B64EDA" w:rsidRPr="00B64EDA" w:rsidRDefault="00B64EDA" w:rsidP="00B64EDA">
      <w:pPr>
        <w:spacing w:after="0" w:line="360" w:lineRule="auto"/>
        <w:ind w:left="360"/>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2.</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הנני מצהיר כי התקיים אחד מאלה: </w:t>
      </w:r>
    </w:p>
    <w:p w:rsidR="00B64EDA" w:rsidRPr="00B64EDA" w:rsidRDefault="00B64EDA" w:rsidP="00B64EDA">
      <w:pPr>
        <w:spacing w:after="0" w:line="360" w:lineRule="auto"/>
        <w:ind w:left="1080"/>
        <w:jc w:val="both"/>
        <w:rPr>
          <w:rFonts w:ascii="Times New Roman" w:hAnsi="Times New Roman" w:cs="David"/>
          <w:sz w:val="24"/>
          <w:szCs w:val="24"/>
          <w:rtl/>
        </w:rPr>
      </w:pPr>
      <w:r w:rsidRPr="00B64EDA">
        <w:rPr>
          <w:rFonts w:ascii="Times New Roman" w:hAnsi="Times New Roman" w:cs="David" w:hint="cs"/>
          <w:sz w:val="24"/>
          <w:szCs w:val="24"/>
          <w:rtl/>
        </w:rPr>
        <w:t xml:space="preserve">(יש לסמן </w:t>
      </w:r>
      <w:r w:rsidRPr="00B64EDA">
        <w:rPr>
          <w:rFonts w:ascii="Times New Roman" w:hAnsi="Times New Roman" w:cs="David"/>
          <w:sz w:val="24"/>
          <w:szCs w:val="24"/>
        </w:rPr>
        <w:t xml:space="preserve">X </w:t>
      </w:r>
      <w:r w:rsidRPr="00B64EDA">
        <w:rPr>
          <w:rFonts w:ascii="Times New Roman" w:hAnsi="Times New Roman" w:cs="David" w:hint="cs"/>
          <w:sz w:val="24"/>
          <w:szCs w:val="24"/>
          <w:rtl/>
        </w:rPr>
        <w:t xml:space="preserve"> במקום המתאים)</w:t>
      </w:r>
    </w:p>
    <w:p w:rsidR="00B64EDA" w:rsidRPr="00B64EDA" w:rsidRDefault="00B64EDA" w:rsidP="00B64EDA">
      <w:pPr>
        <w:numPr>
          <w:ilvl w:val="0"/>
          <w:numId w:val="38"/>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 xml:space="preserve">נותן השירותים או </w:t>
      </w:r>
      <w:r w:rsidRPr="00B64EDA">
        <w:rPr>
          <w:rFonts w:ascii="Times New Roman" w:hAnsi="Times New Roman" w:cs="David"/>
          <w:sz w:val="24"/>
          <w:szCs w:val="24"/>
          <w:rtl/>
        </w:rPr>
        <w:t>בעל הזיקה אלי</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לא </w:t>
      </w:r>
      <w:r w:rsidRPr="00B64EDA">
        <w:rPr>
          <w:rFonts w:ascii="Times New Roman" w:hAnsi="Times New Roman" w:cs="David"/>
          <w:sz w:val="24"/>
          <w:szCs w:val="24"/>
          <w:rtl/>
        </w:rPr>
        <w:t>הורשעו בפסק דין חלוט ב</w:t>
      </w:r>
      <w:r w:rsidRPr="00B64EDA">
        <w:rPr>
          <w:rFonts w:ascii="Times New Roman" w:hAnsi="Times New Roman" w:cs="David" w:hint="cs"/>
          <w:sz w:val="24"/>
          <w:szCs w:val="24"/>
          <w:rtl/>
        </w:rPr>
        <w:t>יותר מ</w:t>
      </w:r>
      <w:r w:rsidRPr="00B64EDA">
        <w:rPr>
          <w:rFonts w:ascii="Times New Roman" w:hAnsi="Times New Roman" w:cs="David"/>
          <w:sz w:val="24"/>
          <w:szCs w:val="24"/>
          <w:rtl/>
        </w:rPr>
        <w:t>שתי עבירות לפי חוק עובדים זרים</w:t>
      </w:r>
      <w:r w:rsidRPr="00B64EDA">
        <w:rPr>
          <w:rFonts w:ascii="Times New Roman" w:hAnsi="Times New Roman" w:cs="David" w:hint="cs"/>
          <w:sz w:val="24"/>
          <w:szCs w:val="24"/>
          <w:rtl/>
        </w:rPr>
        <w:t xml:space="preserve"> ו/או לפי חוק שכר מינימום</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w:t>
      </w:r>
    </w:p>
    <w:p w:rsidR="00B64EDA" w:rsidRPr="00B64EDA" w:rsidRDefault="00B64EDA" w:rsidP="00B64EDA">
      <w:pPr>
        <w:numPr>
          <w:ilvl w:val="0"/>
          <w:numId w:val="38"/>
        </w:num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64EDA" w:rsidRPr="00B64EDA" w:rsidRDefault="00B64EDA" w:rsidP="00B64EDA">
      <w:pPr>
        <w:spacing w:after="0" w:line="360" w:lineRule="auto"/>
        <w:ind w:firstLine="720"/>
        <w:jc w:val="both"/>
        <w:rPr>
          <w:rFonts w:ascii="Times New Roman" w:hAnsi="Times New Roman" w:cs="David"/>
          <w:sz w:val="24"/>
          <w:szCs w:val="24"/>
          <w:rtl/>
        </w:rPr>
      </w:pPr>
    </w:p>
    <w:p w:rsidR="00B64EDA" w:rsidRPr="00B64EDA" w:rsidRDefault="00B64EDA" w:rsidP="00B64EDA">
      <w:pPr>
        <w:spacing w:after="0" w:line="360" w:lineRule="auto"/>
        <w:ind w:firstLine="720"/>
        <w:jc w:val="both"/>
        <w:rPr>
          <w:rFonts w:ascii="Times New Roman" w:hAnsi="Times New Roman" w:cs="David"/>
          <w:sz w:val="24"/>
          <w:szCs w:val="24"/>
          <w:rtl/>
        </w:rPr>
      </w:pPr>
      <w:r w:rsidRPr="00B64EDA">
        <w:rPr>
          <w:rFonts w:ascii="Times New Roman" w:hAnsi="Times New Roman" w:cs="David"/>
          <w:sz w:val="24"/>
          <w:szCs w:val="24"/>
          <w:rtl/>
        </w:rPr>
        <w:t xml:space="preserve">לעניין סעיף זה – </w:t>
      </w:r>
    </w:p>
    <w:p w:rsidR="00B64EDA" w:rsidRPr="00B64EDA" w:rsidRDefault="00B64EDA" w:rsidP="00B64EDA">
      <w:pPr>
        <w:spacing w:after="0" w:line="360" w:lineRule="auto"/>
        <w:ind w:firstLine="720"/>
        <w:jc w:val="both"/>
        <w:rPr>
          <w:rFonts w:ascii="Times New Roman" w:hAnsi="Times New Roman" w:cs="David"/>
          <w:sz w:val="24"/>
          <w:szCs w:val="24"/>
          <w:rtl/>
        </w:rPr>
      </w:pPr>
    </w:p>
    <w:p w:rsidR="00B64EDA" w:rsidRPr="00B64EDA" w:rsidRDefault="00B64EDA" w:rsidP="00B64EDA">
      <w:pPr>
        <w:spacing w:after="0" w:line="360" w:lineRule="auto"/>
        <w:ind w:left="720"/>
        <w:jc w:val="both"/>
        <w:rPr>
          <w:rFonts w:ascii="Times New Roman" w:hAnsi="Times New Roman" w:cs="David"/>
          <w:sz w:val="24"/>
          <w:szCs w:val="24"/>
          <w:rtl/>
        </w:rPr>
      </w:pPr>
      <w:r w:rsidRPr="00B64EDA">
        <w:rPr>
          <w:rFonts w:ascii="Times New Roman" w:hAnsi="Times New Roman" w:cs="David"/>
          <w:sz w:val="24"/>
          <w:szCs w:val="24"/>
          <w:rtl/>
        </w:rPr>
        <w:t xml:space="preserve">"אמצעי שליטה", "החזקה" ו- "שליטה" – כמשמעותם בחוק הבנקאות (רישוי), תשמ"א- 1981. </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ab/>
        <w:t>"בעל זיקה" - כל אחד מאלה:</w:t>
      </w: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ab/>
        <w:t>(1)</w:t>
      </w:r>
      <w:r w:rsidRPr="00B64EDA">
        <w:rPr>
          <w:rFonts w:ascii="Times New Roman" w:hAnsi="Times New Roman" w:cs="David"/>
          <w:sz w:val="24"/>
          <w:szCs w:val="24"/>
          <w:rtl/>
        </w:rPr>
        <w:tab/>
        <w:t>חבר בני אדם שנשלט על ידי נותן השירותים.</w:t>
      </w:r>
    </w:p>
    <w:p w:rsidR="00B64EDA" w:rsidRPr="00B64EDA" w:rsidRDefault="00B64EDA" w:rsidP="00B64EDA">
      <w:pPr>
        <w:spacing w:after="0" w:line="360" w:lineRule="auto"/>
        <w:ind w:left="1440" w:hanging="720"/>
        <w:jc w:val="both"/>
        <w:rPr>
          <w:rFonts w:ascii="Times New Roman" w:hAnsi="Times New Roman" w:cs="David"/>
          <w:sz w:val="24"/>
          <w:szCs w:val="24"/>
          <w:rtl/>
        </w:rPr>
      </w:pPr>
      <w:r w:rsidRPr="00B64EDA">
        <w:rPr>
          <w:rFonts w:ascii="Times New Roman" w:hAnsi="Times New Roman" w:cs="David"/>
          <w:sz w:val="24"/>
          <w:szCs w:val="24"/>
          <w:rtl/>
        </w:rPr>
        <w:t>(2)</w:t>
      </w:r>
      <w:r w:rsidRPr="00B64EDA">
        <w:rPr>
          <w:rFonts w:ascii="Times New Roman" w:hAnsi="Times New Roman" w:cs="David"/>
          <w:sz w:val="24"/>
          <w:szCs w:val="24"/>
          <w:rtl/>
        </w:rPr>
        <w:tab/>
        <w:t>אם נותן השירותים הוא חבר בני אדם, אחד מאלה:</w:t>
      </w:r>
    </w:p>
    <w:p w:rsidR="00B64EDA" w:rsidRPr="00B64EDA" w:rsidRDefault="00B64EDA" w:rsidP="00B64EDA">
      <w:pPr>
        <w:spacing w:after="0" w:line="360" w:lineRule="auto"/>
        <w:jc w:val="both"/>
        <w:rPr>
          <w:rFonts w:ascii="Times New Roman" w:hAnsi="Times New Roman" w:cs="David"/>
          <w:sz w:val="24"/>
          <w:szCs w:val="24"/>
        </w:rPr>
      </w:pPr>
      <w:r w:rsidRPr="00B64EDA">
        <w:rPr>
          <w:rFonts w:ascii="Times New Roman" w:hAnsi="Times New Roman" w:cs="David"/>
          <w:sz w:val="24"/>
          <w:szCs w:val="24"/>
          <w:rtl/>
        </w:rPr>
        <w:tab/>
      </w:r>
      <w:r w:rsidRPr="00B64EDA">
        <w:rPr>
          <w:rFonts w:ascii="Times New Roman" w:hAnsi="Times New Roman" w:cs="David"/>
          <w:sz w:val="24"/>
          <w:szCs w:val="24"/>
          <w:rtl/>
        </w:rPr>
        <w:tab/>
        <w:t>(א)</w:t>
      </w:r>
      <w:r w:rsidRPr="00B64EDA">
        <w:rPr>
          <w:rFonts w:ascii="Times New Roman" w:hAnsi="Times New Roman" w:cs="David"/>
          <w:sz w:val="24"/>
          <w:szCs w:val="24"/>
          <w:rtl/>
        </w:rPr>
        <w:tab/>
        <w:t>בעל השליטה בו</w:t>
      </w:r>
      <w:r w:rsidRPr="00B64EDA">
        <w:rPr>
          <w:rFonts w:ascii="Times New Roman" w:hAnsi="Times New Roman" w:cs="David"/>
          <w:sz w:val="24"/>
          <w:szCs w:val="24"/>
        </w:rPr>
        <w:t>;</w:t>
      </w:r>
    </w:p>
    <w:p w:rsidR="00B64EDA" w:rsidRPr="00B64EDA" w:rsidRDefault="00B64EDA" w:rsidP="00B64EDA">
      <w:pPr>
        <w:spacing w:after="0" w:line="360" w:lineRule="auto"/>
        <w:ind w:left="1440" w:hanging="1440"/>
        <w:jc w:val="both"/>
        <w:rPr>
          <w:rFonts w:ascii="Times New Roman" w:hAnsi="Times New Roman" w:cs="David"/>
          <w:sz w:val="24"/>
          <w:szCs w:val="24"/>
          <w:rtl/>
        </w:rPr>
      </w:pPr>
      <w:r w:rsidRPr="00B64EDA">
        <w:rPr>
          <w:rFonts w:ascii="Times New Roman" w:hAnsi="Times New Roman" w:cs="David"/>
          <w:sz w:val="24"/>
          <w:szCs w:val="24"/>
        </w:rPr>
        <w:tab/>
      </w:r>
      <w:r w:rsidRPr="00B64EDA">
        <w:rPr>
          <w:rFonts w:ascii="Times New Roman" w:hAnsi="Times New Roman" w:cs="David"/>
          <w:sz w:val="24"/>
          <w:szCs w:val="24"/>
          <w:rtl/>
        </w:rPr>
        <w:t>(ב)</w:t>
      </w:r>
      <w:r w:rsidRPr="00B64EDA">
        <w:rPr>
          <w:rFonts w:ascii="Times New Roman" w:hAnsi="Times New Roman" w:cs="David"/>
          <w:sz w:val="24"/>
          <w:szCs w:val="24"/>
          <w:rtl/>
        </w:rPr>
        <w:tab/>
        <w:t xml:space="preserve">חבר בני אדם שהרכב בעלי מניותיו או שותפיו, לפי </w:t>
      </w:r>
      <w:r w:rsidRPr="00B64EDA">
        <w:rPr>
          <w:rFonts w:ascii="Times New Roman" w:hAnsi="Times New Roman" w:cs="David" w:hint="cs"/>
          <w:sz w:val="24"/>
          <w:szCs w:val="24"/>
          <w:rtl/>
        </w:rPr>
        <w:t>העניי</w:t>
      </w:r>
      <w:r w:rsidRPr="00B64EDA">
        <w:rPr>
          <w:rFonts w:ascii="Times New Roman" w:hAnsi="Times New Roman" w:cs="David" w:hint="eastAsia"/>
          <w:sz w:val="24"/>
          <w:szCs w:val="24"/>
          <w:rtl/>
        </w:rPr>
        <w:t>ן</w:t>
      </w:r>
      <w:r w:rsidRPr="00B64EDA">
        <w:rPr>
          <w:rFonts w:ascii="Times New Roman" w:hAnsi="Times New Roman" w:cs="David"/>
          <w:sz w:val="24"/>
          <w:szCs w:val="24"/>
          <w:rtl/>
        </w:rPr>
        <w:t xml:space="preserve">, דומה </w:t>
      </w:r>
    </w:p>
    <w:p w:rsidR="00B64EDA" w:rsidRPr="00B64EDA" w:rsidRDefault="00B64EDA" w:rsidP="00B64EDA">
      <w:pPr>
        <w:spacing w:after="0" w:line="360" w:lineRule="auto"/>
        <w:ind w:left="2160"/>
        <w:jc w:val="both"/>
        <w:rPr>
          <w:rFonts w:ascii="Times New Roman" w:hAnsi="Times New Roman" w:cs="David"/>
          <w:sz w:val="24"/>
          <w:szCs w:val="24"/>
          <w:rtl/>
        </w:rPr>
      </w:pPr>
      <w:r w:rsidRPr="00B64EDA">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B64EDA">
        <w:rPr>
          <w:rFonts w:ascii="Times New Roman" w:hAnsi="Times New Roman" w:cs="David"/>
          <w:sz w:val="24"/>
          <w:szCs w:val="24"/>
        </w:rPr>
        <w:t>;</w:t>
      </w:r>
    </w:p>
    <w:p w:rsidR="00B64EDA" w:rsidRPr="00B64EDA" w:rsidRDefault="00B64EDA" w:rsidP="00B64EDA">
      <w:pPr>
        <w:spacing w:after="0" w:line="360" w:lineRule="auto"/>
        <w:ind w:left="2160" w:hanging="720"/>
        <w:jc w:val="both"/>
        <w:rPr>
          <w:rFonts w:ascii="Times New Roman" w:hAnsi="Times New Roman" w:cs="David"/>
          <w:sz w:val="24"/>
          <w:szCs w:val="24"/>
          <w:rtl/>
        </w:rPr>
      </w:pPr>
      <w:r w:rsidRPr="00B64EDA">
        <w:rPr>
          <w:rFonts w:ascii="Times New Roman" w:hAnsi="Times New Roman" w:cs="David"/>
          <w:sz w:val="24"/>
          <w:szCs w:val="24"/>
          <w:rtl/>
        </w:rPr>
        <w:t xml:space="preserve">(ג) </w:t>
      </w:r>
      <w:r w:rsidRPr="00B64EDA">
        <w:rPr>
          <w:rFonts w:ascii="Times New Roman" w:hAnsi="Times New Roman" w:cs="David"/>
          <w:sz w:val="24"/>
          <w:szCs w:val="24"/>
          <w:rtl/>
        </w:rPr>
        <w:tab/>
        <w:t>מי שאחראי מטעם נותן השירותים על תשלום שכר העבודה</w:t>
      </w:r>
      <w:r w:rsidRPr="00B64EDA">
        <w:rPr>
          <w:rFonts w:ascii="Times New Roman" w:hAnsi="Times New Roman" w:cs="David"/>
          <w:sz w:val="24"/>
          <w:szCs w:val="24"/>
        </w:rPr>
        <w:t>;</w:t>
      </w:r>
    </w:p>
    <w:p w:rsidR="00B64EDA" w:rsidRPr="00B64EDA" w:rsidRDefault="00B64EDA" w:rsidP="00B64EDA">
      <w:pPr>
        <w:spacing w:after="0" w:line="360" w:lineRule="auto"/>
        <w:ind w:left="1440" w:hanging="720"/>
        <w:jc w:val="both"/>
        <w:rPr>
          <w:rFonts w:ascii="Times New Roman" w:hAnsi="Times New Roman" w:cs="David"/>
          <w:sz w:val="24"/>
          <w:szCs w:val="24"/>
        </w:rPr>
      </w:pPr>
      <w:r w:rsidRPr="00B64EDA">
        <w:rPr>
          <w:rFonts w:ascii="Times New Roman" w:hAnsi="Times New Roman" w:cs="David"/>
          <w:sz w:val="24"/>
          <w:szCs w:val="24"/>
          <w:rtl/>
        </w:rPr>
        <w:t>(3)</w:t>
      </w:r>
      <w:r w:rsidRPr="00B64ED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64EDA">
        <w:rPr>
          <w:rFonts w:ascii="Times New Roman" w:hAnsi="Times New Roman" w:cs="David"/>
          <w:sz w:val="24"/>
          <w:szCs w:val="24"/>
        </w:rPr>
        <w:t>;</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ab/>
        <w:t xml:space="preserve">"הורשע" – הורשע בפסק דין חלוט, בעבירה לפי חוק שכר מינימום </w:t>
      </w:r>
      <w:r w:rsidRPr="00B64EDA">
        <w:rPr>
          <w:rFonts w:ascii="Times New Roman" w:hAnsi="Times New Roman" w:cs="David" w:hint="cs"/>
          <w:sz w:val="24"/>
          <w:szCs w:val="24"/>
          <w:rtl/>
        </w:rPr>
        <w:t xml:space="preserve">או חוק עובדים זרים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שנעברה אחרי יום כ"ה בחשון התשס"ג (31.10.2002). </w:t>
      </w:r>
    </w:p>
    <w:p w:rsidR="00B64EDA" w:rsidRPr="00B64EDA" w:rsidRDefault="00B64EDA" w:rsidP="00B64EDA">
      <w:pPr>
        <w:spacing w:after="0" w:line="360" w:lineRule="auto"/>
        <w:ind w:left="720"/>
        <w:jc w:val="both"/>
        <w:rPr>
          <w:rFonts w:ascii="Times New Roman" w:hAnsi="Times New Roman" w:cs="David"/>
          <w:sz w:val="24"/>
          <w:szCs w:val="24"/>
          <w:rtl/>
        </w:rPr>
      </w:pPr>
      <w:r w:rsidRPr="00B64EDA">
        <w:rPr>
          <w:rFonts w:ascii="Times New Roman" w:hAnsi="Times New Roman" w:cs="David"/>
          <w:sz w:val="24"/>
          <w:szCs w:val="24"/>
          <w:rtl/>
        </w:rPr>
        <w:t>"חוק עובדים זרים" – חוק עובדים זרים, התשנ"א- 1991.</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ab/>
        <w:t xml:space="preserve">"חוק שכר מינימום" – חוק שכר מינימום, התשמ"ז- 1987. </w:t>
      </w:r>
    </w:p>
    <w:p w:rsidR="00B64EDA" w:rsidRPr="00B64EDA" w:rsidRDefault="00B64EDA" w:rsidP="00B64EDA">
      <w:pPr>
        <w:spacing w:after="0" w:line="360" w:lineRule="auto"/>
        <w:ind w:left="720"/>
        <w:jc w:val="both"/>
        <w:rPr>
          <w:rFonts w:ascii="Times New Roman" w:hAnsi="Times New Roman" w:cs="David"/>
          <w:sz w:val="24"/>
          <w:szCs w:val="24"/>
          <w:rtl/>
        </w:rPr>
      </w:pPr>
      <w:r w:rsidRPr="00B64EDA">
        <w:rPr>
          <w:rFonts w:ascii="Times New Roman" w:hAnsi="Times New Roman" w:cs="David"/>
          <w:sz w:val="24"/>
          <w:szCs w:val="24"/>
          <w:rtl/>
        </w:rPr>
        <w:t>"שליטה מהותית" – החזקה של שלושה רבעים או יותר בסוג מסוים של אמצעי שליטה בחבר בני אדם.</w:t>
      </w:r>
    </w:p>
    <w:p w:rsidR="00B64EDA" w:rsidRPr="00B64EDA" w:rsidRDefault="00B64EDA" w:rsidP="00B64EDA">
      <w:pPr>
        <w:spacing w:after="0" w:line="360" w:lineRule="auto"/>
        <w:ind w:left="720"/>
        <w:jc w:val="both"/>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__________</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תאריך                                                                                 שם המצהיר+ חתימה</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sz w:val="24"/>
          <w:szCs w:val="24"/>
          <w:rtl/>
        </w:rPr>
        <w:t>אני הח"מ</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עו"ד</w:t>
      </w:r>
      <w:r w:rsidRPr="00B64EDA">
        <w:rPr>
          <w:rFonts w:ascii="Times New Roman" w:hAnsi="Times New Roman" w:cs="David" w:hint="cs"/>
          <w:sz w:val="24"/>
          <w:szCs w:val="24"/>
          <w:u w:val="single"/>
          <w:rtl/>
        </w:rPr>
        <w:t xml:space="preserve"> ____________</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______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מאשר בזאת כי ______________ רשום בישראל על פי דין וכי ה"ה ___________________ 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חתם על הצהרה </w:t>
      </w:r>
      <w:r w:rsidRPr="00B64EDA">
        <w:rPr>
          <w:rFonts w:ascii="Times New Roman" w:hAnsi="Times New Roman" w:cs="David" w:hint="cs"/>
          <w:sz w:val="24"/>
          <w:szCs w:val="24"/>
          <w:rtl/>
        </w:rPr>
        <w:t xml:space="preserve">זו בפניי </w:t>
      </w:r>
      <w:r w:rsidRPr="00B64ED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מוסמך לעשות כן בשמו.</w:t>
      </w: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spacing w:after="0" w:line="360" w:lineRule="auto"/>
        <w:ind w:left="-58"/>
        <w:jc w:val="center"/>
        <w:rPr>
          <w:rFonts w:ascii="Times New Roman" w:hAnsi="Times New Roman" w:cs="David"/>
          <w:sz w:val="24"/>
          <w:szCs w:val="24"/>
        </w:rPr>
      </w:pPr>
      <w:r w:rsidRPr="00B64EDA">
        <w:rPr>
          <w:rFonts w:ascii="Times New Roman" w:hAnsi="Times New Roman" w:cs="David"/>
          <w:sz w:val="24"/>
          <w:szCs w:val="24"/>
          <w:rtl/>
        </w:rPr>
        <w:t>שם                             חותמת וחתימה                                   תאריך</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br w:type="page"/>
      </w:r>
    </w:p>
    <w:p w:rsidR="00B64EDA" w:rsidRPr="00B64EDA" w:rsidRDefault="00B64EDA" w:rsidP="00B64EDA">
      <w:pPr>
        <w:spacing w:after="0" w:line="360" w:lineRule="auto"/>
        <w:rPr>
          <w:rFonts w:ascii="Times New Roman" w:hAnsi="Times New Roman" w:cs="David"/>
          <w:b/>
          <w:bCs/>
          <w:i/>
          <w:iCs/>
          <w:sz w:val="24"/>
          <w:szCs w:val="24"/>
          <w:u w:val="single"/>
          <w:rtl/>
        </w:rPr>
      </w:pPr>
      <w:r w:rsidRPr="00B64EDA">
        <w:rPr>
          <w:rFonts w:ascii="Times New Roman" w:hAnsi="Times New Roman" w:cs="David" w:hint="cs"/>
          <w:sz w:val="24"/>
          <w:szCs w:val="24"/>
          <w:rtl/>
        </w:rPr>
        <w:lastRenderedPageBreak/>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b/>
          <w:bCs/>
          <w:i/>
          <w:iCs/>
          <w:sz w:val="24"/>
          <w:szCs w:val="24"/>
          <w:u w:val="single"/>
          <w:rtl/>
        </w:rPr>
        <w:t>נספח ב למכרז</w:t>
      </w:r>
    </w:p>
    <w:p w:rsidR="00B64EDA" w:rsidRPr="00B64EDA" w:rsidRDefault="00B64EDA" w:rsidP="00B64EDA">
      <w:pPr>
        <w:keepNext/>
        <w:spacing w:after="0" w:line="360" w:lineRule="auto"/>
        <w:outlineLvl w:val="1"/>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אם המציע אינו תאגיד:</w:t>
      </w:r>
    </w:p>
    <w:p w:rsidR="00B64EDA" w:rsidRPr="00B64EDA" w:rsidRDefault="00B64EDA" w:rsidP="00B64EDA">
      <w:pPr>
        <w:keepNext/>
        <w:spacing w:after="0" w:line="360" w:lineRule="auto"/>
        <w:ind w:left="141"/>
        <w:jc w:val="center"/>
        <w:outlineLvl w:val="6"/>
        <w:rPr>
          <w:rFonts w:ascii="Times New Roman" w:hAnsi="Times New Roman" w:cs="David"/>
          <w:b/>
          <w:bCs/>
          <w:sz w:val="24"/>
          <w:szCs w:val="24"/>
          <w:rtl/>
        </w:rPr>
      </w:pPr>
      <w:r w:rsidRPr="00B64EDA">
        <w:rPr>
          <w:rFonts w:ascii="Times New Roman" w:hAnsi="Times New Roman" w:cs="David" w:hint="cs"/>
          <w:b/>
          <w:bCs/>
          <w:sz w:val="24"/>
          <w:szCs w:val="24"/>
          <w:rtl/>
        </w:rPr>
        <w:t>הצהרה בדבר שימוש בתוכנות מחשב מורשות ועמידה בדרישות המכרז</w:t>
      </w:r>
    </w:p>
    <w:p w:rsidR="00B64EDA" w:rsidRPr="00B64EDA" w:rsidRDefault="00B64EDA" w:rsidP="00B64EDA">
      <w:pPr>
        <w:keepNext/>
        <w:spacing w:after="0" w:line="360" w:lineRule="auto"/>
        <w:ind w:left="141"/>
        <w:jc w:val="center"/>
        <w:outlineLvl w:val="6"/>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אני הח"מ _____________ נושא ת.ז. מס' _____________ (להלן: "המציע"), מתחייב בזאת בכתב</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p>
    <w:p w:rsidR="00B64EDA" w:rsidRPr="00B64EDA" w:rsidRDefault="00B64EDA" w:rsidP="00B64EDA">
      <w:pPr>
        <w:numPr>
          <w:ilvl w:val="0"/>
          <w:numId w:val="5"/>
        </w:numPr>
        <w:spacing w:after="0" w:line="360" w:lineRule="auto"/>
        <w:jc w:val="both"/>
        <w:rPr>
          <w:rFonts w:ascii="Times New Roman" w:hAnsi="Times New Roman" w:cs="David"/>
          <w:sz w:val="24"/>
          <w:szCs w:val="24"/>
        </w:rPr>
      </w:pPr>
      <w:r w:rsidRPr="00B64EDA">
        <w:rPr>
          <w:rFonts w:ascii="Times New Roman" w:hAnsi="Times New Roman" w:cs="David"/>
          <w:sz w:val="24"/>
          <w:szCs w:val="24"/>
          <w:rtl/>
        </w:rPr>
        <w:t>לעמוד בדרישה לעשות שימוש</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אך ורק בתוכנות מחשב מורשות</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w:t>
      </w:r>
    </w:p>
    <w:p w:rsidR="00B64EDA" w:rsidRPr="00B64EDA" w:rsidRDefault="00B64EDA" w:rsidP="00B64EDA">
      <w:pPr>
        <w:numPr>
          <w:ilvl w:val="0"/>
          <w:numId w:val="5"/>
        </w:num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לעמוד בכל הדרישות שבמפרט מכרז זה ללא יוצא מן הכלל</w:t>
      </w:r>
      <w:r w:rsidRPr="00B64ED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64EDA">
        <w:rPr>
          <w:rFonts w:ascii="Times New Roman" w:hAnsi="Times New Roman" w:cs="David"/>
          <w:sz w:val="24"/>
          <w:szCs w:val="24"/>
          <w:rtl/>
        </w:rPr>
        <w:t xml:space="preserve">. </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_________</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תאריך</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 xml:space="preserve">חתימה </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אני הח"מ</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עו"ד</w:t>
      </w:r>
      <w:r w:rsidRPr="00B64EDA">
        <w:rPr>
          <w:rFonts w:ascii="Times New Roman" w:hAnsi="Times New Roman" w:cs="David" w:hint="cs"/>
          <w:sz w:val="24"/>
          <w:szCs w:val="24"/>
          <w:u w:val="single"/>
          <w:rtl/>
        </w:rPr>
        <w:t xml:space="preserve">                  </w:t>
      </w:r>
      <w:r w:rsidRPr="00B64EDA">
        <w:rPr>
          <w:rFonts w:ascii="Times New Roman" w:hAnsi="Times New Roman" w:cs="David"/>
          <w:sz w:val="24"/>
          <w:szCs w:val="24"/>
          <w:u w:val="single"/>
          <w:rtl/>
        </w:rPr>
        <w:t xml:space="preserve">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מאשר בזאת כי</w:t>
      </w:r>
      <w:r w:rsidRPr="00B64EDA">
        <w:rPr>
          <w:rFonts w:ascii="Times New Roman" w:hAnsi="Times New Roman" w:cs="David" w:hint="cs"/>
          <w:sz w:val="24"/>
          <w:szCs w:val="24"/>
          <w:rtl/>
        </w:rPr>
        <w:t xml:space="preserve"> ביום </w:t>
      </w:r>
      <w:r w:rsidRPr="00B64EDA">
        <w:rPr>
          <w:rFonts w:ascii="Times New Roman" w:hAnsi="Times New Roman" w:cs="David"/>
          <w:sz w:val="24"/>
          <w:szCs w:val="24"/>
          <w:rtl/>
        </w:rPr>
        <w:t>___________</w:t>
      </w:r>
      <w:r w:rsidRPr="00B64EDA">
        <w:rPr>
          <w:rFonts w:ascii="Times New Roman" w:hAnsi="Times New Roman" w:cs="David" w:hint="cs"/>
          <w:sz w:val="24"/>
          <w:szCs w:val="24"/>
          <w:rtl/>
        </w:rPr>
        <w:t>הופיע/ה בפני במשרדי מר/גב'</w:t>
      </w:r>
      <w:r w:rsidRPr="00B64EDA">
        <w:rPr>
          <w:rFonts w:ascii="Times New Roman" w:hAnsi="Times New Roman" w:cs="David"/>
          <w:sz w:val="24"/>
          <w:szCs w:val="24"/>
          <w:u w:val="single"/>
          <w:rtl/>
        </w:rPr>
        <w:tab/>
      </w:r>
      <w:r w:rsidRPr="00B64EDA">
        <w:rPr>
          <w:rFonts w:ascii="Times New Roman" w:hAnsi="Times New Roman" w:cs="David" w:hint="cs"/>
          <w:sz w:val="24"/>
          <w:szCs w:val="24"/>
          <w:u w:val="single"/>
          <w:rtl/>
        </w:rPr>
        <w:tab/>
      </w:r>
      <w:r w:rsidRPr="00B64EDA">
        <w:rPr>
          <w:rFonts w:ascii="Times New Roman" w:hAnsi="Times New Roman" w:cs="David"/>
          <w:sz w:val="24"/>
          <w:szCs w:val="24"/>
          <w:rtl/>
        </w:rPr>
        <w:t>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על הצהרה זו בפני.</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spacing w:after="0" w:line="360" w:lineRule="auto"/>
        <w:ind w:left="-58"/>
        <w:rPr>
          <w:rFonts w:ascii="Times New Roman" w:hAnsi="Times New Roman" w:cs="David"/>
          <w:sz w:val="24"/>
          <w:szCs w:val="24"/>
        </w:rPr>
      </w:pPr>
      <w:r w:rsidRPr="00B64EDA">
        <w:rPr>
          <w:rFonts w:ascii="Times New Roman" w:hAnsi="Times New Roman" w:cs="David"/>
          <w:sz w:val="24"/>
          <w:szCs w:val="24"/>
          <w:rtl/>
        </w:rPr>
        <w:t xml:space="preserve">        שם                             חותמת וחתימה                                   תאריך</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b/>
          <w:bCs/>
          <w:i/>
          <w:iCs/>
          <w:sz w:val="24"/>
          <w:szCs w:val="24"/>
          <w:u w:val="single"/>
          <w:rtl/>
        </w:rPr>
      </w:pP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b/>
          <w:bCs/>
          <w:i/>
          <w:iCs/>
          <w:sz w:val="24"/>
          <w:szCs w:val="24"/>
          <w:u w:val="single"/>
          <w:rtl/>
        </w:rPr>
        <w:t>נספח ב1 למכרז</w:t>
      </w:r>
    </w:p>
    <w:p w:rsidR="00B64EDA" w:rsidRPr="00B64EDA" w:rsidRDefault="00B64EDA" w:rsidP="00B64EDA">
      <w:pPr>
        <w:keepNext/>
        <w:spacing w:after="0" w:line="360" w:lineRule="auto"/>
        <w:jc w:val="center"/>
        <w:outlineLvl w:val="4"/>
        <w:rPr>
          <w:rFonts w:ascii="Times New Roman" w:hAnsi="Times New Roman" w:cs="David"/>
          <w:sz w:val="24"/>
          <w:szCs w:val="24"/>
          <w:u w:val="single"/>
          <w:rtl/>
        </w:rPr>
      </w:pPr>
    </w:p>
    <w:p w:rsidR="00B64EDA" w:rsidRPr="00B64EDA" w:rsidRDefault="00B64EDA" w:rsidP="00B64EDA">
      <w:pPr>
        <w:keepNext/>
        <w:spacing w:after="0" w:line="360" w:lineRule="auto"/>
        <w:outlineLvl w:val="1"/>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אם המציע הינו תאגיד:</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keepNext/>
        <w:spacing w:after="0" w:line="360" w:lineRule="auto"/>
        <w:ind w:left="141"/>
        <w:jc w:val="center"/>
        <w:outlineLvl w:val="6"/>
        <w:rPr>
          <w:rFonts w:ascii="Times New Roman" w:hAnsi="Times New Roman" w:cs="David"/>
          <w:b/>
          <w:bCs/>
          <w:sz w:val="24"/>
          <w:szCs w:val="24"/>
          <w:rtl/>
        </w:rPr>
      </w:pPr>
      <w:r w:rsidRPr="00B64EDA">
        <w:rPr>
          <w:rFonts w:ascii="Times New Roman" w:hAnsi="Times New Roman" w:cs="David" w:hint="cs"/>
          <w:b/>
          <w:bCs/>
          <w:sz w:val="24"/>
          <w:szCs w:val="24"/>
          <w:rtl/>
        </w:rPr>
        <w:t>הצהרה בדבר שימוש בתוכנות מחשב מורשות ועמידה בדרישות המכרז</w:t>
      </w:r>
    </w:p>
    <w:p w:rsidR="00B64EDA" w:rsidRPr="00B64EDA" w:rsidRDefault="00B64EDA" w:rsidP="00B64EDA">
      <w:pPr>
        <w:keepNext/>
        <w:spacing w:after="0" w:line="360" w:lineRule="auto"/>
        <w:ind w:left="141"/>
        <w:jc w:val="center"/>
        <w:outlineLvl w:val="6"/>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64EDA">
        <w:rPr>
          <w:rFonts w:ascii="Times New Roman" w:hAnsi="Times New Roman" w:cs="David" w:hint="cs"/>
          <w:sz w:val="24"/>
          <w:szCs w:val="24"/>
          <w:rtl/>
        </w:rPr>
        <w:t>:</w:t>
      </w:r>
    </w:p>
    <w:p w:rsidR="00B64EDA" w:rsidRPr="00B64EDA" w:rsidRDefault="00B64EDA" w:rsidP="00B64EDA">
      <w:pPr>
        <w:numPr>
          <w:ilvl w:val="0"/>
          <w:numId w:val="6"/>
        </w:numPr>
        <w:spacing w:after="0" w:line="360" w:lineRule="auto"/>
        <w:rPr>
          <w:rFonts w:ascii="Times New Roman" w:hAnsi="Times New Roman" w:cs="David"/>
          <w:sz w:val="24"/>
          <w:szCs w:val="24"/>
        </w:rPr>
      </w:pPr>
      <w:r w:rsidRPr="00B64EDA">
        <w:rPr>
          <w:rFonts w:ascii="Times New Roman" w:hAnsi="Times New Roman" w:cs="David" w:hint="cs"/>
          <w:sz w:val="24"/>
          <w:szCs w:val="24"/>
          <w:rtl/>
        </w:rPr>
        <w:t xml:space="preserve">המציע יעמוד </w:t>
      </w:r>
      <w:r w:rsidRPr="00B64EDA">
        <w:rPr>
          <w:rFonts w:ascii="Times New Roman" w:hAnsi="Times New Roman" w:cs="David"/>
          <w:sz w:val="24"/>
          <w:szCs w:val="24"/>
          <w:rtl/>
        </w:rPr>
        <w:t>בדרישה לעשות שימוש</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אך ורק בתוכנות מחשב מורשות</w:t>
      </w:r>
      <w:r w:rsidRPr="00B64EDA">
        <w:rPr>
          <w:rFonts w:ascii="Times New Roman" w:hAnsi="Times New Roman" w:cs="David" w:hint="cs"/>
          <w:sz w:val="24"/>
          <w:szCs w:val="24"/>
          <w:rtl/>
        </w:rPr>
        <w:t>.</w:t>
      </w:r>
    </w:p>
    <w:p w:rsidR="00B64EDA" w:rsidRPr="00B64EDA" w:rsidRDefault="00B64EDA" w:rsidP="00B64EDA">
      <w:pPr>
        <w:numPr>
          <w:ilvl w:val="0"/>
          <w:numId w:val="6"/>
        </w:num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 </w:t>
      </w:r>
      <w:r w:rsidRPr="00B64EDA">
        <w:rPr>
          <w:rFonts w:ascii="Times New Roman" w:hAnsi="Times New Roman" w:cs="David" w:hint="cs"/>
          <w:sz w:val="24"/>
          <w:szCs w:val="24"/>
          <w:rtl/>
        </w:rPr>
        <w:t>המציע יעמוד</w:t>
      </w:r>
      <w:r w:rsidRPr="00B64EDA">
        <w:rPr>
          <w:rFonts w:ascii="Times New Roman" w:hAnsi="Times New Roman" w:cs="David"/>
          <w:sz w:val="24"/>
          <w:szCs w:val="24"/>
          <w:rtl/>
        </w:rPr>
        <w:t xml:space="preserve"> בכל הדרישות שבמפרט מכרז זה ללא יוצא מן הכלל</w:t>
      </w:r>
      <w:r w:rsidRPr="00B64ED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64EDA">
        <w:rPr>
          <w:rFonts w:ascii="Times New Roman" w:hAnsi="Times New Roman" w:cs="David"/>
          <w:sz w:val="24"/>
          <w:szCs w:val="24"/>
          <w:rtl/>
        </w:rPr>
        <w:t>.</w:t>
      </w:r>
    </w:p>
    <w:p w:rsidR="00B64EDA" w:rsidRPr="00B64EDA" w:rsidRDefault="00B64EDA" w:rsidP="00B64EDA">
      <w:pPr>
        <w:spacing w:after="0" w:line="360" w:lineRule="auto"/>
        <w:ind w:left="283"/>
        <w:rPr>
          <w:rFonts w:ascii="Times New Roman" w:hAnsi="Times New Roman" w:cs="David"/>
          <w:sz w:val="24"/>
          <w:szCs w:val="24"/>
          <w:rtl/>
        </w:rPr>
      </w:pPr>
    </w:p>
    <w:p w:rsidR="00B64EDA" w:rsidRPr="00B64EDA" w:rsidRDefault="00B64EDA" w:rsidP="00B64EDA">
      <w:pPr>
        <w:spacing w:after="0" w:line="360" w:lineRule="auto"/>
        <w:ind w:left="283"/>
        <w:rPr>
          <w:rFonts w:ascii="Times New Roman" w:hAnsi="Times New Roman" w:cs="David"/>
          <w:sz w:val="24"/>
          <w:szCs w:val="24"/>
          <w:rtl/>
        </w:rPr>
      </w:pPr>
    </w:p>
    <w:p w:rsidR="00B64EDA" w:rsidRPr="00B64EDA" w:rsidRDefault="00B64EDA" w:rsidP="00B64EDA">
      <w:pPr>
        <w:spacing w:after="0" w:line="360" w:lineRule="auto"/>
        <w:ind w:left="283"/>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_________</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תאריך</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חתימה+ חותמת</w:t>
      </w:r>
    </w:p>
    <w:p w:rsidR="00B64EDA" w:rsidRPr="00B64EDA" w:rsidRDefault="00B64EDA" w:rsidP="00B64EDA">
      <w:pPr>
        <w:spacing w:after="0" w:line="360" w:lineRule="auto"/>
        <w:ind w:left="-58"/>
        <w:jc w:val="center"/>
        <w:rPr>
          <w:rFonts w:ascii="Times New Roman" w:hAnsi="Times New Roman" w:cs="David"/>
          <w:b/>
          <w:bCs/>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sz w:val="24"/>
          <w:szCs w:val="24"/>
          <w:rtl/>
        </w:rPr>
        <w:t>אני הח"מ</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עו"ד</w:t>
      </w:r>
      <w:r w:rsidRPr="00B64EDA">
        <w:rPr>
          <w:rFonts w:ascii="Times New Roman" w:hAnsi="Times New Roman" w:cs="David" w:hint="cs"/>
          <w:sz w:val="24"/>
          <w:szCs w:val="24"/>
          <w:u w:val="single"/>
          <w:rtl/>
        </w:rPr>
        <w:t xml:space="preserve"> ____________</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______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מאשר בזאת כי ______________ רשום בישראל על פי דין וכי ה"ה ___________________ 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חתם על הצהרה </w:t>
      </w:r>
      <w:r w:rsidRPr="00B64EDA">
        <w:rPr>
          <w:rFonts w:ascii="Times New Roman" w:hAnsi="Times New Roman" w:cs="David" w:hint="cs"/>
          <w:sz w:val="24"/>
          <w:szCs w:val="24"/>
          <w:rtl/>
        </w:rPr>
        <w:t xml:space="preserve">זו בפניי </w:t>
      </w:r>
      <w:r w:rsidRPr="00B64ED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מוסמך לעשות כן בשמו.</w:t>
      </w: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spacing w:after="0" w:line="360" w:lineRule="auto"/>
        <w:ind w:left="-58"/>
        <w:jc w:val="center"/>
        <w:rPr>
          <w:rFonts w:ascii="Times New Roman" w:hAnsi="Times New Roman" w:cs="David"/>
          <w:sz w:val="24"/>
          <w:szCs w:val="24"/>
        </w:rPr>
      </w:pPr>
      <w:r w:rsidRPr="00B64EDA">
        <w:rPr>
          <w:rFonts w:ascii="Times New Roman" w:hAnsi="Times New Roman" w:cs="David"/>
          <w:sz w:val="24"/>
          <w:szCs w:val="24"/>
          <w:rtl/>
        </w:rPr>
        <w:t>שם                             חותמת וחתימה                                   תאריך</w:t>
      </w: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b/>
          <w:bCs/>
          <w:i/>
          <w:iCs/>
          <w:sz w:val="24"/>
          <w:szCs w:val="24"/>
          <w:u w:val="single"/>
          <w:rtl/>
        </w:rPr>
      </w:pPr>
      <w:r w:rsidRPr="00B64EDA">
        <w:rPr>
          <w:rFonts w:ascii="Times New Roman" w:hAnsi="Times New Roman" w:cs="David"/>
          <w:b/>
          <w:bCs/>
          <w:i/>
          <w:iCs/>
          <w:sz w:val="24"/>
          <w:szCs w:val="24"/>
          <w:u w:val="single"/>
          <w:rtl/>
        </w:rPr>
        <w:t xml:space="preserve">נספח </w:t>
      </w:r>
      <w:r w:rsidRPr="00B64EDA">
        <w:rPr>
          <w:rFonts w:ascii="Times New Roman" w:hAnsi="Times New Roman" w:cs="David" w:hint="cs"/>
          <w:b/>
          <w:bCs/>
          <w:i/>
          <w:iCs/>
          <w:sz w:val="24"/>
          <w:szCs w:val="24"/>
          <w:u w:val="single"/>
          <w:rtl/>
        </w:rPr>
        <w:t>ג</w:t>
      </w:r>
      <w:r w:rsidRPr="00B64EDA">
        <w:rPr>
          <w:rFonts w:ascii="Times New Roman" w:hAnsi="Times New Roman" w:cs="David"/>
          <w:b/>
          <w:bCs/>
          <w:i/>
          <w:iCs/>
          <w:sz w:val="24"/>
          <w:szCs w:val="24"/>
          <w:u w:val="single"/>
          <w:rtl/>
        </w:rPr>
        <w:t xml:space="preserve"> </w:t>
      </w:r>
      <w:r w:rsidRPr="00B64EDA">
        <w:rPr>
          <w:rFonts w:ascii="Times New Roman" w:hAnsi="Times New Roman" w:cs="David" w:hint="cs"/>
          <w:b/>
          <w:bCs/>
          <w:i/>
          <w:iCs/>
          <w:sz w:val="24"/>
          <w:szCs w:val="24"/>
          <w:u w:val="single"/>
          <w:rtl/>
        </w:rPr>
        <w:t>למכרז</w:t>
      </w:r>
    </w:p>
    <w:p w:rsidR="00B64EDA" w:rsidRPr="00B64EDA" w:rsidRDefault="00B64EDA" w:rsidP="00B64EDA">
      <w:pPr>
        <w:spacing w:after="0" w:line="360" w:lineRule="auto"/>
        <w:jc w:val="center"/>
        <w:rPr>
          <w:rFonts w:ascii="Times New Roman" w:hAnsi="Times New Roman" w:cs="David"/>
          <w:sz w:val="24"/>
          <w:szCs w:val="24"/>
          <w:u w:val="single"/>
          <w:rtl/>
        </w:rPr>
      </w:pPr>
      <w:r w:rsidRPr="00B64EDA">
        <w:rPr>
          <w:rFonts w:ascii="Times New Roman" w:hAnsi="Times New Roman" w:cs="David"/>
          <w:sz w:val="24"/>
          <w:szCs w:val="24"/>
          <w:rtl/>
        </w:rPr>
        <w:t xml:space="preserve">שם הבנק/חברת הביטוח </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p>
    <w:p w:rsidR="00B64EDA" w:rsidRPr="00B64EDA" w:rsidRDefault="00B64EDA" w:rsidP="00B64EDA">
      <w:pPr>
        <w:spacing w:after="0" w:line="360" w:lineRule="auto"/>
        <w:jc w:val="center"/>
        <w:rPr>
          <w:rFonts w:ascii="Times New Roman" w:hAnsi="Times New Roman" w:cs="David"/>
          <w:sz w:val="24"/>
          <w:szCs w:val="24"/>
          <w:u w:val="single"/>
          <w:rtl/>
        </w:rPr>
      </w:pPr>
    </w:p>
    <w:p w:rsidR="00B64EDA" w:rsidRPr="00B64EDA" w:rsidRDefault="00B64EDA" w:rsidP="00B64EDA">
      <w:pPr>
        <w:spacing w:after="0" w:line="360" w:lineRule="auto"/>
        <w:jc w:val="center"/>
        <w:rPr>
          <w:rFonts w:ascii="Times New Roman" w:hAnsi="Times New Roman" w:cs="David"/>
          <w:sz w:val="24"/>
          <w:szCs w:val="24"/>
          <w:u w:val="single"/>
          <w:rtl/>
        </w:rPr>
      </w:pPr>
      <w:r w:rsidRPr="00B64EDA">
        <w:rPr>
          <w:rFonts w:ascii="Times New Roman" w:hAnsi="Times New Roman" w:cs="David"/>
          <w:sz w:val="24"/>
          <w:szCs w:val="24"/>
          <w:rtl/>
        </w:rPr>
        <w:t xml:space="preserve">מס' הטלפון  </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p>
    <w:p w:rsidR="00B64EDA" w:rsidRPr="00B64EDA" w:rsidRDefault="00B64EDA" w:rsidP="00B64EDA">
      <w:pPr>
        <w:spacing w:after="0" w:line="360" w:lineRule="auto"/>
        <w:jc w:val="center"/>
        <w:rPr>
          <w:rFonts w:ascii="Times New Roman" w:hAnsi="Times New Roman" w:cs="David"/>
          <w:sz w:val="24"/>
          <w:szCs w:val="24"/>
          <w:rtl/>
        </w:rPr>
      </w:pPr>
    </w:p>
    <w:p w:rsidR="00B64EDA" w:rsidRPr="00B64EDA" w:rsidRDefault="00B64EDA" w:rsidP="00B64EDA">
      <w:pPr>
        <w:spacing w:after="0" w:line="360" w:lineRule="auto"/>
        <w:jc w:val="center"/>
        <w:rPr>
          <w:rFonts w:ascii="Times New Roman" w:hAnsi="Times New Roman" w:cs="David"/>
          <w:sz w:val="24"/>
          <w:szCs w:val="24"/>
          <w:u w:val="single"/>
          <w:rtl/>
        </w:rPr>
      </w:pPr>
      <w:r w:rsidRPr="00B64EDA">
        <w:rPr>
          <w:rFonts w:ascii="Times New Roman" w:hAnsi="Times New Roman" w:cs="David"/>
          <w:sz w:val="24"/>
          <w:szCs w:val="24"/>
          <w:rtl/>
        </w:rPr>
        <w:t>מס' הפקס:</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p>
    <w:p w:rsidR="00B64EDA" w:rsidRPr="00B64EDA" w:rsidRDefault="00B64EDA" w:rsidP="00B64EDA">
      <w:pPr>
        <w:spacing w:after="0" w:line="360" w:lineRule="auto"/>
        <w:jc w:val="center"/>
        <w:rPr>
          <w:rFonts w:ascii="Times New Roman" w:hAnsi="Times New Roman" w:cs="David"/>
          <w:sz w:val="24"/>
          <w:szCs w:val="24"/>
          <w:rtl/>
        </w:rPr>
      </w:pPr>
    </w:p>
    <w:p w:rsidR="00B64EDA" w:rsidRPr="00B64EDA" w:rsidRDefault="00B64EDA" w:rsidP="00B64EDA">
      <w:pPr>
        <w:keepNext/>
        <w:spacing w:after="0" w:line="360" w:lineRule="auto"/>
        <w:jc w:val="center"/>
        <w:outlineLvl w:val="3"/>
        <w:rPr>
          <w:rFonts w:ascii="Times New Roman" w:hAnsi="Times New Roman" w:cs="David"/>
          <w:b/>
          <w:bCs/>
          <w:sz w:val="24"/>
          <w:szCs w:val="24"/>
          <w:u w:val="single"/>
          <w:rtl/>
        </w:rPr>
      </w:pPr>
      <w:r w:rsidRPr="00B64EDA">
        <w:rPr>
          <w:rFonts w:ascii="Times New Roman" w:hAnsi="Times New Roman" w:cs="David"/>
          <w:b/>
          <w:bCs/>
          <w:sz w:val="24"/>
          <w:szCs w:val="24"/>
          <w:u w:val="single"/>
          <w:rtl/>
        </w:rPr>
        <w:t>כתב ערבות  -  מציע</w:t>
      </w:r>
      <w:r w:rsidRPr="00B64EDA">
        <w:rPr>
          <w:rFonts w:ascii="Times New Roman" w:hAnsi="Times New Roman" w:cs="David" w:hint="cs"/>
          <w:b/>
          <w:bCs/>
          <w:sz w:val="24"/>
          <w:szCs w:val="24"/>
          <w:u w:val="single"/>
          <w:rtl/>
        </w:rPr>
        <w:t xml:space="preserve"> </w:t>
      </w:r>
    </w:p>
    <w:p w:rsidR="00B64EDA" w:rsidRPr="00B64EDA" w:rsidRDefault="00B64EDA" w:rsidP="00B64EDA">
      <w:pPr>
        <w:spacing w:after="0" w:line="360" w:lineRule="auto"/>
        <w:jc w:val="center"/>
        <w:rPr>
          <w:rFonts w:ascii="Times New Roman" w:hAnsi="Times New Roman" w:cs="David"/>
          <w:b/>
          <w:bCs/>
          <w:sz w:val="24"/>
          <w:szCs w:val="24"/>
          <w:rtl/>
        </w:rPr>
      </w:pPr>
    </w:p>
    <w:p w:rsidR="00B64EDA" w:rsidRPr="00B64EDA" w:rsidRDefault="00B64EDA" w:rsidP="00B64EDA">
      <w:pPr>
        <w:spacing w:after="0" w:line="360" w:lineRule="auto"/>
        <w:ind w:left="592"/>
        <w:jc w:val="both"/>
        <w:rPr>
          <w:rFonts w:ascii="Times New Roman" w:hAnsi="Times New Roman" w:cs="David"/>
          <w:sz w:val="24"/>
          <w:szCs w:val="24"/>
          <w:rtl/>
        </w:rPr>
      </w:pPr>
      <w:r w:rsidRPr="00B64EDA">
        <w:rPr>
          <w:rFonts w:ascii="Times New Roman" w:hAnsi="Times New Roman" w:cs="David"/>
          <w:sz w:val="24"/>
          <w:szCs w:val="24"/>
          <w:rtl/>
        </w:rPr>
        <w:t xml:space="preserve">לכבוד </w:t>
      </w:r>
    </w:p>
    <w:p w:rsidR="00B64EDA" w:rsidRPr="00B64EDA" w:rsidRDefault="00B64EDA" w:rsidP="00B64EDA">
      <w:pPr>
        <w:spacing w:after="0" w:line="360" w:lineRule="auto"/>
        <w:ind w:left="592"/>
        <w:jc w:val="both"/>
        <w:rPr>
          <w:rFonts w:ascii="Times New Roman" w:hAnsi="Times New Roman" w:cs="David"/>
          <w:sz w:val="24"/>
          <w:szCs w:val="24"/>
          <w:rtl/>
        </w:rPr>
      </w:pPr>
      <w:r w:rsidRPr="00B64EDA">
        <w:rPr>
          <w:rFonts w:ascii="Times New Roman" w:hAnsi="Times New Roman" w:cs="David"/>
          <w:sz w:val="24"/>
          <w:szCs w:val="24"/>
          <w:rtl/>
        </w:rPr>
        <w:t>ממשלת ישראל</w:t>
      </w:r>
    </w:p>
    <w:p w:rsidR="00B64EDA" w:rsidRPr="00B64EDA" w:rsidRDefault="00B64EDA" w:rsidP="00B64EDA">
      <w:pPr>
        <w:spacing w:after="0" w:line="360" w:lineRule="auto"/>
        <w:ind w:left="592"/>
        <w:jc w:val="both"/>
        <w:rPr>
          <w:rFonts w:ascii="Times New Roman" w:hAnsi="Times New Roman" w:cs="David"/>
          <w:sz w:val="24"/>
          <w:szCs w:val="24"/>
          <w:rtl/>
        </w:rPr>
      </w:pPr>
    </w:p>
    <w:p w:rsidR="00B64EDA" w:rsidRPr="00B64EDA" w:rsidRDefault="00B64EDA" w:rsidP="00B64EDA">
      <w:pPr>
        <w:spacing w:after="0" w:line="360" w:lineRule="auto"/>
        <w:ind w:left="592"/>
        <w:jc w:val="both"/>
        <w:rPr>
          <w:rFonts w:ascii="Times New Roman" w:hAnsi="Times New Roman" w:cs="David"/>
          <w:sz w:val="24"/>
          <w:szCs w:val="24"/>
          <w:u w:val="single"/>
          <w:rtl/>
        </w:rPr>
      </w:pPr>
      <w:r w:rsidRPr="00B64EDA">
        <w:rPr>
          <w:rFonts w:ascii="Times New Roman" w:hAnsi="Times New Roman" w:cs="David"/>
          <w:sz w:val="24"/>
          <w:szCs w:val="24"/>
          <w:rtl/>
        </w:rPr>
        <w:t xml:space="preserve">באמצעות משרד </w:t>
      </w:r>
      <w:r w:rsidRPr="00B64EDA">
        <w:rPr>
          <w:rFonts w:ascii="Times New Roman" w:hAnsi="Times New Roman" w:cs="David" w:hint="cs"/>
          <w:sz w:val="24"/>
          <w:szCs w:val="24"/>
          <w:u w:val="single"/>
          <w:rtl/>
        </w:rPr>
        <w:t>הכלכלה והתעשייה</w:t>
      </w:r>
    </w:p>
    <w:p w:rsidR="00B64EDA" w:rsidRPr="00B64EDA" w:rsidRDefault="00B64EDA" w:rsidP="00B64EDA">
      <w:pPr>
        <w:spacing w:after="0" w:line="360" w:lineRule="auto"/>
        <w:ind w:left="592"/>
        <w:jc w:val="both"/>
        <w:rPr>
          <w:rFonts w:ascii="Times New Roman" w:hAnsi="Times New Roman" w:cs="David"/>
          <w:sz w:val="24"/>
          <w:szCs w:val="24"/>
          <w:u w:val="single"/>
          <w:rtl/>
        </w:rPr>
      </w:pPr>
    </w:p>
    <w:p w:rsidR="00B64EDA" w:rsidRPr="00B64EDA" w:rsidRDefault="00B64EDA" w:rsidP="00B64EDA">
      <w:pPr>
        <w:spacing w:after="0" w:line="360" w:lineRule="auto"/>
        <w:ind w:left="592"/>
        <w:jc w:val="both"/>
        <w:rPr>
          <w:rFonts w:ascii="Times New Roman" w:hAnsi="Times New Roman" w:cs="David"/>
          <w:sz w:val="24"/>
          <w:szCs w:val="24"/>
          <w:u w:val="single"/>
          <w:rtl/>
        </w:rPr>
      </w:pPr>
      <w:r w:rsidRPr="00B64EDA">
        <w:rPr>
          <w:rFonts w:ascii="Times New Roman" w:hAnsi="Times New Roman" w:cs="David"/>
          <w:sz w:val="24"/>
          <w:szCs w:val="24"/>
          <w:rtl/>
        </w:rPr>
        <w:tab/>
      </w:r>
      <w:r w:rsidRPr="00B64EDA">
        <w:rPr>
          <w:rFonts w:ascii="Times New Roman" w:hAnsi="Times New Roman" w:cs="David"/>
          <w:sz w:val="24"/>
          <w:szCs w:val="24"/>
          <w:rtl/>
        </w:rPr>
        <w:tab/>
        <w:t>הנדון: ערבות מס'</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p>
    <w:p w:rsidR="00B64EDA" w:rsidRPr="00B64EDA" w:rsidRDefault="00B64EDA" w:rsidP="00B64EDA">
      <w:pPr>
        <w:keepNext/>
        <w:spacing w:after="0" w:line="360" w:lineRule="auto"/>
        <w:ind w:left="592"/>
        <w:jc w:val="both"/>
        <w:outlineLvl w:val="5"/>
        <w:rPr>
          <w:rFonts w:ascii="Times New Roman" w:hAnsi="Times New Roman" w:cs="David"/>
          <w:b/>
          <w:bCs/>
          <w:sz w:val="24"/>
          <w:szCs w:val="24"/>
          <w:rtl/>
        </w:rPr>
      </w:pPr>
    </w:p>
    <w:p w:rsidR="00B64EDA" w:rsidRPr="00B64EDA" w:rsidRDefault="00B64EDA" w:rsidP="00B64EDA">
      <w:pPr>
        <w:spacing w:after="0" w:line="360" w:lineRule="auto"/>
        <w:ind w:left="592"/>
        <w:jc w:val="both"/>
        <w:rPr>
          <w:rFonts w:ascii="Times New Roman" w:hAnsi="Times New Roman" w:cs="David"/>
          <w:sz w:val="24"/>
          <w:szCs w:val="24"/>
          <w:rtl/>
        </w:rPr>
      </w:pPr>
      <w:r w:rsidRPr="00B64EDA">
        <w:rPr>
          <w:rFonts w:ascii="Times New Roman" w:hAnsi="Times New Roman" w:cs="David"/>
          <w:sz w:val="24"/>
          <w:szCs w:val="24"/>
          <w:rtl/>
        </w:rPr>
        <w:t xml:space="preserve">אנו ערבים בזה כלפיכם לסילוק כל סכום עד לסך   </w:t>
      </w:r>
      <w:r w:rsidRPr="00B64EDA">
        <w:rPr>
          <w:rFonts w:ascii="Times New Roman" w:hAnsi="Times New Roman" w:cs="David" w:hint="cs"/>
          <w:sz w:val="24"/>
          <w:szCs w:val="24"/>
          <w:rtl/>
        </w:rPr>
        <w:t>20,000  ₪</w:t>
      </w:r>
    </w:p>
    <w:p w:rsidR="00B64EDA" w:rsidRPr="00B64EDA" w:rsidRDefault="00B64EDA" w:rsidP="00B64EDA">
      <w:pPr>
        <w:spacing w:after="0" w:line="360" w:lineRule="auto"/>
        <w:ind w:left="592"/>
        <w:jc w:val="both"/>
        <w:rPr>
          <w:rFonts w:ascii="Times New Roman" w:hAnsi="Times New Roman" w:cs="David"/>
          <w:sz w:val="24"/>
          <w:szCs w:val="24"/>
          <w:u w:val="single"/>
          <w:rtl/>
        </w:rPr>
      </w:pPr>
    </w:p>
    <w:p w:rsidR="00B64EDA" w:rsidRPr="00B64EDA" w:rsidRDefault="00B64EDA" w:rsidP="00B64EDA">
      <w:pPr>
        <w:spacing w:after="0" w:line="360" w:lineRule="auto"/>
        <w:ind w:left="592"/>
        <w:jc w:val="both"/>
        <w:rPr>
          <w:rFonts w:ascii="Times New Roman" w:hAnsi="Times New Roman" w:cs="David"/>
          <w:sz w:val="24"/>
          <w:szCs w:val="24"/>
          <w:rtl/>
        </w:rPr>
      </w:pPr>
      <w:r w:rsidRPr="00B64EDA">
        <w:rPr>
          <w:rFonts w:ascii="Times New Roman" w:hAnsi="Times New Roman" w:cs="David"/>
          <w:sz w:val="24"/>
          <w:szCs w:val="24"/>
          <w:rtl/>
        </w:rPr>
        <w:t>(במילים:</w:t>
      </w:r>
      <w:r w:rsidRPr="00B64EDA">
        <w:rPr>
          <w:rFonts w:ascii="Times New Roman" w:hAnsi="Times New Roman" w:cs="David" w:hint="cs"/>
          <w:sz w:val="24"/>
          <w:szCs w:val="24"/>
          <w:rtl/>
        </w:rPr>
        <w:t xml:space="preserve">  עשרים אלף  ₪)</w:t>
      </w:r>
    </w:p>
    <w:p w:rsidR="00B64EDA" w:rsidRPr="00B64EDA" w:rsidRDefault="00B64EDA" w:rsidP="00B64EDA">
      <w:pPr>
        <w:spacing w:after="0" w:line="360" w:lineRule="auto"/>
        <w:ind w:left="592"/>
        <w:jc w:val="both"/>
        <w:rPr>
          <w:rFonts w:ascii="Times New Roman" w:hAnsi="Times New Roman" w:cs="David"/>
          <w:sz w:val="24"/>
          <w:szCs w:val="24"/>
          <w:rtl/>
        </w:rPr>
      </w:pPr>
      <w:r w:rsidRPr="00B64EDA">
        <w:rPr>
          <w:rFonts w:ascii="Times New Roman" w:hAnsi="Times New Roman" w:cs="David"/>
          <w:sz w:val="24"/>
          <w:szCs w:val="24"/>
          <w:rtl/>
        </w:rPr>
        <w:tab/>
      </w:r>
      <w:r w:rsidRPr="00B64EDA">
        <w:rPr>
          <w:rFonts w:ascii="Times New Roman" w:hAnsi="Times New Roman" w:cs="David"/>
          <w:sz w:val="24"/>
          <w:szCs w:val="24"/>
          <w:rtl/>
        </w:rPr>
        <w:br/>
        <w:t>אשר תדרשו מאת:</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rtl/>
        </w:rPr>
        <w:t xml:space="preserve"> (להלן "החייב") </w:t>
      </w:r>
      <w:r w:rsidRPr="00461A14">
        <w:rPr>
          <w:rFonts w:ascii="Times New Roman" w:hAnsi="Times New Roman" w:cs="David"/>
          <w:sz w:val="24"/>
          <w:szCs w:val="24"/>
          <w:rtl/>
        </w:rPr>
        <w:t>בקשר</w:t>
      </w:r>
      <w:r w:rsidRPr="00461A14">
        <w:rPr>
          <w:rFonts w:ascii="Times New Roman" w:hAnsi="Times New Roman" w:cs="David" w:hint="cs"/>
          <w:sz w:val="24"/>
          <w:szCs w:val="24"/>
          <w:rtl/>
        </w:rPr>
        <w:t xml:space="preserve"> </w:t>
      </w:r>
      <w:r w:rsidRPr="00461A14">
        <w:rPr>
          <w:rFonts w:ascii="Times New Roman" w:hAnsi="Times New Roman" w:cs="David"/>
          <w:sz w:val="24"/>
          <w:szCs w:val="24"/>
          <w:rtl/>
        </w:rPr>
        <w:t>עם מכרז</w:t>
      </w:r>
      <w:r w:rsidRPr="00B64EDA">
        <w:rPr>
          <w:rFonts w:ascii="Times New Roman" w:hAnsi="Times New Roman" w:cs="David"/>
          <w:sz w:val="24"/>
          <w:szCs w:val="24"/>
          <w:u w:val="single"/>
          <w:rtl/>
        </w:rPr>
        <w:t xml:space="preserve">   </w:t>
      </w:r>
      <w:r w:rsidRPr="00461A14">
        <w:rPr>
          <w:rFonts w:ascii="Times New Roman" w:hAnsi="Times New Roman" w:cs="David" w:hint="cs"/>
          <w:sz w:val="24"/>
          <w:szCs w:val="24"/>
          <w:u w:val="single"/>
          <w:rtl/>
        </w:rPr>
        <w:t xml:space="preserve">49/16 </w:t>
      </w:r>
      <w:r w:rsidRPr="00461A14">
        <w:rPr>
          <w:rFonts w:ascii="Times New Roman" w:hAnsi="Times New Roman" w:cs="David"/>
          <w:sz w:val="24"/>
          <w:szCs w:val="24"/>
          <w:u w:val="single"/>
          <w:rtl/>
        </w:rPr>
        <w:t xml:space="preserve">- </w:t>
      </w:r>
      <w:r w:rsidRPr="00461A14">
        <w:rPr>
          <w:rFonts w:ascii="Times New Roman" w:hAnsi="Times New Roman" w:cs="David" w:hint="cs"/>
          <w:sz w:val="24"/>
          <w:szCs w:val="24"/>
          <w:u w:val="single"/>
          <w:rtl/>
        </w:rPr>
        <w:t xml:space="preserve"> מתן שירותי הוראת שפות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אנו נשלם לכם את הסכום הנ"ל </w:t>
      </w:r>
      <w:r w:rsidRPr="00B64EDA">
        <w:rPr>
          <w:rFonts w:ascii="Times New Roman" w:hAnsi="Times New Roman" w:cs="David" w:hint="cs"/>
          <w:sz w:val="24"/>
          <w:szCs w:val="24"/>
          <w:rtl/>
        </w:rPr>
        <w:t>ב</w:t>
      </w:r>
      <w:r w:rsidRPr="00B64EDA">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64EDA" w:rsidRPr="00B64EDA" w:rsidRDefault="00B64EDA" w:rsidP="00B64EDA">
      <w:pPr>
        <w:spacing w:after="0" w:line="360" w:lineRule="auto"/>
        <w:ind w:left="592"/>
        <w:jc w:val="both"/>
        <w:rPr>
          <w:rFonts w:ascii="Times New Roman" w:hAnsi="Times New Roman" w:cs="David"/>
          <w:sz w:val="24"/>
          <w:szCs w:val="24"/>
          <w:rtl/>
        </w:rPr>
      </w:pPr>
    </w:p>
    <w:p w:rsidR="00B64EDA" w:rsidRPr="00B64EDA" w:rsidRDefault="00B64EDA" w:rsidP="00B64EDA">
      <w:pPr>
        <w:spacing w:after="0" w:line="360" w:lineRule="auto"/>
        <w:ind w:left="592"/>
        <w:jc w:val="both"/>
        <w:rPr>
          <w:rFonts w:ascii="Times New Roman" w:hAnsi="Times New Roman" w:cs="David"/>
          <w:sz w:val="24"/>
          <w:szCs w:val="24"/>
          <w:u w:val="single"/>
          <w:rtl/>
        </w:rPr>
      </w:pPr>
      <w:r w:rsidRPr="00B64EDA">
        <w:rPr>
          <w:rFonts w:ascii="Times New Roman" w:hAnsi="Times New Roman" w:cs="David"/>
          <w:sz w:val="24"/>
          <w:szCs w:val="24"/>
          <w:rtl/>
        </w:rPr>
        <w:t xml:space="preserve">ערבות זו תהיה בתוקף מתאריך </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rtl/>
        </w:rPr>
        <w:t xml:space="preserve">  עד תאריך</w:t>
      </w:r>
      <w:r w:rsidRPr="00B64EDA">
        <w:rPr>
          <w:rFonts w:ascii="Times New Roman" w:hAnsi="Times New Roman" w:cs="David" w:hint="cs"/>
          <w:sz w:val="24"/>
          <w:szCs w:val="24"/>
          <w:rtl/>
        </w:rPr>
        <w:t xml:space="preserve"> _____________.</w:t>
      </w:r>
      <w:r w:rsidRPr="00B64EDA">
        <w:rPr>
          <w:rFonts w:ascii="Times New Roman" w:hAnsi="Times New Roman" w:cs="David"/>
          <w:sz w:val="24"/>
          <w:szCs w:val="24"/>
          <w:rtl/>
        </w:rPr>
        <w:t xml:space="preserve">  </w:t>
      </w:r>
    </w:p>
    <w:p w:rsidR="00B64EDA" w:rsidRPr="00B64EDA" w:rsidRDefault="00B64EDA" w:rsidP="00B64EDA">
      <w:pPr>
        <w:spacing w:after="0" w:line="360" w:lineRule="auto"/>
        <w:ind w:left="592"/>
        <w:rPr>
          <w:rFonts w:ascii="Times New Roman" w:hAnsi="Times New Roman" w:cs="David"/>
          <w:sz w:val="24"/>
          <w:szCs w:val="24"/>
          <w:u w:val="single"/>
          <w:rtl/>
        </w:rPr>
      </w:pPr>
    </w:p>
    <w:p w:rsidR="00B64EDA" w:rsidRPr="00B64EDA" w:rsidRDefault="00B64EDA" w:rsidP="00B64EDA">
      <w:pPr>
        <w:spacing w:after="0" w:line="360" w:lineRule="auto"/>
        <w:ind w:left="592"/>
        <w:rPr>
          <w:rFonts w:ascii="Times New Roman" w:hAnsi="Times New Roman" w:cs="David"/>
          <w:sz w:val="24"/>
          <w:szCs w:val="24"/>
          <w:rtl/>
        </w:rPr>
      </w:pPr>
      <w:r w:rsidRPr="00B64EDA">
        <w:rPr>
          <w:rFonts w:ascii="Times New Roman" w:hAnsi="Times New Roman" w:cs="David"/>
          <w:sz w:val="24"/>
          <w:szCs w:val="24"/>
          <w:rtl/>
        </w:rPr>
        <w:t>דרישה על-פי ערבות זו יש להפנות לסניף הבנק/חב' הביטוח שכתובתו:</w:t>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 xml:space="preserve">       שם הבנק/חב' הביטוח</w:t>
      </w:r>
    </w:p>
    <w:p w:rsidR="00B64EDA" w:rsidRPr="00B64EDA" w:rsidRDefault="00B64EDA" w:rsidP="00B64EDA">
      <w:pPr>
        <w:spacing w:after="0" w:line="360" w:lineRule="auto"/>
        <w:ind w:left="592"/>
        <w:rPr>
          <w:rFonts w:ascii="Times New Roman" w:hAnsi="Times New Roman" w:cs="David"/>
          <w:sz w:val="24"/>
          <w:szCs w:val="24"/>
          <w:u w:val="single"/>
          <w:rtl/>
        </w:rPr>
      </w:pP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r w:rsidRPr="00B64EDA">
        <w:rPr>
          <w:rFonts w:ascii="Times New Roman" w:hAnsi="Times New Roman" w:cs="David"/>
          <w:sz w:val="24"/>
          <w:szCs w:val="24"/>
          <w:u w:val="single"/>
          <w:rtl/>
        </w:rPr>
        <w:tab/>
      </w:r>
    </w:p>
    <w:p w:rsidR="00B64EDA" w:rsidRPr="00B64EDA" w:rsidRDefault="00B64EDA" w:rsidP="00B64EDA">
      <w:pPr>
        <w:spacing w:after="0" w:line="360" w:lineRule="auto"/>
        <w:ind w:left="592"/>
        <w:rPr>
          <w:rFonts w:ascii="Times New Roman" w:hAnsi="Times New Roman" w:cs="David"/>
          <w:sz w:val="24"/>
          <w:szCs w:val="24"/>
          <w:rtl/>
          <w:lang w:eastAsia="he-IL"/>
        </w:rPr>
      </w:pPr>
      <w:r w:rsidRPr="00B64EDA">
        <w:rPr>
          <w:rFonts w:ascii="Times New Roman" w:hAnsi="Times New Roman" w:cs="David"/>
          <w:sz w:val="24"/>
          <w:szCs w:val="24"/>
          <w:rtl/>
          <w:lang w:eastAsia="he-IL"/>
        </w:rPr>
        <w:t xml:space="preserve">       מס' הבנק ומס' הסניף</w:t>
      </w:r>
      <w:r w:rsidRPr="00B64EDA">
        <w:rPr>
          <w:rFonts w:ascii="Times New Roman" w:hAnsi="Times New Roman" w:cs="David"/>
          <w:sz w:val="24"/>
          <w:szCs w:val="24"/>
          <w:rtl/>
          <w:lang w:eastAsia="he-IL"/>
        </w:rPr>
        <w:tab/>
      </w:r>
      <w:r w:rsidRPr="00B64EDA">
        <w:rPr>
          <w:rFonts w:ascii="Times New Roman" w:hAnsi="Times New Roman" w:cs="David"/>
          <w:sz w:val="24"/>
          <w:szCs w:val="24"/>
          <w:rtl/>
          <w:lang w:eastAsia="he-IL"/>
        </w:rPr>
        <w:tab/>
      </w:r>
      <w:r w:rsidRPr="00B64EDA">
        <w:rPr>
          <w:rFonts w:ascii="Times New Roman" w:hAnsi="Times New Roman" w:cs="David"/>
          <w:sz w:val="24"/>
          <w:szCs w:val="24"/>
          <w:rtl/>
          <w:lang w:eastAsia="he-IL"/>
        </w:rPr>
        <w:tab/>
        <w:t>כתובת סניף הבנק/חברת הביטוח</w:t>
      </w:r>
    </w:p>
    <w:p w:rsidR="00B64EDA" w:rsidRPr="00B64EDA" w:rsidRDefault="00B64EDA" w:rsidP="00B64EDA">
      <w:pPr>
        <w:spacing w:after="0" w:line="360" w:lineRule="auto"/>
        <w:ind w:left="592"/>
        <w:rPr>
          <w:rFonts w:ascii="Times New Roman" w:hAnsi="Times New Roman" w:cs="David"/>
          <w:sz w:val="24"/>
          <w:szCs w:val="24"/>
          <w:u w:val="single"/>
          <w:rtl/>
          <w:lang w:eastAsia="he-IL"/>
        </w:rPr>
      </w:pPr>
    </w:p>
    <w:p w:rsidR="00B64EDA" w:rsidRPr="00B64EDA" w:rsidRDefault="00B64EDA" w:rsidP="00B64EDA">
      <w:pPr>
        <w:spacing w:after="0" w:line="360" w:lineRule="auto"/>
        <w:ind w:left="592"/>
        <w:rPr>
          <w:rFonts w:ascii="Times New Roman" w:hAnsi="Times New Roman" w:cs="David"/>
          <w:sz w:val="24"/>
          <w:szCs w:val="24"/>
          <w:rtl/>
          <w:lang w:eastAsia="he-IL"/>
        </w:rPr>
      </w:pPr>
      <w:r w:rsidRPr="00B64EDA">
        <w:rPr>
          <w:rFonts w:ascii="Times New Roman" w:hAnsi="Times New Roman" w:cs="David"/>
          <w:sz w:val="24"/>
          <w:szCs w:val="24"/>
          <w:rtl/>
          <w:lang w:eastAsia="he-IL"/>
        </w:rPr>
        <w:t>ערבות זו אינה ניתנת להעברה.</w:t>
      </w:r>
    </w:p>
    <w:p w:rsidR="00B64EDA" w:rsidRPr="00B64EDA" w:rsidRDefault="00B64EDA" w:rsidP="00B64EDA">
      <w:pPr>
        <w:spacing w:after="0" w:line="360" w:lineRule="auto"/>
        <w:ind w:left="592"/>
        <w:rPr>
          <w:rFonts w:ascii="Times New Roman" w:hAnsi="Times New Roman" w:cs="David"/>
          <w:sz w:val="24"/>
          <w:szCs w:val="24"/>
          <w:u w:val="single"/>
          <w:rtl/>
          <w:lang w:eastAsia="he-IL"/>
        </w:rPr>
      </w:pP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r w:rsidRPr="00B64EDA">
        <w:rPr>
          <w:rFonts w:ascii="Times New Roman" w:hAnsi="Times New Roman" w:cs="David"/>
          <w:sz w:val="24"/>
          <w:szCs w:val="24"/>
          <w:u w:val="single"/>
          <w:rtl/>
          <w:lang w:eastAsia="he-IL"/>
        </w:rPr>
        <w:tab/>
      </w:r>
    </w:p>
    <w:p w:rsidR="00B64EDA" w:rsidRPr="00B64EDA" w:rsidRDefault="00B64EDA" w:rsidP="00B64EDA">
      <w:pPr>
        <w:spacing w:after="0" w:line="360" w:lineRule="auto"/>
        <w:rPr>
          <w:rFonts w:ascii="Times New Roman" w:hAnsi="Times New Roman" w:cs="David"/>
          <w:sz w:val="24"/>
          <w:szCs w:val="24"/>
          <w:rtl/>
          <w:lang w:eastAsia="he-IL"/>
        </w:rPr>
      </w:pPr>
      <w:r w:rsidRPr="00B64EDA">
        <w:rPr>
          <w:rFonts w:ascii="Times New Roman" w:hAnsi="Times New Roman" w:cs="David"/>
          <w:sz w:val="24"/>
          <w:szCs w:val="24"/>
          <w:rtl/>
          <w:lang w:eastAsia="he-IL"/>
        </w:rPr>
        <w:tab/>
        <w:t>תאריך</w:t>
      </w:r>
      <w:r w:rsidRPr="00B64EDA">
        <w:rPr>
          <w:rFonts w:ascii="Times New Roman" w:hAnsi="Times New Roman" w:cs="David"/>
          <w:sz w:val="24"/>
          <w:szCs w:val="24"/>
          <w:rtl/>
          <w:lang w:eastAsia="he-IL"/>
        </w:rPr>
        <w:tab/>
      </w:r>
      <w:r w:rsidRPr="00B64EDA">
        <w:rPr>
          <w:rFonts w:ascii="Times New Roman" w:hAnsi="Times New Roman" w:cs="David"/>
          <w:sz w:val="24"/>
          <w:szCs w:val="24"/>
          <w:rtl/>
          <w:lang w:eastAsia="he-IL"/>
        </w:rPr>
        <w:tab/>
      </w:r>
      <w:r w:rsidRPr="00B64EDA">
        <w:rPr>
          <w:rFonts w:ascii="Times New Roman" w:hAnsi="Times New Roman" w:cs="David"/>
          <w:sz w:val="24"/>
          <w:szCs w:val="24"/>
          <w:rtl/>
          <w:lang w:eastAsia="he-IL"/>
        </w:rPr>
        <w:tab/>
      </w:r>
      <w:r w:rsidRPr="00B64EDA">
        <w:rPr>
          <w:rFonts w:ascii="Times New Roman" w:hAnsi="Times New Roman" w:cs="David"/>
          <w:sz w:val="24"/>
          <w:szCs w:val="24"/>
          <w:rtl/>
          <w:lang w:eastAsia="he-IL"/>
        </w:rPr>
        <w:tab/>
        <w:t xml:space="preserve">שם מלא                  חתימה וחותמת  </w:t>
      </w:r>
    </w:p>
    <w:p w:rsidR="00B64EDA" w:rsidRPr="00B64EDA" w:rsidRDefault="00B64EDA" w:rsidP="00B64EDA">
      <w:pPr>
        <w:bidi w:val="0"/>
        <w:rPr>
          <w:rFonts w:ascii="Times New Roman" w:hAnsi="Times New Roman" w:cs="David"/>
          <w:sz w:val="24"/>
          <w:szCs w:val="24"/>
          <w:lang w:eastAsia="he-IL"/>
        </w:rPr>
      </w:pPr>
      <w:r w:rsidRPr="00B64EDA">
        <w:rPr>
          <w:rFonts w:ascii="Times New Roman" w:hAnsi="Times New Roman" w:cs="David"/>
          <w:sz w:val="24"/>
          <w:szCs w:val="24"/>
          <w:rtl/>
          <w:lang w:eastAsia="he-IL"/>
        </w:rPr>
        <w:br w:type="page"/>
      </w:r>
    </w:p>
    <w:p w:rsidR="00B64EDA" w:rsidRPr="00B64EDA" w:rsidRDefault="00B64EDA" w:rsidP="00B64EDA">
      <w:pPr>
        <w:spacing w:after="0" w:line="360" w:lineRule="auto"/>
        <w:jc w:val="right"/>
        <w:rPr>
          <w:rFonts w:ascii="Times New Roman" w:hAnsi="Times New Roman" w:cs="David"/>
          <w:b/>
          <w:bCs/>
          <w:i/>
          <w:iCs/>
          <w:sz w:val="24"/>
          <w:szCs w:val="24"/>
          <w:u w:val="single"/>
          <w:rtl/>
        </w:rPr>
      </w:pPr>
      <w:r w:rsidRPr="00B64EDA">
        <w:rPr>
          <w:rFonts w:ascii="Times New Roman" w:hAnsi="Times New Roman" w:cs="David"/>
          <w:b/>
          <w:bCs/>
          <w:i/>
          <w:iCs/>
          <w:sz w:val="24"/>
          <w:szCs w:val="24"/>
          <w:u w:val="single"/>
          <w:rtl/>
        </w:rPr>
        <w:lastRenderedPageBreak/>
        <w:t xml:space="preserve">נספח </w:t>
      </w:r>
      <w:r w:rsidRPr="00B64EDA">
        <w:rPr>
          <w:rFonts w:ascii="Times New Roman" w:hAnsi="Times New Roman" w:cs="David" w:hint="cs"/>
          <w:b/>
          <w:bCs/>
          <w:i/>
          <w:iCs/>
          <w:sz w:val="24"/>
          <w:szCs w:val="24"/>
          <w:u w:val="single"/>
          <w:rtl/>
        </w:rPr>
        <w:t>ד למכרז</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b/>
          <w:bCs/>
          <w:sz w:val="24"/>
          <w:szCs w:val="24"/>
          <w:u w:val="single"/>
          <w:rtl/>
        </w:rPr>
        <w:t>פירוט ניסיון המציע</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תיאור המציע:</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לגבי כל הסעיפים הבאים על המציע לפרט את המידע הנדרש.</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המציע יפרט את הפרטים הבאים:</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שם המציע:                       ___________________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מספר רישום:                   ___________________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כתובת:                             ___________________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טלפון:                               ___________________        פקס: 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שם איש קשר ותפקידו:    ___________________ </w:t>
      </w:r>
    </w:p>
    <w:p w:rsidR="00B64EDA" w:rsidRPr="00B64EDA" w:rsidRDefault="00B64EDA" w:rsidP="00B64EDA">
      <w:pPr>
        <w:spacing w:after="0" w:line="360" w:lineRule="auto"/>
        <w:ind w:left="33"/>
        <w:rPr>
          <w:rFonts w:ascii="Times New Roman" w:hAnsi="Times New Roman" w:cs="David"/>
          <w:sz w:val="24"/>
          <w:szCs w:val="24"/>
          <w:rtl/>
        </w:rPr>
      </w:pPr>
      <w:r w:rsidRPr="00B64EDA">
        <w:rPr>
          <w:rFonts w:ascii="Times New Roman" w:hAnsi="Times New Roman" w:cs="David"/>
          <w:sz w:val="24"/>
          <w:szCs w:val="24"/>
          <w:rtl/>
        </w:rPr>
        <w:t>טלפון איש הקשר:            ___________________</w:t>
      </w:r>
    </w:p>
    <w:p w:rsidR="00B64EDA" w:rsidRPr="00B64EDA" w:rsidRDefault="00B64EDA" w:rsidP="00B64EDA">
      <w:pPr>
        <w:spacing w:after="0" w:line="360" w:lineRule="auto"/>
        <w:ind w:left="33"/>
        <w:rPr>
          <w:rFonts w:ascii="Times New Roman" w:hAnsi="Times New Roman" w:cs="David"/>
          <w:sz w:val="24"/>
          <w:szCs w:val="24"/>
          <w:rtl/>
        </w:rPr>
      </w:pPr>
      <w:r w:rsidRPr="00B64EDA">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B64EDA" w:rsidRPr="00B64EDA" w:rsidTr="00357FD5">
        <w:trPr>
          <w:trHeight w:val="100"/>
        </w:trPr>
        <w:tc>
          <w:tcPr>
            <w:tcW w:w="2290"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שם המסגרת/ מזמין השירות/</w:t>
            </w:r>
          </w:p>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 xml:space="preserve">פרטים בדבר המסגרת  ומהות השירות שניתן על-ידי המציע/בדבר השירות - </w:t>
            </w:r>
            <w:r w:rsidRPr="00B64EDA">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תקופת</w:t>
            </w:r>
          </w:p>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 xml:space="preserve">מתן השירות/הפעלת </w:t>
            </w:r>
            <w:r w:rsidRPr="00B64EDA">
              <w:rPr>
                <w:rFonts w:ascii="Times New Roman" w:hAnsi="Times New Roman" w:cs="David" w:hint="cs"/>
                <w:b/>
                <w:bCs/>
                <w:sz w:val="24"/>
                <w:szCs w:val="24"/>
                <w:rtl/>
              </w:rPr>
              <w:t>הפרויקט</w:t>
            </w:r>
          </w:p>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פרטים בדבר אנשי קשר</w:t>
            </w:r>
          </w:p>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יש לציין שם, כתובת ומס' טלפון</w:t>
            </w: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4EDA" w:rsidRPr="00B64EDA" w:rsidRDefault="00B64EDA" w:rsidP="00B64EDA">
            <w:pPr>
              <w:spacing w:after="0" w:line="360" w:lineRule="auto"/>
              <w:rPr>
                <w:rFonts w:ascii="Times New Roman" w:hAnsi="Times New Roman" w:cs="David"/>
                <w:sz w:val="24"/>
                <w:szCs w:val="24"/>
              </w:rPr>
            </w:pPr>
          </w:p>
        </w:tc>
        <w:tc>
          <w:tcPr>
            <w:tcW w:w="2226" w:type="dxa"/>
          </w:tcPr>
          <w:p w:rsidR="00B64EDA" w:rsidRPr="00B64EDA" w:rsidRDefault="00B64EDA" w:rsidP="00B64EDA">
            <w:pPr>
              <w:spacing w:after="0" w:line="360" w:lineRule="auto"/>
              <w:rPr>
                <w:rFonts w:ascii="Times New Roman" w:hAnsi="Times New Roman" w:cs="David"/>
                <w:sz w:val="24"/>
                <w:szCs w:val="24"/>
              </w:rPr>
            </w:pPr>
          </w:p>
        </w:tc>
        <w:tc>
          <w:tcPr>
            <w:tcW w:w="1672" w:type="dxa"/>
          </w:tcPr>
          <w:p w:rsidR="00B64EDA" w:rsidRPr="00B64EDA" w:rsidRDefault="00B64EDA" w:rsidP="00B64EDA">
            <w:pPr>
              <w:spacing w:after="0" w:line="360" w:lineRule="auto"/>
              <w:rPr>
                <w:rFonts w:ascii="Times New Roman" w:hAnsi="Times New Roman" w:cs="David"/>
                <w:sz w:val="24"/>
                <w:szCs w:val="24"/>
              </w:rPr>
            </w:pPr>
          </w:p>
        </w:tc>
        <w:tc>
          <w:tcPr>
            <w:tcW w:w="1732"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4EDA" w:rsidRPr="00B64EDA" w:rsidRDefault="00B64EDA" w:rsidP="00B64EDA">
            <w:pPr>
              <w:spacing w:after="0" w:line="360" w:lineRule="auto"/>
              <w:rPr>
                <w:rFonts w:ascii="Times New Roman" w:hAnsi="Times New Roman" w:cs="David"/>
                <w:sz w:val="24"/>
                <w:szCs w:val="24"/>
              </w:rPr>
            </w:pPr>
          </w:p>
        </w:tc>
        <w:tc>
          <w:tcPr>
            <w:tcW w:w="2226" w:type="dxa"/>
          </w:tcPr>
          <w:p w:rsidR="00B64EDA" w:rsidRPr="00B64EDA" w:rsidRDefault="00B64EDA" w:rsidP="00B64EDA">
            <w:pPr>
              <w:spacing w:after="0" w:line="360" w:lineRule="auto"/>
              <w:rPr>
                <w:rFonts w:ascii="Times New Roman" w:hAnsi="Times New Roman" w:cs="David"/>
                <w:sz w:val="24"/>
                <w:szCs w:val="24"/>
              </w:rPr>
            </w:pPr>
          </w:p>
        </w:tc>
        <w:tc>
          <w:tcPr>
            <w:tcW w:w="1672" w:type="dxa"/>
          </w:tcPr>
          <w:p w:rsidR="00B64EDA" w:rsidRPr="00B64EDA" w:rsidRDefault="00B64EDA" w:rsidP="00B64EDA">
            <w:pPr>
              <w:spacing w:after="0" w:line="360" w:lineRule="auto"/>
              <w:rPr>
                <w:rFonts w:ascii="Times New Roman" w:hAnsi="Times New Roman" w:cs="David"/>
                <w:sz w:val="24"/>
                <w:szCs w:val="24"/>
              </w:rPr>
            </w:pPr>
          </w:p>
        </w:tc>
        <w:tc>
          <w:tcPr>
            <w:tcW w:w="1732"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4EDA" w:rsidRPr="00B64EDA" w:rsidRDefault="00B64EDA" w:rsidP="00B64EDA">
            <w:pPr>
              <w:spacing w:after="0" w:line="360" w:lineRule="auto"/>
              <w:rPr>
                <w:rFonts w:ascii="Times New Roman" w:hAnsi="Times New Roman" w:cs="David"/>
                <w:sz w:val="24"/>
                <w:szCs w:val="24"/>
              </w:rPr>
            </w:pPr>
          </w:p>
        </w:tc>
        <w:tc>
          <w:tcPr>
            <w:tcW w:w="2226" w:type="dxa"/>
          </w:tcPr>
          <w:p w:rsidR="00B64EDA" w:rsidRPr="00B64EDA" w:rsidRDefault="00B64EDA" w:rsidP="00B64EDA">
            <w:pPr>
              <w:spacing w:after="0" w:line="360" w:lineRule="auto"/>
              <w:rPr>
                <w:rFonts w:ascii="Times New Roman" w:hAnsi="Times New Roman" w:cs="David"/>
                <w:sz w:val="24"/>
                <w:szCs w:val="24"/>
              </w:rPr>
            </w:pPr>
          </w:p>
        </w:tc>
        <w:tc>
          <w:tcPr>
            <w:tcW w:w="1672" w:type="dxa"/>
          </w:tcPr>
          <w:p w:rsidR="00B64EDA" w:rsidRPr="00B64EDA" w:rsidRDefault="00B64EDA" w:rsidP="00B64EDA">
            <w:pPr>
              <w:spacing w:after="0" w:line="360" w:lineRule="auto"/>
              <w:rPr>
                <w:rFonts w:ascii="Times New Roman" w:hAnsi="Times New Roman" w:cs="David"/>
                <w:sz w:val="24"/>
                <w:szCs w:val="24"/>
              </w:rPr>
            </w:pPr>
          </w:p>
        </w:tc>
        <w:tc>
          <w:tcPr>
            <w:tcW w:w="1732"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4EDA" w:rsidRPr="00B64EDA" w:rsidRDefault="00B64EDA" w:rsidP="00B64EDA">
            <w:pPr>
              <w:spacing w:after="0" w:line="360" w:lineRule="auto"/>
              <w:rPr>
                <w:rFonts w:ascii="Times New Roman" w:hAnsi="Times New Roman" w:cs="David"/>
                <w:sz w:val="24"/>
                <w:szCs w:val="24"/>
              </w:rPr>
            </w:pPr>
          </w:p>
        </w:tc>
        <w:tc>
          <w:tcPr>
            <w:tcW w:w="2226" w:type="dxa"/>
          </w:tcPr>
          <w:p w:rsidR="00B64EDA" w:rsidRPr="00B64EDA" w:rsidRDefault="00B64EDA" w:rsidP="00B64EDA">
            <w:pPr>
              <w:spacing w:after="0" w:line="360" w:lineRule="auto"/>
              <w:rPr>
                <w:rFonts w:ascii="Times New Roman" w:hAnsi="Times New Roman" w:cs="David"/>
                <w:sz w:val="24"/>
                <w:szCs w:val="24"/>
              </w:rPr>
            </w:pPr>
          </w:p>
        </w:tc>
        <w:tc>
          <w:tcPr>
            <w:tcW w:w="1672" w:type="dxa"/>
          </w:tcPr>
          <w:p w:rsidR="00B64EDA" w:rsidRPr="00B64EDA" w:rsidRDefault="00B64EDA" w:rsidP="00B64EDA">
            <w:pPr>
              <w:spacing w:after="0" w:line="360" w:lineRule="auto"/>
              <w:rPr>
                <w:rFonts w:ascii="Times New Roman" w:hAnsi="Times New Roman" w:cs="David"/>
                <w:sz w:val="24"/>
                <w:szCs w:val="24"/>
              </w:rPr>
            </w:pPr>
          </w:p>
        </w:tc>
        <w:tc>
          <w:tcPr>
            <w:tcW w:w="1732"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4EDA" w:rsidRPr="00B64EDA" w:rsidRDefault="00B64EDA" w:rsidP="00B64EDA">
            <w:pPr>
              <w:spacing w:after="0" w:line="360" w:lineRule="auto"/>
              <w:rPr>
                <w:rFonts w:ascii="Times New Roman" w:hAnsi="Times New Roman" w:cs="David"/>
                <w:sz w:val="24"/>
                <w:szCs w:val="24"/>
              </w:rPr>
            </w:pPr>
          </w:p>
        </w:tc>
        <w:tc>
          <w:tcPr>
            <w:tcW w:w="2226" w:type="dxa"/>
          </w:tcPr>
          <w:p w:rsidR="00B64EDA" w:rsidRPr="00B64EDA" w:rsidRDefault="00B64EDA" w:rsidP="00B64EDA">
            <w:pPr>
              <w:spacing w:after="0" w:line="360" w:lineRule="auto"/>
              <w:rPr>
                <w:rFonts w:ascii="Times New Roman" w:hAnsi="Times New Roman" w:cs="David"/>
                <w:sz w:val="24"/>
                <w:szCs w:val="24"/>
              </w:rPr>
            </w:pPr>
          </w:p>
        </w:tc>
        <w:tc>
          <w:tcPr>
            <w:tcW w:w="1672" w:type="dxa"/>
          </w:tcPr>
          <w:p w:rsidR="00B64EDA" w:rsidRPr="00B64EDA" w:rsidRDefault="00B64EDA" w:rsidP="00B64EDA">
            <w:pPr>
              <w:spacing w:after="0" w:line="360" w:lineRule="auto"/>
              <w:rPr>
                <w:rFonts w:ascii="Times New Roman" w:hAnsi="Times New Roman" w:cs="David"/>
                <w:sz w:val="24"/>
                <w:szCs w:val="24"/>
              </w:rPr>
            </w:pPr>
          </w:p>
        </w:tc>
        <w:tc>
          <w:tcPr>
            <w:tcW w:w="1732"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4EDA" w:rsidRPr="00B64EDA" w:rsidRDefault="00B64EDA" w:rsidP="00B64EDA">
            <w:pPr>
              <w:spacing w:after="0" w:line="360" w:lineRule="auto"/>
              <w:rPr>
                <w:rFonts w:ascii="Times New Roman" w:hAnsi="Times New Roman" w:cs="David"/>
                <w:sz w:val="24"/>
                <w:szCs w:val="24"/>
              </w:rPr>
            </w:pPr>
          </w:p>
        </w:tc>
        <w:tc>
          <w:tcPr>
            <w:tcW w:w="2226" w:type="dxa"/>
          </w:tcPr>
          <w:p w:rsidR="00B64EDA" w:rsidRPr="00B64EDA" w:rsidRDefault="00B64EDA" w:rsidP="00B64EDA">
            <w:pPr>
              <w:spacing w:after="0" w:line="360" w:lineRule="auto"/>
              <w:rPr>
                <w:rFonts w:ascii="Times New Roman" w:hAnsi="Times New Roman" w:cs="David"/>
                <w:sz w:val="24"/>
                <w:szCs w:val="24"/>
              </w:rPr>
            </w:pPr>
          </w:p>
        </w:tc>
        <w:tc>
          <w:tcPr>
            <w:tcW w:w="1672" w:type="dxa"/>
          </w:tcPr>
          <w:p w:rsidR="00B64EDA" w:rsidRPr="00B64EDA" w:rsidRDefault="00B64EDA" w:rsidP="00B64EDA">
            <w:pPr>
              <w:spacing w:after="0" w:line="360" w:lineRule="auto"/>
              <w:rPr>
                <w:rFonts w:ascii="Times New Roman" w:hAnsi="Times New Roman" w:cs="David"/>
                <w:sz w:val="24"/>
                <w:szCs w:val="24"/>
              </w:rPr>
            </w:pPr>
          </w:p>
        </w:tc>
        <w:tc>
          <w:tcPr>
            <w:tcW w:w="1732" w:type="dxa"/>
          </w:tcPr>
          <w:p w:rsidR="00B64EDA" w:rsidRPr="00B64EDA" w:rsidRDefault="00B64EDA" w:rsidP="00B64EDA">
            <w:pPr>
              <w:spacing w:after="0" w:line="360" w:lineRule="auto"/>
              <w:rPr>
                <w:rFonts w:ascii="Times New Roman" w:hAnsi="Times New Roman" w:cs="David"/>
                <w:sz w:val="24"/>
                <w:szCs w:val="24"/>
              </w:rPr>
            </w:pPr>
          </w:p>
        </w:tc>
      </w:tr>
    </w:tbl>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ניתן להוסיף שורות לטבלה ו/או מסמכים נוספים בדבר ניסיון המציע</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___________        ________________                 _________________</w:t>
      </w:r>
    </w:p>
    <w:p w:rsidR="00B64EDA" w:rsidRPr="00B64EDA" w:rsidRDefault="00B64EDA" w:rsidP="00B64EDA">
      <w:pPr>
        <w:spacing w:after="0" w:line="360" w:lineRule="auto"/>
        <w:ind w:left="26"/>
        <w:jc w:val="both"/>
        <w:rPr>
          <w:rFonts w:ascii="Times New Roman" w:hAnsi="Times New Roman" w:cs="David"/>
          <w:b/>
          <w:bCs/>
          <w:sz w:val="24"/>
          <w:szCs w:val="24"/>
          <w:rtl/>
        </w:rPr>
      </w:pPr>
      <w:r w:rsidRPr="00B64EDA">
        <w:rPr>
          <w:rFonts w:ascii="Times New Roman" w:hAnsi="Times New Roman" w:cs="David"/>
          <w:sz w:val="24"/>
          <w:szCs w:val="24"/>
          <w:rtl/>
        </w:rPr>
        <w:t>תאריך                                שם המציע                            חתימה</w:t>
      </w:r>
    </w:p>
    <w:p w:rsidR="00B64EDA" w:rsidRPr="00B64EDA" w:rsidRDefault="00B64EDA" w:rsidP="00B64EDA">
      <w:pPr>
        <w:spacing w:after="0" w:line="360" w:lineRule="auto"/>
        <w:ind w:left="26"/>
        <w:rPr>
          <w:rFonts w:ascii="Times New Roman" w:hAnsi="Times New Roman" w:cs="David"/>
          <w:b/>
          <w:bCs/>
          <w:sz w:val="24"/>
          <w:szCs w:val="24"/>
          <w:rtl/>
        </w:rPr>
      </w:pPr>
      <w:r w:rsidRPr="00B64EDA">
        <w:rPr>
          <w:rFonts w:ascii="Times New Roman" w:hAnsi="Times New Roman" w:cs="David"/>
          <w:b/>
          <w:bCs/>
          <w:sz w:val="24"/>
          <w:szCs w:val="24"/>
          <w:rtl/>
        </w:rPr>
        <w:br w:type="page"/>
      </w:r>
    </w:p>
    <w:p w:rsidR="00B64EDA" w:rsidRPr="00B64EDA" w:rsidRDefault="00B64EDA" w:rsidP="00B64EDA">
      <w:pPr>
        <w:spacing w:after="0" w:line="360" w:lineRule="auto"/>
        <w:ind w:left="26"/>
        <w:jc w:val="right"/>
        <w:rPr>
          <w:rFonts w:ascii="Times New Roman" w:hAnsi="Times New Roman" w:cs="David"/>
          <w:b/>
          <w:bCs/>
          <w:i/>
          <w:iCs/>
          <w:sz w:val="24"/>
          <w:szCs w:val="24"/>
          <w:u w:val="single"/>
          <w:rtl/>
        </w:rPr>
      </w:pPr>
      <w:r w:rsidRPr="00B64EDA">
        <w:rPr>
          <w:rFonts w:ascii="Times New Roman" w:hAnsi="Times New Roman" w:cs="David"/>
          <w:b/>
          <w:bCs/>
          <w:i/>
          <w:iCs/>
          <w:sz w:val="24"/>
          <w:szCs w:val="24"/>
          <w:u w:val="single"/>
          <w:rtl/>
        </w:rPr>
        <w:lastRenderedPageBreak/>
        <w:t xml:space="preserve">נספח </w:t>
      </w:r>
      <w:r w:rsidRPr="00B64EDA">
        <w:rPr>
          <w:rFonts w:ascii="Times New Roman" w:hAnsi="Times New Roman" w:cs="David" w:hint="cs"/>
          <w:b/>
          <w:bCs/>
          <w:i/>
          <w:iCs/>
          <w:sz w:val="24"/>
          <w:szCs w:val="24"/>
          <w:u w:val="single"/>
          <w:rtl/>
        </w:rPr>
        <w:t>ה' למכרז</w:t>
      </w:r>
    </w:p>
    <w:p w:rsidR="00B64EDA" w:rsidRPr="00B64EDA" w:rsidRDefault="00B64EDA" w:rsidP="00B64EDA">
      <w:pPr>
        <w:spacing w:after="0" w:line="360" w:lineRule="auto"/>
        <w:ind w:left="26"/>
        <w:jc w:val="right"/>
        <w:rPr>
          <w:rFonts w:ascii="Times New Roman" w:hAnsi="Times New Roman" w:cs="David"/>
          <w:b/>
          <w:bCs/>
          <w:sz w:val="24"/>
          <w:szCs w:val="24"/>
          <w:rtl/>
        </w:rPr>
      </w:pP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b/>
          <w:bCs/>
          <w:sz w:val="24"/>
          <w:szCs w:val="24"/>
          <w:u w:val="single"/>
          <w:rtl/>
        </w:rPr>
        <w:t xml:space="preserve">פירוט ניסיון </w:t>
      </w:r>
      <w:r w:rsidRPr="00B64EDA">
        <w:rPr>
          <w:rFonts w:ascii="Times New Roman" w:hAnsi="Times New Roman" w:cs="David" w:hint="cs"/>
          <w:b/>
          <w:bCs/>
          <w:sz w:val="24"/>
          <w:szCs w:val="24"/>
          <w:u w:val="single"/>
          <w:rtl/>
        </w:rPr>
        <w:t>האחראי המקצועי</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שם 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השכלתו _______________________________</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על המציע לציין פרטים בדבר ניסיון </w:t>
      </w:r>
      <w:r w:rsidRPr="00B64EDA">
        <w:rPr>
          <w:rFonts w:ascii="Times New Roman" w:hAnsi="Times New Roman" w:cs="David" w:hint="cs"/>
          <w:sz w:val="24"/>
          <w:szCs w:val="24"/>
          <w:rtl/>
        </w:rPr>
        <w:t>האחראי המקצועי</w:t>
      </w:r>
      <w:r w:rsidRPr="00B64EDA">
        <w:rPr>
          <w:rFonts w:ascii="Times New Roman" w:hAnsi="Times New Roman" w:cs="David"/>
          <w:sz w:val="24"/>
          <w:szCs w:val="24"/>
          <w:rtl/>
        </w:rPr>
        <w:t xml:space="preserve">, בין השאר, כמפורט להלן- </w:t>
      </w:r>
    </w:p>
    <w:p w:rsidR="00B64EDA" w:rsidRPr="00B64EDA" w:rsidRDefault="00B64EDA" w:rsidP="00B64EDA">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038"/>
        <w:gridCol w:w="1203"/>
        <w:gridCol w:w="1794"/>
        <w:gridCol w:w="1544"/>
      </w:tblGrid>
      <w:tr w:rsidR="00B64EDA" w:rsidRPr="00B64EDA" w:rsidTr="00357FD5">
        <w:trPr>
          <w:trHeight w:val="100"/>
        </w:trPr>
        <w:tc>
          <w:tcPr>
            <w:tcW w:w="1810"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שם המסגרת/ מזמין השירות/הפרויקט</w:t>
            </w:r>
          </w:p>
        </w:tc>
        <w:tc>
          <w:tcPr>
            <w:tcW w:w="2041"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 xml:space="preserve">פרטים בדבר המסגרת ומהות השירות שניתן על-ידי </w:t>
            </w:r>
            <w:r w:rsidRPr="00B64EDA">
              <w:rPr>
                <w:rFonts w:ascii="Times New Roman" w:hAnsi="Times New Roman" w:cs="David" w:hint="cs"/>
                <w:b/>
                <w:bCs/>
                <w:sz w:val="24"/>
                <w:szCs w:val="24"/>
                <w:rtl/>
              </w:rPr>
              <w:t xml:space="preserve">האחראי המקצועי </w:t>
            </w:r>
            <w:r w:rsidRPr="00B64EDA">
              <w:rPr>
                <w:rFonts w:ascii="Times New Roman" w:hAnsi="Times New Roman" w:cs="David"/>
                <w:b/>
                <w:bCs/>
                <w:sz w:val="24"/>
                <w:szCs w:val="24"/>
                <w:rtl/>
              </w:rPr>
              <w:t>בדבר השירות - הפרויקט</w:t>
            </w:r>
          </w:p>
        </w:tc>
        <w:tc>
          <w:tcPr>
            <w:tcW w:w="1204"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hint="cs"/>
                <w:b/>
                <w:bCs/>
                <w:sz w:val="24"/>
                <w:szCs w:val="24"/>
                <w:rtl/>
              </w:rPr>
              <w:t xml:space="preserve">ניהול צוות עובדים </w:t>
            </w:r>
          </w:p>
        </w:tc>
        <w:tc>
          <w:tcPr>
            <w:tcW w:w="1794"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תקופת</w:t>
            </w:r>
          </w:p>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הפעלת המסגרת/מתן השירות/הפעלת הפרויקט</w:t>
            </w:r>
          </w:p>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יש לציין מתאריך (שנה, חודש ויום) ועד תאריך (שנה, חודש ויום)</w:t>
            </w:r>
          </w:p>
        </w:tc>
        <w:tc>
          <w:tcPr>
            <w:tcW w:w="1546" w:type="dxa"/>
            <w:tcBorders>
              <w:top w:val="single" w:sz="4" w:space="0" w:color="auto"/>
              <w:left w:val="single" w:sz="4" w:space="0" w:color="auto"/>
              <w:bottom w:val="single" w:sz="4" w:space="0" w:color="auto"/>
              <w:right w:val="single" w:sz="4" w:space="0" w:color="auto"/>
            </w:tcBorders>
          </w:tcPr>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פרטים בדבר אנשי קשר</w:t>
            </w:r>
          </w:p>
          <w:p w:rsidR="00B64EDA" w:rsidRPr="00B64EDA" w:rsidRDefault="00B64EDA" w:rsidP="00B64EDA">
            <w:pPr>
              <w:spacing w:after="0" w:line="360" w:lineRule="auto"/>
              <w:rPr>
                <w:rFonts w:ascii="Times New Roman" w:hAnsi="Times New Roman" w:cs="David"/>
                <w:b/>
                <w:bCs/>
                <w:sz w:val="24"/>
                <w:szCs w:val="24"/>
              </w:rPr>
            </w:pPr>
            <w:r w:rsidRPr="00B64EDA">
              <w:rPr>
                <w:rFonts w:ascii="Times New Roman" w:hAnsi="Times New Roman" w:cs="David"/>
                <w:b/>
                <w:bCs/>
                <w:sz w:val="24"/>
                <w:szCs w:val="24"/>
                <w:rtl/>
              </w:rPr>
              <w:t>יש לציין שם, כתובת ומס' טלפון</w:t>
            </w: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4EDA" w:rsidRPr="00B64EDA" w:rsidRDefault="00B64EDA" w:rsidP="00B64EDA">
            <w:pPr>
              <w:spacing w:after="0" w:line="360" w:lineRule="auto"/>
              <w:rPr>
                <w:rFonts w:ascii="Times New Roman" w:hAnsi="Times New Roman" w:cs="David"/>
                <w:sz w:val="24"/>
                <w:szCs w:val="24"/>
              </w:rPr>
            </w:pPr>
          </w:p>
        </w:tc>
        <w:tc>
          <w:tcPr>
            <w:tcW w:w="2041" w:type="dxa"/>
          </w:tcPr>
          <w:p w:rsidR="00B64EDA" w:rsidRPr="00B64EDA" w:rsidRDefault="00B64EDA" w:rsidP="00B64EDA">
            <w:pPr>
              <w:spacing w:after="0" w:line="360" w:lineRule="auto"/>
              <w:rPr>
                <w:rFonts w:ascii="Times New Roman" w:hAnsi="Times New Roman" w:cs="David"/>
                <w:sz w:val="24"/>
                <w:szCs w:val="24"/>
              </w:rPr>
            </w:pPr>
          </w:p>
        </w:tc>
        <w:tc>
          <w:tcPr>
            <w:tcW w:w="1204" w:type="dxa"/>
          </w:tcPr>
          <w:p w:rsidR="00B64EDA" w:rsidRPr="00B64EDA" w:rsidRDefault="00B64EDA" w:rsidP="00B64EDA">
            <w:pPr>
              <w:spacing w:after="0" w:line="360" w:lineRule="auto"/>
              <w:rPr>
                <w:rFonts w:ascii="Times New Roman" w:hAnsi="Times New Roman" w:cs="David"/>
                <w:sz w:val="24"/>
                <w:szCs w:val="24"/>
              </w:rPr>
            </w:pPr>
          </w:p>
        </w:tc>
        <w:tc>
          <w:tcPr>
            <w:tcW w:w="1794" w:type="dxa"/>
          </w:tcPr>
          <w:p w:rsidR="00B64EDA" w:rsidRPr="00B64EDA" w:rsidRDefault="00B64EDA" w:rsidP="00B64EDA">
            <w:pPr>
              <w:spacing w:after="0" w:line="360" w:lineRule="auto"/>
              <w:rPr>
                <w:rFonts w:ascii="Times New Roman" w:hAnsi="Times New Roman" w:cs="David"/>
                <w:sz w:val="24"/>
                <w:szCs w:val="24"/>
              </w:rPr>
            </w:pPr>
          </w:p>
        </w:tc>
        <w:tc>
          <w:tcPr>
            <w:tcW w:w="1546" w:type="dxa"/>
          </w:tcPr>
          <w:p w:rsidR="00B64EDA" w:rsidRPr="00B64EDA" w:rsidRDefault="00B64EDA" w:rsidP="00B64EDA">
            <w:pPr>
              <w:spacing w:after="0" w:line="360" w:lineRule="auto"/>
              <w:rPr>
                <w:rFonts w:ascii="Times New Roman" w:hAnsi="Times New Roman" w:cs="David"/>
                <w:sz w:val="24"/>
                <w:szCs w:val="24"/>
              </w:rPr>
            </w:pPr>
          </w:p>
        </w:tc>
      </w:tr>
    </w:tbl>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r w:rsidRPr="00B64EDA">
        <w:rPr>
          <w:rFonts w:ascii="Times New Roman" w:hAnsi="Times New Roman" w:cs="David"/>
          <w:b/>
          <w:bCs/>
          <w:sz w:val="24"/>
          <w:szCs w:val="24"/>
          <w:rtl/>
        </w:rPr>
        <w:t>* ניתן להוסיף שורות לטבלה ו/או מסמכים נוספים בדבר ניסיון חבר הצוות.</w:t>
      </w:r>
    </w:p>
    <w:p w:rsidR="00B64EDA" w:rsidRPr="00B64EDA" w:rsidRDefault="00B64EDA" w:rsidP="00B64EDA">
      <w:pPr>
        <w:spacing w:after="0" w:line="360" w:lineRule="auto"/>
        <w:jc w:val="right"/>
        <w:rPr>
          <w:rFonts w:ascii="Times New Roman" w:hAnsi="Times New Roman" w:cs="David"/>
          <w:b/>
          <w:bCs/>
          <w:i/>
          <w:iCs/>
          <w:sz w:val="24"/>
          <w:szCs w:val="24"/>
          <w:u w:val="single"/>
          <w:rtl/>
        </w:rPr>
      </w:pPr>
    </w:p>
    <w:p w:rsidR="00B64EDA" w:rsidRPr="00B64EDA" w:rsidRDefault="00B64EDA" w:rsidP="00B64EDA">
      <w:pPr>
        <w:spacing w:after="0" w:line="360" w:lineRule="auto"/>
        <w:jc w:val="right"/>
        <w:rPr>
          <w:rFonts w:ascii="Times New Roman" w:hAnsi="Times New Roman" w:cs="David"/>
          <w:b/>
          <w:bCs/>
          <w:i/>
          <w:iCs/>
          <w:sz w:val="24"/>
          <w:szCs w:val="24"/>
          <w:u w:val="single"/>
          <w:rtl/>
        </w:rPr>
      </w:pPr>
    </w:p>
    <w:p w:rsidR="00B64EDA" w:rsidRPr="00B64EDA" w:rsidRDefault="00B64EDA" w:rsidP="00B64EDA">
      <w:pPr>
        <w:spacing w:after="0" w:line="360" w:lineRule="auto"/>
        <w:jc w:val="right"/>
        <w:rPr>
          <w:rFonts w:ascii="Times New Roman" w:hAnsi="Times New Roman" w:cs="David"/>
          <w:b/>
          <w:bCs/>
          <w:sz w:val="24"/>
          <w:szCs w:val="24"/>
          <w:u w:val="single"/>
          <w:rtl/>
        </w:rPr>
      </w:pPr>
      <w:r w:rsidRPr="00B64EDA">
        <w:rPr>
          <w:rFonts w:ascii="Times New Roman" w:hAnsi="Times New Roman" w:cs="David" w:hint="cs"/>
          <w:b/>
          <w:bCs/>
          <w:sz w:val="24"/>
          <w:szCs w:val="24"/>
          <w:u w:val="single"/>
          <w:rtl/>
        </w:rPr>
        <w:lastRenderedPageBreak/>
        <w:t>נספח ה'1</w:t>
      </w:r>
    </w:p>
    <w:p w:rsidR="00B64EDA" w:rsidRPr="00B64EDA" w:rsidRDefault="00B64EDA" w:rsidP="00B64EDA">
      <w:pPr>
        <w:spacing w:after="0" w:line="360" w:lineRule="auto"/>
        <w:jc w:val="center"/>
        <w:rPr>
          <w:rFonts w:ascii="Times New Roman" w:hAnsi="Times New Roman" w:cs="David"/>
          <w:sz w:val="28"/>
          <w:szCs w:val="28"/>
          <w:rtl/>
        </w:rPr>
      </w:pPr>
      <w:r w:rsidRPr="00B64EDA">
        <w:rPr>
          <w:rFonts w:ascii="Times New Roman" w:hAnsi="Times New Roman" w:cs="David" w:hint="cs"/>
          <w:b/>
          <w:bCs/>
          <w:sz w:val="28"/>
          <w:szCs w:val="28"/>
          <w:u w:val="single"/>
          <w:rtl/>
        </w:rPr>
        <w:t>פירוט וניסיון המורים</w:t>
      </w:r>
    </w:p>
    <w:p w:rsidR="00B64EDA" w:rsidRPr="00B64EDA" w:rsidRDefault="00B64EDA" w:rsidP="00B64EDA">
      <w:pPr>
        <w:spacing w:after="0" w:line="360" w:lineRule="auto"/>
        <w:rPr>
          <w:rFonts w:ascii="Times New Roman" w:hAnsi="Times New Roman" w:cs="David"/>
          <w:sz w:val="28"/>
          <w:szCs w:val="28"/>
          <w:rtl/>
        </w:rPr>
      </w:pPr>
      <w:r w:rsidRPr="00B64EDA">
        <w:rPr>
          <w:rFonts w:ascii="Times New Roman" w:hAnsi="Times New Roman" w:cs="David" w:hint="cs"/>
          <w:sz w:val="28"/>
          <w:szCs w:val="28"/>
          <w:rtl/>
        </w:rPr>
        <w:t>שם המורה:__________</w:t>
      </w:r>
    </w:p>
    <w:p w:rsidR="00B64EDA" w:rsidRPr="00B64EDA" w:rsidRDefault="00B64EDA" w:rsidP="00B64EDA">
      <w:pPr>
        <w:spacing w:after="0" w:line="360" w:lineRule="auto"/>
        <w:rPr>
          <w:rFonts w:ascii="Times New Roman" w:hAnsi="Times New Roman" w:cs="David"/>
          <w:sz w:val="28"/>
          <w:szCs w:val="28"/>
          <w:rtl/>
        </w:rPr>
      </w:pPr>
      <w:r w:rsidRPr="00B64EDA">
        <w:rPr>
          <w:rFonts w:ascii="Times New Roman" w:hAnsi="Times New Roman" w:cs="David" w:hint="cs"/>
          <w:sz w:val="28"/>
          <w:szCs w:val="28"/>
          <w:rtl/>
        </w:rPr>
        <w:t>שם השפה:__________</w:t>
      </w:r>
    </w:p>
    <w:p w:rsidR="00B64EDA" w:rsidRPr="00B64EDA" w:rsidRDefault="00B64EDA" w:rsidP="00B64EDA">
      <w:pPr>
        <w:spacing w:after="0" w:line="360" w:lineRule="auto"/>
        <w:rPr>
          <w:rFonts w:ascii="Times New Roman" w:hAnsi="Times New Roman" w:cs="David"/>
          <w:sz w:val="28"/>
          <w:szCs w:val="28"/>
          <w:rtl/>
        </w:rPr>
      </w:pPr>
    </w:p>
    <w:tbl>
      <w:tblPr>
        <w:tblStyle w:val="aff3"/>
        <w:bidiVisual/>
        <w:tblW w:w="6872" w:type="dxa"/>
        <w:tblInd w:w="-584" w:type="dxa"/>
        <w:tblLook w:val="04A0" w:firstRow="1" w:lastRow="0" w:firstColumn="1" w:lastColumn="0" w:noHBand="0" w:noVBand="1"/>
      </w:tblPr>
      <w:tblGrid>
        <w:gridCol w:w="2762"/>
        <w:gridCol w:w="4110"/>
      </w:tblGrid>
      <w:tr w:rsidR="00B64EDA" w:rsidRPr="00B64EDA" w:rsidTr="00357FD5">
        <w:trPr>
          <w:trHeight w:val="695"/>
        </w:trPr>
        <w:tc>
          <w:tcPr>
            <w:tcW w:w="2762" w:type="dxa"/>
            <w:vAlign w:val="center"/>
          </w:tcPr>
          <w:p w:rsidR="00B64EDA" w:rsidRPr="00B64EDA" w:rsidRDefault="00B64EDA" w:rsidP="00B64EDA">
            <w:pPr>
              <w:spacing w:line="360" w:lineRule="auto"/>
              <w:jc w:val="center"/>
              <w:rPr>
                <w:rFonts w:ascii="Times New Roman" w:hAnsi="Times New Roman" w:cs="David"/>
                <w:sz w:val="24"/>
                <w:szCs w:val="24"/>
                <w:rtl/>
              </w:rPr>
            </w:pPr>
            <w:r w:rsidRPr="00B64EDA">
              <w:rPr>
                <w:rFonts w:ascii="Times New Roman" w:hAnsi="Times New Roman" w:cs="David" w:hint="cs"/>
                <w:sz w:val="24"/>
                <w:szCs w:val="24"/>
                <w:rtl/>
              </w:rPr>
              <w:t>תקופת לימוד השפה יש לציין מתאריך (שנה/חודש/יום) ועד תאריך (שנה/חודש/יום)</w:t>
            </w:r>
          </w:p>
        </w:tc>
        <w:tc>
          <w:tcPr>
            <w:tcW w:w="4110" w:type="dxa"/>
          </w:tcPr>
          <w:p w:rsidR="00B64EDA" w:rsidRPr="00B64EDA" w:rsidRDefault="00B64EDA" w:rsidP="00B64EDA">
            <w:pPr>
              <w:spacing w:line="360" w:lineRule="auto"/>
              <w:jc w:val="center"/>
              <w:rPr>
                <w:rFonts w:ascii="Times New Roman" w:hAnsi="Times New Roman" w:cs="David"/>
                <w:sz w:val="24"/>
                <w:szCs w:val="24"/>
                <w:rtl/>
              </w:rPr>
            </w:pPr>
            <w:r w:rsidRPr="00B64EDA">
              <w:rPr>
                <w:rFonts w:ascii="Times New Roman" w:hAnsi="Times New Roman" w:cs="David" w:hint="cs"/>
                <w:sz w:val="24"/>
                <w:szCs w:val="24"/>
                <w:rtl/>
              </w:rPr>
              <w:t>פרטים על המסגרת בה ניתן השירות ע"י המורה</w:t>
            </w:r>
          </w:p>
        </w:tc>
      </w:tr>
      <w:tr w:rsidR="00B64EDA" w:rsidRPr="00B64EDA" w:rsidTr="00357FD5">
        <w:trPr>
          <w:trHeight w:val="682"/>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692"/>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702"/>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698"/>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709"/>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715"/>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686"/>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599"/>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645"/>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r w:rsidR="00B64EDA" w:rsidRPr="00B64EDA" w:rsidTr="00357FD5">
        <w:trPr>
          <w:trHeight w:val="706"/>
        </w:trPr>
        <w:tc>
          <w:tcPr>
            <w:tcW w:w="2762" w:type="dxa"/>
          </w:tcPr>
          <w:p w:rsidR="00B64EDA" w:rsidRPr="00B64EDA" w:rsidRDefault="00B64EDA" w:rsidP="00B64EDA">
            <w:pPr>
              <w:spacing w:line="360" w:lineRule="auto"/>
              <w:jc w:val="center"/>
              <w:rPr>
                <w:rFonts w:ascii="Times New Roman" w:hAnsi="Times New Roman" w:cs="David"/>
                <w:sz w:val="24"/>
                <w:szCs w:val="24"/>
                <w:rtl/>
              </w:rPr>
            </w:pPr>
          </w:p>
        </w:tc>
        <w:tc>
          <w:tcPr>
            <w:tcW w:w="4110" w:type="dxa"/>
          </w:tcPr>
          <w:p w:rsidR="00B64EDA" w:rsidRPr="00B64EDA" w:rsidRDefault="00B64EDA" w:rsidP="00B64EDA">
            <w:pPr>
              <w:spacing w:line="360" w:lineRule="auto"/>
              <w:jc w:val="center"/>
              <w:rPr>
                <w:rFonts w:ascii="Times New Roman" w:hAnsi="Times New Roman" w:cs="David"/>
                <w:sz w:val="24"/>
                <w:szCs w:val="24"/>
                <w:rtl/>
              </w:rPr>
            </w:pPr>
          </w:p>
        </w:tc>
      </w:tr>
    </w:tbl>
    <w:p w:rsidR="00B64EDA" w:rsidRPr="00B64EDA" w:rsidRDefault="00B64EDA" w:rsidP="00B64EDA">
      <w:pPr>
        <w:spacing w:after="0" w:line="360" w:lineRule="auto"/>
        <w:jc w:val="center"/>
        <w:rPr>
          <w:rFonts w:ascii="Times New Roman" w:hAnsi="Times New Roman" w:cs="David"/>
          <w:sz w:val="28"/>
          <w:szCs w:val="28"/>
          <w:rtl/>
        </w:rPr>
      </w:pPr>
    </w:p>
    <w:p w:rsidR="00B64EDA" w:rsidRPr="00B64EDA" w:rsidRDefault="00B64EDA" w:rsidP="00B64EDA">
      <w:pPr>
        <w:spacing w:line="360" w:lineRule="auto"/>
        <w:ind w:left="-618"/>
        <w:rPr>
          <w:rFonts w:ascii="Times New Roman" w:hAnsi="Times New Roman" w:cs="David"/>
          <w:sz w:val="28"/>
          <w:szCs w:val="28"/>
          <w:rtl/>
        </w:rPr>
      </w:pPr>
    </w:p>
    <w:p w:rsidR="00B64EDA" w:rsidRPr="00B64EDA" w:rsidRDefault="00B64EDA" w:rsidP="00B64EDA">
      <w:pPr>
        <w:spacing w:line="360" w:lineRule="auto"/>
        <w:ind w:left="-618"/>
        <w:rPr>
          <w:rFonts w:ascii="Times New Roman" w:hAnsi="Times New Roman" w:cs="David"/>
          <w:b/>
          <w:bCs/>
          <w:sz w:val="28"/>
          <w:szCs w:val="28"/>
          <w:rtl/>
        </w:rPr>
      </w:pPr>
      <w:r w:rsidRPr="00B64EDA">
        <w:rPr>
          <w:rFonts w:cs="David" w:hint="cs"/>
          <w:b/>
          <w:bCs/>
          <w:sz w:val="48"/>
          <w:szCs w:val="40"/>
          <w:rtl/>
        </w:rPr>
        <w:t xml:space="preserve">* </w:t>
      </w:r>
      <w:r w:rsidRPr="00B64EDA">
        <w:rPr>
          <w:rFonts w:cs="David" w:hint="cs"/>
          <w:b/>
          <w:bCs/>
          <w:sz w:val="32"/>
          <w:szCs w:val="24"/>
          <w:rtl/>
        </w:rPr>
        <w:t>ניתן להוסיף שורות לטבלה.</w:t>
      </w:r>
      <w:r w:rsidRPr="00B64EDA">
        <w:rPr>
          <w:rFonts w:ascii="Times New Roman" w:hAnsi="Times New Roman" w:cs="David"/>
          <w:b/>
          <w:bCs/>
          <w:sz w:val="28"/>
          <w:szCs w:val="28"/>
          <w:rtl/>
        </w:rPr>
        <w:br w:type="page"/>
      </w:r>
    </w:p>
    <w:p w:rsidR="00B64EDA" w:rsidRPr="00B64EDA" w:rsidRDefault="00B64EDA" w:rsidP="00B64EDA">
      <w:pPr>
        <w:spacing w:after="0" w:line="360" w:lineRule="auto"/>
        <w:jc w:val="right"/>
        <w:rPr>
          <w:rFonts w:ascii="Times New Roman" w:hAnsi="Times New Roman" w:cs="David"/>
          <w:i/>
          <w:iCs/>
          <w:sz w:val="24"/>
          <w:szCs w:val="24"/>
          <w:rtl/>
        </w:rPr>
      </w:pPr>
      <w:r w:rsidRPr="00B64EDA">
        <w:rPr>
          <w:rFonts w:ascii="Times New Roman" w:hAnsi="Times New Roman" w:cs="David"/>
          <w:b/>
          <w:bCs/>
          <w:i/>
          <w:iCs/>
          <w:sz w:val="24"/>
          <w:szCs w:val="24"/>
          <w:u w:val="single"/>
          <w:rtl/>
        </w:rPr>
        <w:lastRenderedPageBreak/>
        <w:t xml:space="preserve">נספח </w:t>
      </w:r>
      <w:r w:rsidRPr="00B64EDA">
        <w:rPr>
          <w:rFonts w:ascii="Times New Roman" w:hAnsi="Times New Roman" w:cs="David" w:hint="cs"/>
          <w:b/>
          <w:bCs/>
          <w:i/>
          <w:iCs/>
          <w:sz w:val="24"/>
          <w:szCs w:val="24"/>
          <w:u w:val="single"/>
          <w:rtl/>
        </w:rPr>
        <w:t>ו למכרז</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b/>
          <w:bCs/>
          <w:sz w:val="24"/>
          <w:szCs w:val="24"/>
          <w:rtl/>
        </w:rPr>
        <w:t xml:space="preserve">טופס </w:t>
      </w:r>
      <w:r w:rsidRPr="00B64EDA">
        <w:rPr>
          <w:rFonts w:ascii="Times New Roman" w:hAnsi="Times New Roman" w:cs="David" w:hint="cs"/>
          <w:b/>
          <w:bCs/>
          <w:sz w:val="24"/>
          <w:szCs w:val="24"/>
          <w:rtl/>
        </w:rPr>
        <w:t xml:space="preserve">הצעה - </w:t>
      </w:r>
      <w:r w:rsidRPr="00B64EDA">
        <w:rPr>
          <w:rFonts w:ascii="Times New Roman" w:hAnsi="Times New Roman" w:cs="David"/>
          <w:b/>
          <w:bCs/>
          <w:sz w:val="24"/>
          <w:szCs w:val="24"/>
          <w:rtl/>
        </w:rPr>
        <w:t>הצעת מחיר</w:t>
      </w:r>
    </w:p>
    <w:p w:rsidR="00B64EDA" w:rsidRPr="00B64EDA" w:rsidRDefault="00B64EDA" w:rsidP="00B64EDA">
      <w:pPr>
        <w:spacing w:after="0" w:line="360" w:lineRule="auto"/>
        <w:jc w:val="center"/>
        <w:rPr>
          <w:rFonts w:ascii="Times New Roman" w:hAnsi="Times New Roman" w:cs="David"/>
          <w:b/>
          <w:bCs/>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לכבוד</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ועדת מכרזים</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 xml:space="preserve">משרד </w:t>
      </w:r>
      <w:r w:rsidRPr="00B64EDA">
        <w:rPr>
          <w:rFonts w:ascii="Times New Roman" w:hAnsi="Times New Roman" w:cs="David" w:hint="cs"/>
          <w:sz w:val="24"/>
          <w:szCs w:val="24"/>
          <w:rtl/>
        </w:rPr>
        <w:t>הכלכלה והתעשייה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הנדון:</w:t>
      </w:r>
      <w:r w:rsidRPr="00B64EDA">
        <w:rPr>
          <w:rFonts w:ascii="Times New Roman" w:hAnsi="Times New Roman" w:cs="David" w:hint="cs"/>
          <w:sz w:val="24"/>
          <w:szCs w:val="24"/>
          <w:rtl/>
        </w:rPr>
        <w:t xml:space="preserve"> </w:t>
      </w:r>
      <w:r w:rsidRPr="00B64EDA">
        <w:rPr>
          <w:rFonts w:ascii="Times New Roman" w:hAnsi="Times New Roman" w:cs="David"/>
          <w:sz w:val="24"/>
          <w:szCs w:val="24"/>
          <w:u w:val="single"/>
          <w:rtl/>
        </w:rPr>
        <w:t>הצעה למכרז מס</w:t>
      </w:r>
      <w:r w:rsidRPr="00B64EDA">
        <w:rPr>
          <w:rFonts w:ascii="Times New Roman" w:hAnsi="Times New Roman" w:cs="David" w:hint="cs"/>
          <w:sz w:val="24"/>
          <w:szCs w:val="24"/>
          <w:u w:val="single"/>
          <w:rtl/>
        </w:rPr>
        <w:t>'</w:t>
      </w:r>
      <w:r w:rsidRPr="00B64EDA">
        <w:rPr>
          <w:rFonts w:ascii="Times New Roman" w:hAnsi="Times New Roman" w:cs="David"/>
          <w:sz w:val="24"/>
          <w:szCs w:val="24"/>
          <w:u w:val="single"/>
        </w:rPr>
        <w:t xml:space="preserve"> 49/16  </w:t>
      </w:r>
      <w:r w:rsidRPr="00B64EDA">
        <w:rPr>
          <w:rFonts w:ascii="Times New Roman" w:hAnsi="Times New Roman" w:cs="David"/>
          <w:sz w:val="24"/>
          <w:szCs w:val="24"/>
        </w:rPr>
        <w:t xml:space="preserve">_ </w:t>
      </w:r>
      <w:r w:rsidRPr="00B64EDA">
        <w:rPr>
          <w:rFonts w:ascii="Times New Roman" w:hAnsi="Times New Roman" w:cs="David" w:hint="cs"/>
          <w:sz w:val="24"/>
          <w:szCs w:val="24"/>
          <w:rtl/>
        </w:rPr>
        <w:t xml:space="preserve">מתן שירותי הוראת שפות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תיאור המציע:</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לגבי כל הסעיפים הבאים על המציע לפרט את המידע הנדרש.</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המציע יפרט את הפרטים הבאים:</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שם המציע:                       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מספר רישום:                   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כתובת:                             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טלפון:                               ___________________        פקס: 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 xml:space="preserve">שם איש קשר ותפקידו:    ___________________ </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טלפון איש הקשר:            ___________________</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אני הח"מ ____________, נושאת ת.ז. מס' _______________ (להלן: "המציע"):</w:t>
      </w:r>
    </w:p>
    <w:p w:rsidR="00B64EDA" w:rsidRPr="00B64EDA" w:rsidRDefault="00B64EDA" w:rsidP="00B64EDA">
      <w:pPr>
        <w:spacing w:after="0" w:line="360" w:lineRule="auto"/>
        <w:jc w:val="both"/>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אם המציע תאגיד</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כתובת __________________________ טל______________ פקס _______________</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לאחר שעיינו היטב בכל מסמכי המכרז ונספחיו, מגישים בזה את הצעת המציע למכרז זה, כדלקמן:</w:t>
      </w:r>
    </w:p>
    <w:p w:rsidR="00B64EDA" w:rsidRPr="00B64EDA" w:rsidRDefault="00B64EDA" w:rsidP="00B64EDA">
      <w:pPr>
        <w:numPr>
          <w:ilvl w:val="0"/>
          <w:numId w:val="4"/>
        </w:numPr>
        <w:spacing w:after="0" w:line="360" w:lineRule="auto"/>
        <w:ind w:left="375" w:hanging="426"/>
        <w:jc w:val="both"/>
        <w:rPr>
          <w:rFonts w:ascii="Times New Roman" w:hAnsi="Times New Roman" w:cs="David"/>
          <w:sz w:val="24"/>
          <w:szCs w:val="24"/>
        </w:rPr>
      </w:pPr>
      <w:r w:rsidRPr="00B64EDA">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B64EDA" w:rsidRPr="00B64EDA" w:rsidRDefault="00B64EDA" w:rsidP="00B64EDA">
      <w:pPr>
        <w:numPr>
          <w:ilvl w:val="0"/>
          <w:numId w:val="4"/>
        </w:numPr>
        <w:spacing w:after="0" w:line="360" w:lineRule="auto"/>
        <w:jc w:val="both"/>
        <w:rPr>
          <w:rFonts w:ascii="Times New Roman" w:hAnsi="Times New Roman" w:cs="David"/>
          <w:sz w:val="24"/>
          <w:szCs w:val="24"/>
        </w:rPr>
      </w:pPr>
      <w:r w:rsidRPr="00B64EDA">
        <w:rPr>
          <w:rFonts w:ascii="Times New Roman" w:hAnsi="Times New Roman" w:cs="David"/>
          <w:sz w:val="24"/>
          <w:szCs w:val="24"/>
          <w:rtl/>
        </w:rPr>
        <w:t>גובה הצעת המחיר</w:t>
      </w:r>
      <w:r w:rsidRPr="00B64EDA">
        <w:rPr>
          <w:rFonts w:ascii="Times New Roman" w:hAnsi="Times New Roman" w:cs="David" w:hint="cs"/>
          <w:sz w:val="24"/>
          <w:szCs w:val="24"/>
          <w:rtl/>
        </w:rPr>
        <w:t xml:space="preserve"> לשיעור בן 45 דקות</w:t>
      </w:r>
      <w:r w:rsidRPr="00B64EDA">
        <w:rPr>
          <w:rFonts w:ascii="Times New Roman" w:hAnsi="Times New Roman" w:cs="David"/>
          <w:sz w:val="24"/>
          <w:szCs w:val="24"/>
          <w:rtl/>
        </w:rPr>
        <w:t xml:space="preserve"> הוא (בספרות) _________________ ₪ </w:t>
      </w:r>
      <w:r w:rsidRPr="00B64EDA">
        <w:rPr>
          <w:rFonts w:ascii="Times New Roman" w:hAnsi="Times New Roman" w:cs="David" w:hint="cs"/>
          <w:sz w:val="24"/>
          <w:szCs w:val="24"/>
          <w:rtl/>
        </w:rPr>
        <w:t xml:space="preserve">לא </w:t>
      </w:r>
      <w:r w:rsidRPr="00B64EDA">
        <w:rPr>
          <w:rFonts w:ascii="Times New Roman" w:hAnsi="Times New Roman" w:cs="David"/>
          <w:sz w:val="24"/>
          <w:szCs w:val="24"/>
          <w:rtl/>
        </w:rPr>
        <w:t xml:space="preserve">כולל </w:t>
      </w:r>
      <w:r w:rsidRPr="00B64EDA">
        <w:rPr>
          <w:rFonts w:ascii="Times New Roman" w:hAnsi="Times New Roman" w:cs="David" w:hint="cs"/>
          <w:sz w:val="24"/>
          <w:szCs w:val="24"/>
          <w:rtl/>
        </w:rPr>
        <w:t xml:space="preserve">  </w:t>
      </w:r>
    </w:p>
    <w:p w:rsidR="00B64EDA" w:rsidRPr="00B64EDA" w:rsidRDefault="00B64EDA" w:rsidP="00B64EDA">
      <w:p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מע"מ</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(במילים) __________________ ₪ </w:t>
      </w:r>
      <w:r w:rsidRPr="00B64EDA">
        <w:rPr>
          <w:rFonts w:ascii="Times New Roman" w:hAnsi="Times New Roman" w:cs="David" w:hint="cs"/>
          <w:sz w:val="24"/>
          <w:szCs w:val="24"/>
          <w:rtl/>
        </w:rPr>
        <w:t xml:space="preserve">לא </w:t>
      </w:r>
      <w:r w:rsidRPr="00B64EDA">
        <w:rPr>
          <w:rFonts w:ascii="Times New Roman" w:hAnsi="Times New Roman" w:cs="David"/>
          <w:sz w:val="24"/>
          <w:szCs w:val="24"/>
          <w:rtl/>
        </w:rPr>
        <w:t>כולל מע"מ.</w:t>
      </w:r>
    </w:p>
    <w:p w:rsidR="00B64EDA" w:rsidRPr="00B64EDA" w:rsidRDefault="00B64EDA" w:rsidP="00B64EDA">
      <w:pPr>
        <w:numPr>
          <w:ilvl w:val="0"/>
          <w:numId w:val="4"/>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 xml:space="preserve">הצעת מחיר זו הינה בתוקף  כל עוד הערבות המציע עומדת בתוקפה.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br w:type="page"/>
      </w:r>
      <w:r w:rsidRPr="00B64EDA">
        <w:rPr>
          <w:rFonts w:ascii="Times New Roman" w:hAnsi="Times New Roman" w:cs="David"/>
          <w:sz w:val="24"/>
          <w:szCs w:val="24"/>
          <w:rtl/>
        </w:rPr>
        <w:lastRenderedPageBreak/>
        <w:t>על החתום:</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____________________                                         ________________________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תאריך                                                                                  שם המציע + חתימה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אם המציע תאגיד:</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__________________                                                ____________________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חותמת התאגיד                                                                       תאריך</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_____________________                     ___________                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חתימת מורשה חתימה                                    תאריך                          שם מורשה החתימה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_____________________                      __________                 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חתימת מורשה חתימה                                    תאריך                           שם מורשה החתימה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אני הח"מ</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עו"ד</w:t>
      </w:r>
      <w:r w:rsidRPr="00B64EDA">
        <w:rPr>
          <w:rFonts w:ascii="Times New Roman" w:hAnsi="Times New Roman" w:cs="David" w:hint="cs"/>
          <w:sz w:val="24"/>
          <w:szCs w:val="24"/>
          <w:u w:val="single"/>
          <w:rtl/>
        </w:rPr>
        <w:t xml:space="preserve">                  </w:t>
      </w:r>
      <w:r w:rsidRPr="00B64EDA">
        <w:rPr>
          <w:rFonts w:ascii="Times New Roman" w:hAnsi="Times New Roman" w:cs="David"/>
          <w:sz w:val="24"/>
          <w:szCs w:val="24"/>
          <w:u w:val="single"/>
          <w:rtl/>
        </w:rPr>
        <w:t xml:space="preserve">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שכתובתי _____________ </w:t>
      </w:r>
      <w:r w:rsidRPr="00B64EDA">
        <w:rPr>
          <w:rFonts w:ascii="Times New Roman" w:hAnsi="Times New Roman" w:cs="David"/>
          <w:sz w:val="24"/>
          <w:szCs w:val="24"/>
          <w:rtl/>
        </w:rPr>
        <w:t>מאשר בזאת כי</w:t>
      </w:r>
      <w:r w:rsidRPr="00B64EDA">
        <w:rPr>
          <w:rFonts w:ascii="Times New Roman" w:hAnsi="Times New Roman" w:cs="David" w:hint="cs"/>
          <w:sz w:val="24"/>
          <w:szCs w:val="24"/>
          <w:rtl/>
        </w:rPr>
        <w:t xml:space="preserve"> ביום </w:t>
      </w:r>
      <w:r w:rsidRPr="00B64EDA">
        <w:rPr>
          <w:rFonts w:ascii="Times New Roman" w:hAnsi="Times New Roman" w:cs="David"/>
          <w:sz w:val="24"/>
          <w:szCs w:val="24"/>
          <w:rtl/>
        </w:rPr>
        <w:t>___________</w:t>
      </w:r>
      <w:r w:rsidRPr="00B64EDA">
        <w:rPr>
          <w:rFonts w:ascii="Times New Roman" w:hAnsi="Times New Roman" w:cs="David" w:hint="cs"/>
          <w:sz w:val="24"/>
          <w:szCs w:val="24"/>
          <w:rtl/>
        </w:rPr>
        <w:t>הופיע/ה בפני במשרדי מר/גב'</w:t>
      </w:r>
      <w:r w:rsidRPr="00B64EDA">
        <w:rPr>
          <w:rFonts w:ascii="Times New Roman" w:hAnsi="Times New Roman" w:cs="David"/>
          <w:sz w:val="24"/>
          <w:szCs w:val="24"/>
          <w:u w:val="single"/>
          <w:rtl/>
        </w:rPr>
        <w:tab/>
      </w:r>
      <w:r w:rsidRPr="00B64EDA">
        <w:rPr>
          <w:rFonts w:ascii="Times New Roman" w:hAnsi="Times New Roman" w:cs="David" w:hint="cs"/>
          <w:sz w:val="24"/>
          <w:szCs w:val="24"/>
          <w:u w:val="single"/>
          <w:rtl/>
        </w:rPr>
        <w:tab/>
      </w:r>
      <w:r w:rsidRPr="00B64EDA">
        <w:rPr>
          <w:rFonts w:ascii="Times New Roman" w:hAnsi="Times New Roman" w:cs="David"/>
          <w:sz w:val="24"/>
          <w:szCs w:val="24"/>
          <w:rtl/>
        </w:rPr>
        <w:t>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חתם</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על הצהרה זו בפני.</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שם                             חותמת וחתימה                                   תאריך</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אם המציע תאגיד - </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b/>
          <w:bCs/>
          <w:sz w:val="24"/>
          <w:szCs w:val="24"/>
          <w:u w:val="single"/>
          <w:rtl/>
        </w:rPr>
        <w:t>אימות חתימה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אני הח"מ__________________ עו"ד</w:t>
      </w:r>
      <w:r w:rsidRPr="00B64EDA">
        <w:rPr>
          <w:rFonts w:ascii="Times New Roman" w:hAnsi="Times New Roman" w:cs="David" w:hint="cs"/>
          <w:sz w:val="24"/>
          <w:szCs w:val="24"/>
          <w:rtl/>
        </w:rPr>
        <w:t xml:space="preserve"> מ.ר ________</w:t>
      </w:r>
      <w:r w:rsidRPr="00B64EDA">
        <w:rPr>
          <w:rFonts w:ascii="Times New Roman" w:hAnsi="Times New Roman" w:cs="David"/>
          <w:sz w:val="24"/>
          <w:szCs w:val="24"/>
          <w:rtl/>
        </w:rPr>
        <w:t xml:space="preserve"> שכתובתי 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 xml:space="preserve">מאשר בזה שהמציע ____________ החתום לעיל הנו תאגיד הרשום כדין בישראל אצל רשם </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___________________                                         ____________________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תאריך                                                                                 עו"ד</w:t>
      </w:r>
    </w:p>
    <w:p w:rsidR="00B64EDA" w:rsidRPr="00B64EDA" w:rsidRDefault="00B64EDA" w:rsidP="00B64EDA">
      <w:pPr>
        <w:spacing w:after="0" w:line="360" w:lineRule="auto"/>
        <w:jc w:val="right"/>
        <w:rPr>
          <w:rFonts w:ascii="Times New Roman" w:hAnsi="Times New Roman" w:cs="David"/>
          <w:b/>
          <w:bCs/>
          <w:i/>
          <w:iCs/>
          <w:sz w:val="24"/>
          <w:szCs w:val="24"/>
          <w:u w:val="single"/>
          <w:rtl/>
        </w:rPr>
      </w:pPr>
      <w:r w:rsidRPr="00B64EDA">
        <w:rPr>
          <w:rFonts w:ascii="Times New Roman" w:hAnsi="Times New Roman" w:cs="David"/>
          <w:b/>
          <w:bCs/>
          <w:i/>
          <w:iCs/>
          <w:sz w:val="24"/>
          <w:szCs w:val="24"/>
          <w:u w:val="single"/>
          <w:rtl/>
        </w:rPr>
        <w:lastRenderedPageBreak/>
        <w:t xml:space="preserve">נספח </w:t>
      </w:r>
      <w:r w:rsidRPr="00B64EDA">
        <w:rPr>
          <w:rFonts w:ascii="Times New Roman" w:hAnsi="Times New Roman" w:cs="David" w:hint="cs"/>
          <w:b/>
          <w:bCs/>
          <w:i/>
          <w:iCs/>
          <w:sz w:val="24"/>
          <w:szCs w:val="24"/>
          <w:u w:val="single"/>
          <w:rtl/>
        </w:rPr>
        <w:t>ז למכרז</w:t>
      </w:r>
    </w:p>
    <w:p w:rsidR="00B64EDA" w:rsidRPr="00B64EDA" w:rsidRDefault="00B64EDA" w:rsidP="00B64EDA">
      <w:pPr>
        <w:spacing w:after="0" w:line="360" w:lineRule="auto"/>
        <w:jc w:val="right"/>
        <w:rPr>
          <w:rFonts w:ascii="Times New Roman" w:hAnsi="Times New Roman" w:cs="David"/>
          <w:b/>
          <w:bCs/>
          <w:sz w:val="24"/>
          <w:szCs w:val="24"/>
          <w:u w:val="single"/>
          <w:rtl/>
        </w:rPr>
      </w:pP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hint="eastAsia"/>
          <w:b/>
          <w:bCs/>
          <w:sz w:val="24"/>
          <w:szCs w:val="24"/>
          <w:u w:val="single"/>
          <w:rtl/>
        </w:rPr>
        <w:t>התחייבות</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למניעת</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ניגוד</w:t>
      </w:r>
      <w:r w:rsidRPr="00B64EDA">
        <w:rPr>
          <w:rFonts w:ascii="Times New Roman" w:hAnsi="Times New Roman" w:cs="David"/>
          <w:b/>
          <w:bCs/>
          <w:sz w:val="24"/>
          <w:szCs w:val="24"/>
          <w:u w:val="single"/>
          <w:rtl/>
        </w:rPr>
        <w:t xml:space="preserve"> </w:t>
      </w:r>
      <w:r w:rsidRPr="00B64EDA">
        <w:rPr>
          <w:rFonts w:ascii="Times New Roman" w:hAnsi="Times New Roman" w:cs="David" w:hint="eastAsia"/>
          <w:b/>
          <w:bCs/>
          <w:sz w:val="24"/>
          <w:szCs w:val="24"/>
          <w:u w:val="single"/>
          <w:rtl/>
        </w:rPr>
        <w:t>עניינים</w:t>
      </w:r>
    </w:p>
    <w:p w:rsidR="00B64EDA" w:rsidRPr="00B64EDA" w:rsidRDefault="00B64EDA" w:rsidP="00B64EDA">
      <w:pPr>
        <w:spacing w:after="0" w:line="360" w:lineRule="auto"/>
        <w:jc w:val="center"/>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 xml:space="preserve">בנוסף ומבלי לגרוע מהוראות מפרט מכרז זה על נספחיו </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ממסמכי ההצעה שהוגשה </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 xml:space="preserve">על-ידי המציע-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64EDA">
        <w:rPr>
          <w:rFonts w:ascii="Times New Roman" w:hAnsi="Times New Roman" w:cs="David" w:hint="cs"/>
          <w:sz w:val="24"/>
          <w:szCs w:val="24"/>
          <w:rtl/>
        </w:rPr>
        <w:t xml:space="preserve">אם </w:t>
      </w:r>
      <w:r w:rsidRPr="00B64EDA">
        <w:rPr>
          <w:rFonts w:ascii="Times New Roman" w:hAnsi="Times New Roman" w:cs="David"/>
          <w:sz w:val="24"/>
          <w:szCs w:val="24"/>
          <w:rtl/>
        </w:rPr>
        <w:t>אזכה במכרז מתחייב להמשיך עמוד בכל הדרישות הבאות, במשך כל תקופת ההתקשרות, כדלקמן:</w:t>
      </w:r>
    </w:p>
    <w:p w:rsidR="00B64EDA" w:rsidRPr="00B64EDA" w:rsidRDefault="00B64EDA" w:rsidP="00B64EDA">
      <w:pPr>
        <w:spacing w:after="0" w:line="360" w:lineRule="auto"/>
        <w:ind w:left="430" w:hanging="382"/>
        <w:jc w:val="both"/>
        <w:rPr>
          <w:rFonts w:ascii="Times New Roman" w:hAnsi="Times New Roman" w:cs="David"/>
          <w:sz w:val="24"/>
          <w:szCs w:val="24"/>
          <w:rtl/>
        </w:rPr>
      </w:pPr>
    </w:p>
    <w:p w:rsidR="00B64EDA" w:rsidRPr="00B64EDA" w:rsidRDefault="00B64EDA" w:rsidP="00B64EDA">
      <w:pPr>
        <w:spacing w:after="0" w:line="360" w:lineRule="auto"/>
        <w:ind w:left="430" w:hanging="382"/>
        <w:jc w:val="both"/>
        <w:rPr>
          <w:rFonts w:ascii="Times New Roman" w:hAnsi="Times New Roman" w:cs="David"/>
          <w:sz w:val="24"/>
          <w:szCs w:val="24"/>
          <w:rtl/>
        </w:rPr>
      </w:pPr>
      <w:r w:rsidRPr="00B64EDA">
        <w:rPr>
          <w:rFonts w:ascii="Times New Roman" w:hAnsi="Times New Roman" w:cs="David"/>
          <w:sz w:val="24"/>
          <w:szCs w:val="24"/>
          <w:rtl/>
        </w:rPr>
        <w:t>1.</w:t>
      </w:r>
      <w:r w:rsidRPr="00B64ED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64EDA" w:rsidRPr="00B64EDA" w:rsidRDefault="00B64EDA" w:rsidP="00B64EDA">
      <w:pPr>
        <w:spacing w:after="0" w:line="360" w:lineRule="auto"/>
        <w:ind w:left="430" w:hanging="382"/>
        <w:jc w:val="both"/>
        <w:rPr>
          <w:rFonts w:ascii="Times New Roman" w:hAnsi="Times New Roman" w:cs="David"/>
          <w:sz w:val="24"/>
          <w:szCs w:val="24"/>
          <w:rtl/>
        </w:rPr>
      </w:pPr>
    </w:p>
    <w:p w:rsidR="00B64EDA" w:rsidRPr="00B64EDA" w:rsidRDefault="00B64EDA" w:rsidP="00B64EDA">
      <w:pPr>
        <w:widowControl w:val="0"/>
        <w:spacing w:after="0" w:line="360" w:lineRule="auto"/>
        <w:ind w:left="386" w:hanging="360"/>
        <w:jc w:val="both"/>
        <w:rPr>
          <w:rFonts w:ascii="Times New Roman" w:hAnsi="Times New Roman" w:cs="David"/>
          <w:sz w:val="24"/>
          <w:szCs w:val="24"/>
        </w:rPr>
      </w:pPr>
      <w:r w:rsidRPr="00B64EDA">
        <w:rPr>
          <w:rFonts w:ascii="Times New Roman" w:hAnsi="Times New Roman" w:cs="David"/>
          <w:sz w:val="24"/>
          <w:szCs w:val="24"/>
          <w:rtl/>
        </w:rPr>
        <w:t>2.</w:t>
      </w:r>
      <w:r w:rsidRPr="00B64ED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64EDA">
        <w:rPr>
          <w:rFonts w:ascii="Times New Roman" w:hAnsi="Times New Roman" w:cs="David" w:hint="cs"/>
          <w:sz w:val="24"/>
          <w:szCs w:val="24"/>
          <w:rtl/>
        </w:rPr>
        <w:t>/</w:t>
      </w:r>
      <w:r w:rsidRPr="00B64EDA">
        <w:rPr>
          <w:rFonts w:ascii="Times New Roman" w:hAnsi="Times New Roman" w:cs="David"/>
          <w:sz w:val="24"/>
          <w:szCs w:val="24"/>
          <w:rtl/>
        </w:rPr>
        <w:t>או עיסוקו במסגרת מתן השירותים למשרד לבין עניין אחר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שלו או עניין של קרובו או עניין של גוף שהוא או קרובו חבר בו.  </w:t>
      </w:r>
    </w:p>
    <w:p w:rsidR="00B64EDA" w:rsidRPr="00B64EDA" w:rsidRDefault="00B64EDA" w:rsidP="00B64EDA">
      <w:pPr>
        <w:spacing w:after="0" w:line="360" w:lineRule="auto"/>
        <w:ind w:left="430" w:hanging="382"/>
        <w:jc w:val="both"/>
        <w:rPr>
          <w:rFonts w:ascii="Times New Roman" w:hAnsi="Times New Roman" w:cs="David"/>
          <w:sz w:val="24"/>
          <w:szCs w:val="24"/>
          <w:rtl/>
        </w:rPr>
      </w:pPr>
    </w:p>
    <w:p w:rsidR="00B64EDA" w:rsidRPr="00B64EDA" w:rsidRDefault="00B64EDA" w:rsidP="00B64EDA">
      <w:pPr>
        <w:spacing w:after="0" w:line="360" w:lineRule="auto"/>
        <w:ind w:left="430" w:hanging="44"/>
        <w:jc w:val="both"/>
        <w:rPr>
          <w:rFonts w:ascii="Times New Roman" w:hAnsi="Times New Roman" w:cs="David"/>
          <w:sz w:val="24"/>
          <w:szCs w:val="24"/>
          <w:rtl/>
        </w:rPr>
      </w:pPr>
      <w:r w:rsidRPr="00B64EDA">
        <w:rPr>
          <w:rFonts w:ascii="Times New Roman" w:hAnsi="Times New Roman" w:cs="David"/>
          <w:sz w:val="24"/>
          <w:szCs w:val="24"/>
          <w:rtl/>
        </w:rPr>
        <w:t>לעניין נספח זה, בכלל  "עניין אחר" ייחשבו–</w:t>
      </w:r>
    </w:p>
    <w:p w:rsidR="00B64EDA" w:rsidRPr="00B64EDA" w:rsidRDefault="00B64EDA" w:rsidP="00B64EDA">
      <w:pPr>
        <w:spacing w:after="0" w:line="360" w:lineRule="auto"/>
        <w:ind w:left="430" w:hanging="44"/>
        <w:jc w:val="both"/>
        <w:rPr>
          <w:rFonts w:ascii="Times New Roman" w:hAnsi="Times New Roman" w:cs="David"/>
          <w:sz w:val="24"/>
          <w:szCs w:val="24"/>
          <w:rtl/>
        </w:rPr>
      </w:pPr>
      <w:r w:rsidRPr="00B64ED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64EDA" w:rsidRPr="00B64EDA" w:rsidRDefault="00B64EDA" w:rsidP="00B64EDA">
      <w:pPr>
        <w:spacing w:after="0" w:line="360" w:lineRule="auto"/>
        <w:ind w:left="430" w:hanging="44"/>
        <w:rPr>
          <w:rFonts w:ascii="Times New Roman" w:hAnsi="Times New Roman" w:cs="David"/>
          <w:sz w:val="24"/>
          <w:szCs w:val="24"/>
          <w:rtl/>
        </w:rPr>
      </w:pPr>
      <w:r w:rsidRPr="00B64EDA">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בפיקוחו, מיצגים/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מייעצים/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מבקרים (מחק את המיותר</w:t>
      </w:r>
      <w:r w:rsidRPr="00B64EDA">
        <w:rPr>
          <w:rFonts w:ascii="Times New Roman" w:hAnsi="Times New Roman" w:cs="David" w:hint="cs"/>
          <w:sz w:val="24"/>
          <w:szCs w:val="24"/>
          <w:rtl/>
        </w:rPr>
        <w:t>).</w:t>
      </w:r>
    </w:p>
    <w:p w:rsidR="00B64EDA" w:rsidRPr="00B64EDA" w:rsidRDefault="00B64EDA" w:rsidP="00B64EDA">
      <w:pPr>
        <w:spacing w:after="0" w:line="360" w:lineRule="auto"/>
        <w:ind w:left="430" w:hanging="44"/>
        <w:rPr>
          <w:rFonts w:ascii="Times New Roman" w:hAnsi="Times New Roman" w:cs="David"/>
          <w:sz w:val="24"/>
          <w:szCs w:val="24"/>
          <w:rtl/>
        </w:rPr>
      </w:pPr>
    </w:p>
    <w:p w:rsidR="00B64EDA" w:rsidRPr="00B64EDA" w:rsidRDefault="00B64EDA" w:rsidP="00B64EDA">
      <w:pPr>
        <w:spacing w:after="0" w:line="360" w:lineRule="auto"/>
        <w:ind w:left="430" w:hanging="44"/>
        <w:rPr>
          <w:rFonts w:ascii="Times New Roman" w:hAnsi="Times New Roman" w:cs="David"/>
          <w:sz w:val="24"/>
          <w:szCs w:val="24"/>
          <w:rtl/>
        </w:rPr>
      </w:pPr>
      <w:r w:rsidRPr="00B64EDA">
        <w:rPr>
          <w:rFonts w:ascii="Times New Roman" w:hAnsi="Times New Roman" w:cs="David"/>
          <w:sz w:val="24"/>
          <w:szCs w:val="24"/>
          <w:rtl/>
        </w:rPr>
        <w:br/>
        <w:t>__________</w:t>
      </w:r>
      <w:r w:rsidRPr="00B64EDA">
        <w:rPr>
          <w:rFonts w:ascii="Times New Roman" w:hAnsi="Times New Roman" w:cs="David"/>
          <w:sz w:val="24"/>
          <w:szCs w:val="24"/>
          <w:rtl/>
        </w:rPr>
        <w:tab/>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_______________________</w:t>
      </w:r>
    </w:p>
    <w:p w:rsidR="00B64EDA" w:rsidRPr="00B64EDA" w:rsidRDefault="00B64EDA" w:rsidP="00B64EDA">
      <w:pPr>
        <w:spacing w:after="0" w:line="360" w:lineRule="auto"/>
        <w:ind w:left="5040" w:hanging="4524"/>
        <w:rPr>
          <w:rFonts w:ascii="Times New Roman" w:hAnsi="Times New Roman" w:cs="David"/>
          <w:sz w:val="24"/>
          <w:szCs w:val="24"/>
          <w:rtl/>
        </w:rPr>
      </w:pPr>
      <w:r w:rsidRPr="00B64EDA">
        <w:rPr>
          <w:rFonts w:ascii="Times New Roman" w:hAnsi="Times New Roman" w:cs="David"/>
          <w:sz w:val="24"/>
          <w:szCs w:val="24"/>
          <w:rtl/>
        </w:rPr>
        <w:t xml:space="preserve">תאריך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שם מורשה החתימה+ חתימה</w:t>
      </w:r>
    </w:p>
    <w:p w:rsidR="00B64EDA" w:rsidRPr="00B64EDA" w:rsidRDefault="00B64EDA" w:rsidP="00B64EDA">
      <w:pPr>
        <w:spacing w:after="0" w:line="360" w:lineRule="auto"/>
        <w:ind w:left="5040" w:hanging="4524"/>
        <w:rPr>
          <w:rFonts w:ascii="Times New Roman" w:hAnsi="Times New Roman" w:cs="David"/>
          <w:sz w:val="24"/>
          <w:szCs w:val="24"/>
          <w:rtl/>
        </w:rPr>
      </w:pPr>
      <w:r w:rsidRPr="00B64EDA">
        <w:rPr>
          <w:rFonts w:ascii="Times New Roman" w:hAnsi="Times New Roman" w:cs="David"/>
          <w:sz w:val="24"/>
          <w:szCs w:val="24"/>
          <w:rtl/>
        </w:rPr>
        <w:br w:type="page"/>
      </w:r>
    </w:p>
    <w:p w:rsidR="00B64EDA" w:rsidRPr="00B64EDA" w:rsidRDefault="00B64EDA" w:rsidP="00B64EDA">
      <w:pPr>
        <w:spacing w:after="0" w:line="360" w:lineRule="auto"/>
        <w:ind w:left="-58"/>
        <w:jc w:val="center"/>
        <w:rPr>
          <w:rFonts w:ascii="Times New Roman" w:hAnsi="Times New Roman" w:cs="David"/>
          <w:b/>
          <w:bCs/>
          <w:sz w:val="24"/>
          <w:szCs w:val="24"/>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spacing w:after="0" w:line="360" w:lineRule="auto"/>
        <w:ind w:left="-58"/>
        <w:jc w:val="center"/>
        <w:rPr>
          <w:rFonts w:ascii="Times New Roman" w:hAnsi="Times New Roman" w:cs="David"/>
          <w:b/>
          <w:bCs/>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אני הח"מ. עו"ד</w:t>
      </w:r>
      <w:r w:rsidRPr="00B64EDA">
        <w:rPr>
          <w:rFonts w:ascii="Times New Roman" w:hAnsi="Times New Roman" w:cs="David" w:hint="cs"/>
          <w:sz w:val="24"/>
          <w:szCs w:val="24"/>
          <w:u w:val="single"/>
          <w:rtl/>
        </w:rPr>
        <w:t xml:space="preserve">                  </w:t>
      </w:r>
      <w:r w:rsidRPr="00B64EDA">
        <w:rPr>
          <w:rFonts w:ascii="Times New Roman" w:hAnsi="Times New Roman" w:cs="David"/>
          <w:sz w:val="24"/>
          <w:szCs w:val="24"/>
          <w:u w:val="single"/>
          <w:rtl/>
        </w:rPr>
        <w:t xml:space="preserve">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מאשר בזאת כי</w:t>
      </w:r>
      <w:r w:rsidRPr="00B64EDA">
        <w:rPr>
          <w:rFonts w:ascii="Times New Roman" w:hAnsi="Times New Roman" w:cs="David" w:hint="cs"/>
          <w:sz w:val="24"/>
          <w:szCs w:val="24"/>
          <w:rtl/>
        </w:rPr>
        <w:t xml:space="preserve"> ביום </w:t>
      </w:r>
      <w:r w:rsidRPr="00B64EDA">
        <w:rPr>
          <w:rFonts w:ascii="Times New Roman" w:hAnsi="Times New Roman" w:cs="David"/>
          <w:sz w:val="24"/>
          <w:szCs w:val="24"/>
          <w:rtl/>
        </w:rPr>
        <w:t>___________</w:t>
      </w:r>
      <w:r w:rsidRPr="00B64EDA">
        <w:rPr>
          <w:rFonts w:ascii="Times New Roman" w:hAnsi="Times New Roman" w:cs="David" w:hint="cs"/>
          <w:sz w:val="24"/>
          <w:szCs w:val="24"/>
          <w:rtl/>
        </w:rPr>
        <w:t>הופיע/ה בפני במשרדי מר/גב'</w:t>
      </w:r>
      <w:r w:rsidRPr="00B64EDA">
        <w:rPr>
          <w:rFonts w:ascii="Times New Roman" w:hAnsi="Times New Roman" w:cs="David"/>
          <w:sz w:val="24"/>
          <w:szCs w:val="24"/>
          <w:u w:val="single"/>
          <w:rtl/>
        </w:rPr>
        <w:tab/>
      </w:r>
      <w:r w:rsidRPr="00B64EDA">
        <w:rPr>
          <w:rFonts w:ascii="Times New Roman" w:hAnsi="Times New Roman" w:cs="David" w:hint="cs"/>
          <w:sz w:val="24"/>
          <w:szCs w:val="24"/>
          <w:u w:val="single"/>
          <w:rtl/>
        </w:rPr>
        <w:tab/>
      </w:r>
      <w:r w:rsidRPr="00B64EDA">
        <w:rPr>
          <w:rFonts w:ascii="Times New Roman" w:hAnsi="Times New Roman" w:cs="David"/>
          <w:sz w:val="24"/>
          <w:szCs w:val="24"/>
          <w:rtl/>
        </w:rPr>
        <w:t>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על הצהרה זו בפני.</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שם                             חותמת וחתימה                                   תאריך</w:t>
      </w:r>
    </w:p>
    <w:p w:rsidR="00B64EDA" w:rsidRPr="00B64EDA" w:rsidRDefault="00B64EDA" w:rsidP="00B64EDA">
      <w:pPr>
        <w:bidi w:val="0"/>
        <w:rPr>
          <w:rFonts w:ascii="Times New Roman" w:hAnsi="Times New Roman" w:cs="David"/>
          <w:sz w:val="24"/>
          <w:szCs w:val="24"/>
        </w:rPr>
      </w:pPr>
      <w:r w:rsidRPr="00B64EDA">
        <w:rPr>
          <w:rFonts w:ascii="Times New Roman" w:hAnsi="Times New Roman" w:cs="David"/>
          <w:sz w:val="24"/>
          <w:szCs w:val="24"/>
          <w:rtl/>
        </w:rPr>
        <w:br w:type="page"/>
      </w:r>
    </w:p>
    <w:p w:rsidR="00B64EDA" w:rsidRPr="00B64EDA" w:rsidRDefault="00B64EDA" w:rsidP="00B64EDA">
      <w:pPr>
        <w:spacing w:after="0" w:line="360" w:lineRule="auto"/>
        <w:jc w:val="right"/>
        <w:rPr>
          <w:rFonts w:ascii="Times New Roman" w:hAnsi="Times New Roman" w:cs="David"/>
          <w:b/>
          <w:bCs/>
          <w:sz w:val="24"/>
          <w:szCs w:val="24"/>
          <w:u w:val="single"/>
          <w:rtl/>
        </w:rPr>
      </w:pPr>
      <w:r w:rsidRPr="00B64EDA">
        <w:rPr>
          <w:rFonts w:ascii="Times New Roman" w:hAnsi="Times New Roman" w:cs="David"/>
          <w:b/>
          <w:bCs/>
          <w:sz w:val="24"/>
          <w:szCs w:val="24"/>
          <w:u w:val="single"/>
          <w:rtl/>
        </w:rPr>
        <w:lastRenderedPageBreak/>
        <w:t>נספח</w:t>
      </w:r>
      <w:r w:rsidRPr="00B64EDA">
        <w:rPr>
          <w:rFonts w:ascii="Times New Roman" w:hAnsi="Times New Roman" w:cs="David" w:hint="cs"/>
          <w:b/>
          <w:bCs/>
          <w:sz w:val="24"/>
          <w:szCs w:val="24"/>
          <w:u w:val="single"/>
          <w:rtl/>
        </w:rPr>
        <w:t xml:space="preserve"> ט' למכרז</w:t>
      </w: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hint="cs"/>
          <w:b/>
          <w:bCs/>
          <w:sz w:val="24"/>
          <w:szCs w:val="24"/>
          <w:rtl/>
        </w:rPr>
        <w:t>הצהרה בדבר פרטי ההצעה הסודיים וכתב ויתור</w:t>
      </w:r>
    </w:p>
    <w:p w:rsidR="00B64EDA" w:rsidRPr="00B64EDA" w:rsidRDefault="00B64EDA" w:rsidP="00B64EDA">
      <w:pPr>
        <w:spacing w:after="0" w:line="360" w:lineRule="auto"/>
        <w:ind w:left="-58"/>
        <w:jc w:val="both"/>
        <w:rPr>
          <w:rFonts w:ascii="Times New Roman" w:hAnsi="Times New Roman" w:cs="David"/>
          <w:sz w:val="24"/>
          <w:szCs w:val="24"/>
          <w:rtl/>
        </w:rPr>
      </w:pP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sz w:val="24"/>
          <w:szCs w:val="24"/>
          <w:rtl/>
        </w:rPr>
        <w:t xml:space="preserve">אני הח"מ ______________, נושא ת.ז. מס' _______(להלן: </w:t>
      </w:r>
      <w:r w:rsidRPr="00B64EDA">
        <w:rPr>
          <w:rFonts w:ascii="Times New Roman" w:hAnsi="Times New Roman" w:cs="David" w:hint="cs"/>
          <w:sz w:val="24"/>
          <w:szCs w:val="24"/>
          <w:rtl/>
        </w:rPr>
        <w:t>המציע</w:t>
      </w:r>
      <w:r w:rsidRPr="00B64EDA">
        <w:rPr>
          <w:rFonts w:ascii="Times New Roman" w:hAnsi="Times New Roman" w:cs="David"/>
          <w:sz w:val="24"/>
          <w:szCs w:val="24"/>
          <w:rtl/>
        </w:rPr>
        <w:t xml:space="preserve">) מצהיר </w:t>
      </w:r>
      <w:r w:rsidRPr="00B64EDA">
        <w:rPr>
          <w:rFonts w:ascii="Times New Roman" w:hAnsi="Times New Roman" w:cs="David" w:hint="cs"/>
          <w:sz w:val="24"/>
          <w:szCs w:val="24"/>
          <w:rtl/>
        </w:rPr>
        <w:t xml:space="preserve">ומתחייב </w:t>
      </w:r>
      <w:r w:rsidRPr="00B64EDA">
        <w:rPr>
          <w:rFonts w:ascii="Times New Roman" w:hAnsi="Times New Roman" w:cs="David"/>
          <w:sz w:val="24"/>
          <w:szCs w:val="24"/>
          <w:rtl/>
        </w:rPr>
        <w:t>בזאת, בכתב, כדלקמן:</w:t>
      </w: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hint="cs"/>
          <w:sz w:val="24"/>
          <w:szCs w:val="24"/>
          <w:rtl/>
        </w:rPr>
        <w:t xml:space="preserve">(יש לסמן </w:t>
      </w:r>
      <w:r w:rsidRPr="00B64EDA">
        <w:rPr>
          <w:rFonts w:ascii="Times New Roman" w:hAnsi="Times New Roman" w:cs="David"/>
          <w:sz w:val="24"/>
          <w:szCs w:val="24"/>
        </w:rPr>
        <w:t xml:space="preserve">X </w:t>
      </w:r>
      <w:r w:rsidRPr="00B64EDA">
        <w:rPr>
          <w:rFonts w:ascii="Times New Roman" w:hAnsi="Times New Roman" w:cs="David" w:hint="cs"/>
          <w:sz w:val="24"/>
          <w:szCs w:val="24"/>
          <w:rtl/>
        </w:rPr>
        <w:t xml:space="preserve"> במקום המתאים)</w:t>
      </w:r>
    </w:p>
    <w:p w:rsidR="00B64EDA" w:rsidRPr="00B64EDA" w:rsidRDefault="00B64EDA" w:rsidP="00B64EDA">
      <w:pPr>
        <w:numPr>
          <w:ilvl w:val="0"/>
          <w:numId w:val="38"/>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ההצעה שהוגשה מטעמי במסגרת מכרז מס'____ לקבלת _____________ אינה כוללת פרטים סודיים.</w:t>
      </w:r>
    </w:p>
    <w:p w:rsidR="00B64EDA" w:rsidRPr="00B64EDA" w:rsidRDefault="00B64EDA" w:rsidP="00B64EDA">
      <w:pPr>
        <w:numPr>
          <w:ilvl w:val="0"/>
          <w:numId w:val="38"/>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הפרטים בהצעתי המהווים סודות מסחריים ו/או מקצועיים הינם כדלקמן:</w:t>
      </w:r>
    </w:p>
    <w:p w:rsidR="00B64EDA" w:rsidRPr="00B64EDA" w:rsidRDefault="00B64EDA" w:rsidP="00B64EDA">
      <w:pPr>
        <w:spacing w:after="0" w:line="360" w:lineRule="auto"/>
        <w:ind w:left="426" w:right="720"/>
        <w:jc w:val="both"/>
        <w:rPr>
          <w:rFonts w:ascii="Times New Roman" w:hAnsi="Times New Roman" w:cs="David"/>
          <w:sz w:val="24"/>
          <w:szCs w:val="24"/>
        </w:rPr>
      </w:pPr>
    </w:p>
    <w:p w:rsidR="00B64EDA" w:rsidRPr="00B64EDA" w:rsidRDefault="00B64EDA" w:rsidP="00B64ED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64EDA" w:rsidRPr="00B64EDA" w:rsidRDefault="00B64EDA" w:rsidP="00B64ED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64EDA" w:rsidRPr="00B64EDA" w:rsidRDefault="00B64EDA" w:rsidP="00B64EDA">
      <w:pPr>
        <w:spacing w:after="0" w:line="360" w:lineRule="auto"/>
        <w:ind w:left="426"/>
        <w:jc w:val="both"/>
        <w:rPr>
          <w:rFonts w:ascii="Times New Roman" w:hAnsi="Times New Roman" w:cs="David"/>
          <w:sz w:val="24"/>
          <w:szCs w:val="24"/>
          <w:rtl/>
        </w:rPr>
      </w:pP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 xml:space="preserve">ידוע לי כי </w:t>
      </w:r>
      <w:r w:rsidRPr="00B64ED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אני נותן בזאת הסכמתי למסירת כל חלק ו/או פרט בהצעתי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שלא פורט לעיל</w:t>
      </w:r>
      <w:r w:rsidRPr="00B64EDA">
        <w:rPr>
          <w:rFonts w:ascii="Times New Roman" w:hAnsi="Times New Roman" w:cs="David"/>
          <w:sz w:val="24"/>
          <w:szCs w:val="24"/>
          <w:rtl/>
        </w:rPr>
        <w:t xml:space="preserve"> לעיון מציעים אחרים</w:t>
      </w:r>
      <w:r w:rsidRPr="00B64EDA">
        <w:rPr>
          <w:rFonts w:ascii="Times New Roman" w:hAnsi="Times New Roman" w:cs="David" w:hint="cs"/>
          <w:sz w:val="24"/>
          <w:szCs w:val="24"/>
          <w:rtl/>
        </w:rPr>
        <w:t>, ככל שאבחר כזוכה במכרז, ומוותר בזאת על כל טענה ו/או זכות ו/או תביעה בקשר לכך</w:t>
      </w:r>
      <w:r w:rsidRPr="00B64EDA">
        <w:rPr>
          <w:rFonts w:ascii="Times New Roman" w:hAnsi="Times New Roman" w:cs="David"/>
          <w:sz w:val="24"/>
          <w:szCs w:val="24"/>
          <w:rtl/>
        </w:rPr>
        <w:t>.</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ציון</w:t>
      </w:r>
      <w:r w:rsidRPr="00B64EDA">
        <w:rPr>
          <w:rFonts w:ascii="Times New Roman" w:hAnsi="Times New Roman" w:cs="David"/>
          <w:sz w:val="24"/>
          <w:szCs w:val="24"/>
          <w:rtl/>
        </w:rPr>
        <w:t xml:space="preserve"> חלקים </w:t>
      </w:r>
      <w:r w:rsidRPr="00B64EDA">
        <w:rPr>
          <w:rFonts w:ascii="Times New Roman" w:hAnsi="Times New Roman" w:cs="David" w:hint="cs"/>
          <w:sz w:val="24"/>
          <w:szCs w:val="24"/>
          <w:rtl/>
        </w:rPr>
        <w:t xml:space="preserve">ו/או פרטים </w:t>
      </w:r>
      <w:r w:rsidRPr="00B64ED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64EDA">
        <w:rPr>
          <w:rFonts w:ascii="Times New Roman" w:hAnsi="Times New Roman" w:cs="David" w:hint="cs"/>
          <w:sz w:val="24"/>
          <w:szCs w:val="24"/>
          <w:rtl/>
        </w:rPr>
        <w:t>והנני</w:t>
      </w:r>
      <w:r w:rsidRPr="00B64EDA">
        <w:rPr>
          <w:rFonts w:ascii="Times New Roman" w:hAnsi="Times New Roman" w:cs="David"/>
          <w:sz w:val="24"/>
          <w:szCs w:val="24"/>
          <w:rtl/>
        </w:rPr>
        <w:t xml:space="preserve"> מוותר מראש על זכות העיון בחלקים אלה של הצעות המציעים האחרים.</w:t>
      </w:r>
    </w:p>
    <w:p w:rsidR="00B64EDA" w:rsidRPr="00B64EDA" w:rsidRDefault="00B64EDA" w:rsidP="00B64EDA">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ברור לי כי אין בהצהרה זו כדי לחייב את ועדת המכרזים וכי</w:t>
      </w:r>
      <w:r w:rsidRPr="00B64ED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______________________                                          ____________________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תאריך                                                                                                  חתימה</w:t>
      </w:r>
    </w:p>
    <w:p w:rsidR="00B64EDA" w:rsidRPr="00B64EDA" w:rsidRDefault="00B64EDA" w:rsidP="00B64EDA">
      <w:pPr>
        <w:spacing w:after="0" w:line="360" w:lineRule="auto"/>
        <w:jc w:val="right"/>
        <w:rPr>
          <w:rFonts w:ascii="Times New Roman" w:hAnsi="Times New Roman" w:cs="David"/>
          <w:b/>
          <w:bCs/>
          <w:sz w:val="24"/>
          <w:szCs w:val="24"/>
          <w:u w:val="single"/>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rPr>
          <w:rFonts w:ascii="Times New Roman" w:hAnsi="Times New Roman" w:cs="David"/>
          <w:sz w:val="24"/>
          <w:szCs w:val="24"/>
          <w:rtl/>
        </w:rPr>
      </w:pPr>
      <w:r w:rsidRPr="00B64EDA">
        <w:rPr>
          <w:rFonts w:ascii="Times New Roman" w:hAnsi="Times New Roman" w:cs="David"/>
          <w:sz w:val="24"/>
          <w:szCs w:val="24"/>
          <w:rtl/>
        </w:rPr>
        <w:t>אני הח"מ. עו"ד</w:t>
      </w:r>
      <w:r w:rsidRPr="00B64EDA">
        <w:rPr>
          <w:rFonts w:ascii="Times New Roman" w:hAnsi="Times New Roman" w:cs="David" w:hint="cs"/>
          <w:sz w:val="24"/>
          <w:szCs w:val="24"/>
          <w:u w:val="single"/>
          <w:rtl/>
        </w:rPr>
        <w:t xml:space="preserve">                  </w:t>
      </w:r>
      <w:r w:rsidRPr="00B64EDA">
        <w:rPr>
          <w:rFonts w:ascii="Times New Roman" w:hAnsi="Times New Roman" w:cs="David"/>
          <w:sz w:val="24"/>
          <w:szCs w:val="24"/>
          <w:u w:val="single"/>
          <w:rtl/>
        </w:rPr>
        <w:t xml:space="preserve">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מ.ר </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מאשר בזאת כי</w:t>
      </w:r>
      <w:r w:rsidRPr="00B64EDA">
        <w:rPr>
          <w:rFonts w:ascii="Times New Roman" w:hAnsi="Times New Roman" w:cs="David" w:hint="cs"/>
          <w:sz w:val="24"/>
          <w:szCs w:val="24"/>
          <w:rtl/>
        </w:rPr>
        <w:t xml:space="preserve"> ביום </w:t>
      </w:r>
      <w:r w:rsidRPr="00B64EDA">
        <w:rPr>
          <w:rFonts w:ascii="Times New Roman" w:hAnsi="Times New Roman" w:cs="David"/>
          <w:sz w:val="24"/>
          <w:szCs w:val="24"/>
          <w:rtl/>
        </w:rPr>
        <w:t>___________</w:t>
      </w:r>
      <w:r w:rsidRPr="00B64EDA">
        <w:rPr>
          <w:rFonts w:ascii="Times New Roman" w:hAnsi="Times New Roman" w:cs="David" w:hint="cs"/>
          <w:sz w:val="24"/>
          <w:szCs w:val="24"/>
          <w:rtl/>
        </w:rPr>
        <w:t>הופיע/ה בפני במשרדי מר/גב'</w:t>
      </w:r>
      <w:r w:rsidRPr="00B64EDA">
        <w:rPr>
          <w:rFonts w:ascii="Times New Roman" w:hAnsi="Times New Roman" w:cs="David"/>
          <w:sz w:val="24"/>
          <w:szCs w:val="24"/>
          <w:u w:val="single"/>
          <w:rtl/>
        </w:rPr>
        <w:tab/>
      </w:r>
      <w:r w:rsidRPr="00B64EDA">
        <w:rPr>
          <w:rFonts w:ascii="Times New Roman" w:hAnsi="Times New Roman" w:cs="David" w:hint="cs"/>
          <w:sz w:val="24"/>
          <w:szCs w:val="24"/>
          <w:u w:val="single"/>
          <w:rtl/>
        </w:rPr>
        <w:tab/>
      </w:r>
      <w:r w:rsidRPr="00B64EDA">
        <w:rPr>
          <w:rFonts w:ascii="Times New Roman" w:hAnsi="Times New Roman" w:cs="David"/>
          <w:sz w:val="24"/>
          <w:szCs w:val="24"/>
          <w:rtl/>
        </w:rPr>
        <w:t>אשר זיהה את עצמו</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באמצעות ת.ז.</w:t>
      </w:r>
      <w:r w:rsidRPr="00B64EDA">
        <w:rPr>
          <w:rFonts w:ascii="Times New Roman" w:hAnsi="Times New Roman" w:cs="David" w:hint="cs"/>
          <w:sz w:val="24"/>
          <w:szCs w:val="24"/>
          <w:rtl/>
        </w:rPr>
        <w:t xml:space="preserve"> מס'</w:t>
      </w:r>
      <w:r w:rsidRPr="00B64EDA">
        <w:rPr>
          <w:rFonts w:ascii="Times New Roman" w:hAnsi="Times New Roman" w:cs="David"/>
          <w:sz w:val="24"/>
          <w:szCs w:val="24"/>
          <w:rtl/>
        </w:rPr>
        <w:t xml:space="preserve"> _________ חתם</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על הצהרה זו בפני.</w:t>
      </w:r>
    </w:p>
    <w:p w:rsidR="00B64EDA" w:rsidRPr="00B64EDA" w:rsidRDefault="00B64EDA" w:rsidP="00B64EDA">
      <w:pPr>
        <w:spacing w:after="0" w:line="360" w:lineRule="auto"/>
        <w:ind w:left="-58"/>
        <w:rPr>
          <w:rFonts w:ascii="Times New Roman" w:hAnsi="Times New Roman" w:cs="David"/>
          <w:sz w:val="24"/>
          <w:szCs w:val="24"/>
          <w:rtl/>
        </w:rPr>
      </w:pPr>
    </w:p>
    <w:p w:rsidR="00B64EDA" w:rsidRPr="00B64EDA" w:rsidRDefault="00B64EDA" w:rsidP="00B64EDA">
      <w:pPr>
        <w:spacing w:after="0" w:line="360" w:lineRule="auto"/>
        <w:ind w:left="-58"/>
        <w:jc w:val="center"/>
        <w:rPr>
          <w:rFonts w:ascii="Times New Roman" w:hAnsi="Times New Roman" w:cs="David"/>
          <w:sz w:val="24"/>
          <w:szCs w:val="24"/>
          <w:rtl/>
        </w:rPr>
      </w:pPr>
      <w:r w:rsidRPr="00B64EDA">
        <w:rPr>
          <w:rFonts w:ascii="Times New Roman" w:hAnsi="Times New Roman" w:cs="David"/>
          <w:sz w:val="24"/>
          <w:szCs w:val="24"/>
          <w:rtl/>
        </w:rPr>
        <w:t>___________              _____________                          _____________</w:t>
      </w:r>
    </w:p>
    <w:p w:rsidR="00B64EDA" w:rsidRPr="00B64EDA" w:rsidRDefault="00B64EDA" w:rsidP="00B64EDA">
      <w:pPr>
        <w:autoSpaceDE w:val="0"/>
        <w:autoSpaceDN w:val="0"/>
        <w:adjustRightInd w:val="0"/>
        <w:spacing w:after="0" w:line="360" w:lineRule="auto"/>
        <w:ind w:left="720" w:firstLine="720"/>
        <w:jc w:val="both"/>
        <w:rPr>
          <w:rFonts w:ascii="David" w:hAnsi="Times New Roman" w:cs="David"/>
          <w:sz w:val="24"/>
          <w:szCs w:val="24"/>
          <w:rtl/>
        </w:rPr>
      </w:pPr>
      <w:r w:rsidRPr="00B64EDA">
        <w:rPr>
          <w:rFonts w:ascii="Times New Roman" w:hAnsi="Times New Roman" w:cs="David"/>
          <w:sz w:val="24"/>
          <w:szCs w:val="24"/>
          <w:rtl/>
        </w:rPr>
        <w:t>שם                           חותמת וחתימה                                   תאריך</w:t>
      </w:r>
    </w:p>
    <w:p w:rsidR="00B64EDA" w:rsidRPr="00B64EDA" w:rsidRDefault="00B64EDA" w:rsidP="00B64EDA">
      <w:pPr>
        <w:spacing w:after="0" w:line="360" w:lineRule="auto"/>
        <w:jc w:val="right"/>
        <w:rPr>
          <w:rFonts w:ascii="Times New Roman" w:hAnsi="Times New Roman" w:cs="David"/>
          <w:b/>
          <w:bCs/>
          <w:sz w:val="24"/>
          <w:szCs w:val="24"/>
          <w:rtl/>
        </w:rPr>
      </w:pPr>
      <w:r w:rsidRPr="00B64EDA">
        <w:rPr>
          <w:rFonts w:ascii="Times New Roman" w:hAnsi="Times New Roman" w:cs="David" w:hint="cs"/>
          <w:b/>
          <w:bCs/>
          <w:sz w:val="24"/>
          <w:szCs w:val="24"/>
          <w:rtl/>
        </w:rPr>
        <w:lastRenderedPageBreak/>
        <w:t>נספח ט1 למכרז</w:t>
      </w:r>
    </w:p>
    <w:p w:rsidR="00B64EDA" w:rsidRPr="00B64EDA" w:rsidRDefault="00B64EDA" w:rsidP="00B64EDA">
      <w:pPr>
        <w:spacing w:after="0" w:line="360" w:lineRule="auto"/>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אם המציע תאגיד</w:t>
      </w: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B64EDA">
      <w:pPr>
        <w:spacing w:after="0" w:line="360" w:lineRule="auto"/>
        <w:ind w:left="-58"/>
        <w:jc w:val="center"/>
        <w:rPr>
          <w:rFonts w:ascii="Times New Roman" w:hAnsi="Times New Roman" w:cs="David"/>
          <w:b/>
          <w:bCs/>
          <w:sz w:val="24"/>
          <w:szCs w:val="24"/>
          <w:rtl/>
        </w:rPr>
      </w:pPr>
      <w:r w:rsidRPr="00B64EDA">
        <w:rPr>
          <w:rFonts w:ascii="Times New Roman" w:hAnsi="Times New Roman" w:cs="David" w:hint="cs"/>
          <w:b/>
          <w:bCs/>
          <w:sz w:val="24"/>
          <w:szCs w:val="24"/>
          <w:rtl/>
        </w:rPr>
        <w:t>הצהרה בדבר פרטי ההצעה הסודיים וכתב ויתור</w:t>
      </w:r>
    </w:p>
    <w:p w:rsidR="00B64EDA" w:rsidRPr="00B64EDA" w:rsidRDefault="00B64EDA" w:rsidP="00B64EDA">
      <w:pPr>
        <w:spacing w:after="0" w:line="360" w:lineRule="auto"/>
        <w:ind w:left="-58"/>
        <w:jc w:val="both"/>
        <w:rPr>
          <w:rFonts w:ascii="Times New Roman" w:hAnsi="Times New Roman" w:cs="David"/>
          <w:sz w:val="24"/>
          <w:szCs w:val="24"/>
          <w:rtl/>
        </w:rPr>
      </w:pP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64EDA">
        <w:rPr>
          <w:rFonts w:ascii="Times New Roman" w:hAnsi="Times New Roman" w:cs="David" w:hint="cs"/>
          <w:sz w:val="24"/>
          <w:szCs w:val="24"/>
          <w:rtl/>
        </w:rPr>
        <w:t>המציע</w:t>
      </w:r>
      <w:r w:rsidRPr="00B64EDA">
        <w:rPr>
          <w:rFonts w:ascii="Times New Roman" w:hAnsi="Times New Roman" w:cs="David"/>
          <w:sz w:val="24"/>
          <w:szCs w:val="24"/>
          <w:rtl/>
        </w:rPr>
        <w:t xml:space="preserve">) מצהיר </w:t>
      </w:r>
      <w:r w:rsidRPr="00B64EDA">
        <w:rPr>
          <w:rFonts w:ascii="Times New Roman" w:hAnsi="Times New Roman" w:cs="David" w:hint="cs"/>
          <w:sz w:val="24"/>
          <w:szCs w:val="24"/>
          <w:rtl/>
        </w:rPr>
        <w:t xml:space="preserve">ומתחייב </w:t>
      </w:r>
      <w:r w:rsidRPr="00B64EDA">
        <w:rPr>
          <w:rFonts w:ascii="Times New Roman" w:hAnsi="Times New Roman" w:cs="David"/>
          <w:sz w:val="24"/>
          <w:szCs w:val="24"/>
          <w:rtl/>
        </w:rPr>
        <w:t>בזאת, בכתב, כדלקמן:</w:t>
      </w:r>
    </w:p>
    <w:p w:rsidR="00B64EDA" w:rsidRPr="00B64EDA" w:rsidRDefault="00B64EDA" w:rsidP="00B64EDA">
      <w:pPr>
        <w:spacing w:after="0" w:line="360" w:lineRule="auto"/>
        <w:ind w:left="-58"/>
        <w:jc w:val="both"/>
        <w:rPr>
          <w:rFonts w:ascii="Times New Roman" w:hAnsi="Times New Roman" w:cs="David"/>
          <w:sz w:val="24"/>
          <w:szCs w:val="24"/>
          <w:rtl/>
        </w:rPr>
      </w:pPr>
      <w:r w:rsidRPr="00B64EDA">
        <w:rPr>
          <w:rFonts w:ascii="Times New Roman" w:hAnsi="Times New Roman" w:cs="David" w:hint="cs"/>
          <w:sz w:val="24"/>
          <w:szCs w:val="24"/>
          <w:rtl/>
        </w:rPr>
        <w:t xml:space="preserve">(יש לסמן </w:t>
      </w:r>
      <w:r w:rsidRPr="00B64EDA">
        <w:rPr>
          <w:rFonts w:ascii="Times New Roman" w:hAnsi="Times New Roman" w:cs="David"/>
          <w:sz w:val="24"/>
          <w:szCs w:val="24"/>
        </w:rPr>
        <w:t xml:space="preserve">X </w:t>
      </w:r>
      <w:r w:rsidRPr="00B64EDA">
        <w:rPr>
          <w:rFonts w:ascii="Times New Roman" w:hAnsi="Times New Roman" w:cs="David" w:hint="cs"/>
          <w:sz w:val="24"/>
          <w:szCs w:val="24"/>
          <w:rtl/>
        </w:rPr>
        <w:t xml:space="preserve"> במקום המתאים)</w:t>
      </w:r>
    </w:p>
    <w:p w:rsidR="00B64EDA" w:rsidRPr="00B64EDA" w:rsidRDefault="00B64EDA" w:rsidP="00B64EDA">
      <w:pPr>
        <w:numPr>
          <w:ilvl w:val="0"/>
          <w:numId w:val="38"/>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ההצעה שהוגשה מטעם ________ במסגרת מכרז מס'____ לקבלת _____________ אינה כוללת פרטים סודיים.</w:t>
      </w:r>
    </w:p>
    <w:p w:rsidR="00B64EDA" w:rsidRPr="00B64EDA" w:rsidRDefault="00B64EDA" w:rsidP="00B64EDA">
      <w:pPr>
        <w:numPr>
          <w:ilvl w:val="0"/>
          <w:numId w:val="38"/>
        </w:numPr>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הפרטים בהצעת _________ המהווים סודות מסחריים ו/או מקצועיים הינם כדלקמן:</w:t>
      </w:r>
    </w:p>
    <w:p w:rsidR="00B64EDA" w:rsidRPr="00B64EDA" w:rsidRDefault="00B64EDA" w:rsidP="00B64EDA">
      <w:pPr>
        <w:spacing w:after="0" w:line="360" w:lineRule="auto"/>
        <w:ind w:left="426" w:right="720"/>
        <w:jc w:val="both"/>
        <w:rPr>
          <w:rFonts w:ascii="Times New Roman" w:hAnsi="Times New Roman" w:cs="David"/>
          <w:sz w:val="24"/>
          <w:szCs w:val="24"/>
        </w:rPr>
      </w:pPr>
    </w:p>
    <w:p w:rsidR="00B64EDA" w:rsidRPr="00B64EDA" w:rsidRDefault="00B64EDA" w:rsidP="00B64ED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64EDA" w:rsidRPr="00B64EDA" w:rsidRDefault="00B64EDA" w:rsidP="00B64ED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64EDA" w:rsidRPr="00B64EDA" w:rsidRDefault="00B64EDA" w:rsidP="00B64EDA">
      <w:pPr>
        <w:spacing w:after="0" w:line="360" w:lineRule="auto"/>
        <w:ind w:left="426"/>
        <w:jc w:val="both"/>
        <w:rPr>
          <w:rFonts w:ascii="Times New Roman" w:hAnsi="Times New Roman" w:cs="David"/>
          <w:sz w:val="24"/>
          <w:szCs w:val="24"/>
          <w:rtl/>
        </w:rPr>
      </w:pPr>
    </w:p>
    <w:p w:rsidR="00B64EDA" w:rsidRPr="00B64EDA" w:rsidRDefault="00B64EDA" w:rsidP="00B64ED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 xml:space="preserve">א.   ידוע לי כי </w:t>
      </w:r>
      <w:r w:rsidRPr="00B64ED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64EDA" w:rsidRPr="00B64EDA" w:rsidRDefault="00B64EDA" w:rsidP="00B64ED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ב.   אני נותן בזאת הסכמתי למסירת כל חלק ו/או פרט בהצעתי</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שלא פורט לעיל</w:t>
      </w:r>
      <w:r w:rsidRPr="00B64EDA">
        <w:rPr>
          <w:rFonts w:ascii="Times New Roman" w:hAnsi="Times New Roman" w:cs="David"/>
          <w:sz w:val="24"/>
          <w:szCs w:val="24"/>
          <w:rtl/>
        </w:rPr>
        <w:t xml:space="preserve"> לעיון מציעים אחרים</w:t>
      </w:r>
      <w:r w:rsidRPr="00B64EDA">
        <w:rPr>
          <w:rFonts w:ascii="Times New Roman" w:hAnsi="Times New Roman" w:cs="David" w:hint="cs"/>
          <w:sz w:val="24"/>
          <w:szCs w:val="24"/>
          <w:rtl/>
        </w:rPr>
        <w:t>, ככל שתבחר ______ כזוכה במכרז, ומוותר בזאת על כל טענה ו/או זכות ו/או תביעה בקשר לכך</w:t>
      </w:r>
      <w:r w:rsidRPr="00B64EDA">
        <w:rPr>
          <w:rFonts w:ascii="Times New Roman" w:hAnsi="Times New Roman" w:cs="David"/>
          <w:sz w:val="24"/>
          <w:szCs w:val="24"/>
          <w:rtl/>
        </w:rPr>
        <w:t>.</w:t>
      </w:r>
    </w:p>
    <w:p w:rsidR="00B64EDA" w:rsidRPr="00B64EDA" w:rsidRDefault="00B64EDA" w:rsidP="00B64ED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ג.   ציון</w:t>
      </w:r>
      <w:r w:rsidRPr="00B64EDA">
        <w:rPr>
          <w:rFonts w:ascii="Times New Roman" w:hAnsi="Times New Roman" w:cs="David"/>
          <w:sz w:val="24"/>
          <w:szCs w:val="24"/>
          <w:rtl/>
        </w:rPr>
        <w:t xml:space="preserve"> חלקים </w:t>
      </w:r>
      <w:r w:rsidRPr="00B64EDA">
        <w:rPr>
          <w:rFonts w:ascii="Times New Roman" w:hAnsi="Times New Roman" w:cs="David" w:hint="cs"/>
          <w:sz w:val="24"/>
          <w:szCs w:val="24"/>
          <w:rtl/>
        </w:rPr>
        <w:t xml:space="preserve">ו/או פרטים </w:t>
      </w:r>
      <w:r w:rsidRPr="00B64ED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64EDA">
        <w:rPr>
          <w:rFonts w:ascii="Times New Roman" w:hAnsi="Times New Roman" w:cs="David" w:hint="cs"/>
          <w:sz w:val="24"/>
          <w:szCs w:val="24"/>
          <w:rtl/>
        </w:rPr>
        <w:t>והנני</w:t>
      </w:r>
      <w:r w:rsidRPr="00B64EDA">
        <w:rPr>
          <w:rFonts w:ascii="Times New Roman" w:hAnsi="Times New Roman" w:cs="David"/>
          <w:sz w:val="24"/>
          <w:szCs w:val="24"/>
          <w:rtl/>
        </w:rPr>
        <w:t xml:space="preserve"> מוותר מראש על זכות העיון בחלקים אלה של הצעות המציעים האחרים.</w:t>
      </w:r>
    </w:p>
    <w:p w:rsidR="00B64EDA" w:rsidRPr="00B64EDA" w:rsidRDefault="00B64EDA" w:rsidP="00B64ED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64EDA">
        <w:rPr>
          <w:rFonts w:ascii="Times New Roman" w:hAnsi="Times New Roman" w:cs="David" w:hint="cs"/>
          <w:sz w:val="24"/>
          <w:szCs w:val="24"/>
          <w:rtl/>
        </w:rPr>
        <w:t>ד.   ברור לי כי אין בהצהרה זו כדי לחייב את ועדת המכרזים וכי</w:t>
      </w:r>
      <w:r w:rsidRPr="00B64ED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B64EDA">
      <w:pPr>
        <w:spacing w:after="0" w:line="360" w:lineRule="auto"/>
        <w:rPr>
          <w:rFonts w:ascii="Times New Roman" w:hAnsi="Times New Roman" w:cs="David"/>
          <w:b/>
          <w:bCs/>
          <w:sz w:val="24"/>
          <w:szCs w:val="24"/>
          <w:u w:val="single"/>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_____________________                                                  _______________________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תאריך                                                                                                חתימה</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br w:type="page"/>
      </w:r>
    </w:p>
    <w:p w:rsidR="00B64EDA" w:rsidRPr="00B64EDA" w:rsidRDefault="00B64EDA" w:rsidP="00B64EDA">
      <w:pPr>
        <w:spacing w:after="0" w:line="360" w:lineRule="auto"/>
        <w:jc w:val="center"/>
        <w:rPr>
          <w:rFonts w:ascii="Times New Roman" w:hAnsi="Times New Roman" w:cs="David"/>
          <w:b/>
          <w:bCs/>
          <w:sz w:val="24"/>
          <w:szCs w:val="24"/>
          <w:u w:val="single"/>
          <w:rtl/>
        </w:rPr>
      </w:pP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b/>
          <w:bCs/>
          <w:sz w:val="24"/>
          <w:szCs w:val="24"/>
          <w:u w:val="single"/>
          <w:rtl/>
        </w:rPr>
        <w:t>אימות חתימה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אני הח"מ__________________ עו"ד שכתובתי ___________________</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 xml:space="preserve">מאשר בזה שהמציע ____________ החתום לעיל הנו תאגיד הרשום כדין בישראל אצל רשם </w:t>
      </w: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___________________                                         ____________________</w:t>
      </w:r>
    </w:p>
    <w:p w:rsidR="00B64EDA" w:rsidRPr="00B64EDA" w:rsidRDefault="00B64EDA" w:rsidP="00B64EDA">
      <w:pPr>
        <w:spacing w:after="0" w:line="360" w:lineRule="auto"/>
        <w:rPr>
          <w:rFonts w:ascii="Times New Roman" w:hAnsi="Times New Roman" w:cs="David"/>
          <w:sz w:val="24"/>
          <w:szCs w:val="24"/>
          <w:rtl/>
        </w:rPr>
        <w:sectPr w:rsidR="00B64EDA" w:rsidRPr="00B64EDA" w:rsidSect="00357FD5">
          <w:footerReference w:type="default" r:id="rId12"/>
          <w:endnotePr>
            <w:numFmt w:val="lowerLetter"/>
          </w:endnotePr>
          <w:pgSz w:w="11907" w:h="16840"/>
          <w:pgMar w:top="1440" w:right="1800" w:bottom="1440" w:left="1800" w:header="720" w:footer="720" w:gutter="0"/>
          <w:cols w:space="720"/>
          <w:bidi/>
          <w:rtlGutter/>
          <w:docGrid w:linePitch="299"/>
        </w:sectPr>
      </w:pPr>
      <w:r w:rsidRPr="00B64EDA">
        <w:rPr>
          <w:rFonts w:ascii="Times New Roman" w:hAnsi="Times New Roman" w:cs="David"/>
          <w:sz w:val="24"/>
          <w:szCs w:val="24"/>
          <w:rtl/>
        </w:rPr>
        <w:t>תאריך                                                                           עו"</w:t>
      </w:r>
      <w:r w:rsidRPr="00B64EDA">
        <w:rPr>
          <w:rFonts w:ascii="Times New Roman" w:hAnsi="Times New Roman" w:cs="David" w:hint="cs"/>
          <w:sz w:val="24"/>
          <w:szCs w:val="24"/>
          <w:rtl/>
        </w:rPr>
        <w:t>ד</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keepNext/>
        <w:spacing w:after="0" w:line="360" w:lineRule="auto"/>
        <w:jc w:val="right"/>
        <w:outlineLvl w:val="0"/>
        <w:rPr>
          <w:rFonts w:ascii="Times New Roman" w:hAnsi="Times New Roman" w:cs="David"/>
          <w:b/>
          <w:bCs/>
          <w:sz w:val="24"/>
          <w:szCs w:val="24"/>
          <w:rtl/>
        </w:rPr>
      </w:pPr>
      <w:r w:rsidRPr="00B64EDA">
        <w:rPr>
          <w:rFonts w:ascii="Times New Roman" w:hAnsi="Times New Roman" w:cs="David"/>
          <w:b/>
          <w:bCs/>
          <w:sz w:val="24"/>
          <w:szCs w:val="24"/>
          <w:rtl/>
        </w:rPr>
        <w:t>נספח</w:t>
      </w:r>
      <w:r w:rsidRPr="00B64EDA">
        <w:rPr>
          <w:rFonts w:ascii="Times New Roman" w:hAnsi="Times New Roman" w:cs="David" w:hint="cs"/>
          <w:b/>
          <w:bCs/>
          <w:sz w:val="24"/>
          <w:szCs w:val="24"/>
          <w:rtl/>
        </w:rPr>
        <w:t xml:space="preserve"> י' למכרז</w:t>
      </w:r>
    </w:p>
    <w:p w:rsidR="00B64EDA" w:rsidRPr="00B64EDA" w:rsidRDefault="00B64EDA" w:rsidP="00B64EDA">
      <w:pPr>
        <w:keepNext/>
        <w:spacing w:after="0" w:line="360" w:lineRule="auto"/>
        <w:jc w:val="center"/>
        <w:outlineLvl w:val="0"/>
        <w:rPr>
          <w:rFonts w:ascii="Times New Roman" w:hAnsi="Times New Roman" w:cs="David"/>
          <w:sz w:val="24"/>
          <w:szCs w:val="24"/>
          <w:rtl/>
        </w:rPr>
      </w:pPr>
      <w:r w:rsidRPr="00B64EDA">
        <w:rPr>
          <w:rFonts w:ascii="Times New Roman" w:hAnsi="Times New Roman" w:cs="David"/>
          <w:b/>
          <w:bCs/>
          <w:sz w:val="24"/>
          <w:szCs w:val="24"/>
          <w:rtl/>
        </w:rPr>
        <w:t xml:space="preserve">הסכם למתן שירותים </w:t>
      </w: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b/>
          <w:bCs/>
          <w:sz w:val="24"/>
          <w:szCs w:val="24"/>
          <w:rtl/>
        </w:rPr>
        <w:t>שנערך ונחתם ביום _____ בשנת ____</w:t>
      </w: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בין:</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ממשלת ישראל בשם מדינת ישראל</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 xml:space="preserve">המיוצגת על ידי המנהל הכללי והחשב של משרד </w:t>
      </w:r>
      <w:r w:rsidRPr="00B64EDA">
        <w:rPr>
          <w:rFonts w:ascii="Times New Roman" w:hAnsi="Times New Roman" w:cs="David" w:hint="cs"/>
          <w:sz w:val="24"/>
          <w:szCs w:val="24"/>
          <w:rtl/>
        </w:rPr>
        <w:t>הכלכלה והתעשייה</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כתובת: רחוב בנק ישראל 5, ירושלים</w:t>
      </w: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b/>
          <w:bCs/>
          <w:sz w:val="24"/>
          <w:szCs w:val="24"/>
          <w:rtl/>
        </w:rPr>
        <w:t>(להלן:"המשרד")</w:t>
      </w:r>
    </w:p>
    <w:p w:rsidR="00B64EDA" w:rsidRPr="00B64EDA" w:rsidRDefault="00B64EDA" w:rsidP="00B64EDA">
      <w:pPr>
        <w:spacing w:after="0" w:line="360" w:lineRule="auto"/>
        <w:jc w:val="right"/>
        <w:rPr>
          <w:rFonts w:ascii="Times New Roman" w:hAnsi="Times New Roman" w:cs="David"/>
          <w:sz w:val="24"/>
          <w:szCs w:val="24"/>
          <w:u w:val="single"/>
          <w:rtl/>
        </w:rPr>
      </w:pPr>
      <w:r w:rsidRPr="00B64EDA">
        <w:rPr>
          <w:rFonts w:ascii="Times New Roman" w:hAnsi="Times New Roman" w:cs="David"/>
          <w:sz w:val="24"/>
          <w:szCs w:val="24"/>
          <w:u w:val="single"/>
          <w:rtl/>
        </w:rPr>
        <w:t>מצד אחד</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לבין:</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שם : _______________________</w:t>
      </w: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sz w:val="24"/>
          <w:szCs w:val="24"/>
          <w:rtl/>
        </w:rPr>
        <w:t>כתובת:</w:t>
      </w:r>
      <w:r w:rsidRPr="00B64EDA">
        <w:rPr>
          <w:rFonts w:ascii="Times New Roman" w:hAnsi="Times New Roman" w:cs="David"/>
          <w:b/>
          <w:bCs/>
          <w:sz w:val="24"/>
          <w:szCs w:val="24"/>
          <w:u w:val="single"/>
          <w:rtl/>
        </w:rPr>
        <w:t>________________</w:t>
      </w: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sz w:val="24"/>
          <w:szCs w:val="24"/>
          <w:rtl/>
        </w:rPr>
        <w:t>מס' רישום (עוסק מורשה</w:t>
      </w:r>
      <w:r w:rsidRPr="00B64EDA">
        <w:rPr>
          <w:rFonts w:ascii="Times New Roman" w:hAnsi="Times New Roman" w:cs="David" w:hint="cs"/>
          <w:sz w:val="24"/>
          <w:szCs w:val="24"/>
          <w:rtl/>
        </w:rPr>
        <w:t>/פטור</w:t>
      </w:r>
      <w:r w:rsidRPr="00B64EDA">
        <w:rPr>
          <w:rFonts w:ascii="Times New Roman" w:hAnsi="Times New Roman" w:cs="David"/>
          <w:sz w:val="24"/>
          <w:szCs w:val="24"/>
          <w:rtl/>
        </w:rPr>
        <w:t>,  תאגיד, תעודת זהות):</w:t>
      </w:r>
      <w:r w:rsidRPr="00B64EDA">
        <w:rPr>
          <w:rFonts w:ascii="Times New Roman" w:hAnsi="Times New Roman" w:cs="David"/>
          <w:b/>
          <w:bCs/>
          <w:sz w:val="24"/>
          <w:szCs w:val="24"/>
          <w:u w:val="single"/>
          <w:rtl/>
        </w:rPr>
        <w:t>_____________</w:t>
      </w: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sz w:val="24"/>
          <w:szCs w:val="24"/>
          <w:rtl/>
        </w:rPr>
        <w:t>אצל רשם:</w:t>
      </w:r>
      <w:r w:rsidRPr="00B64EDA">
        <w:rPr>
          <w:rFonts w:ascii="Times New Roman" w:hAnsi="Times New Roman" w:cs="David"/>
          <w:b/>
          <w:bCs/>
          <w:sz w:val="24"/>
          <w:szCs w:val="24"/>
          <w:u w:val="single"/>
          <w:rtl/>
        </w:rPr>
        <w:t>_________________</w:t>
      </w:r>
    </w:p>
    <w:p w:rsidR="00B64EDA" w:rsidRPr="00B64EDA" w:rsidRDefault="00B64EDA" w:rsidP="00B64EDA">
      <w:pPr>
        <w:spacing w:after="0" w:line="360" w:lineRule="auto"/>
        <w:jc w:val="center"/>
        <w:rPr>
          <w:rFonts w:ascii="Times New Roman" w:hAnsi="Times New Roman" w:cs="David"/>
          <w:sz w:val="24"/>
          <w:szCs w:val="24"/>
          <w:rtl/>
        </w:rPr>
      </w:pPr>
      <w:r w:rsidRPr="00B64EDA">
        <w:rPr>
          <w:rFonts w:ascii="Times New Roman" w:hAnsi="Times New Roman" w:cs="David"/>
          <w:sz w:val="24"/>
          <w:szCs w:val="24"/>
          <w:rtl/>
        </w:rPr>
        <w:t xml:space="preserve">באמצעות </w:t>
      </w:r>
      <w:r w:rsidRPr="00B64EDA">
        <w:rPr>
          <w:rFonts w:ascii="Times New Roman" w:hAnsi="Times New Roman" w:cs="David"/>
          <w:b/>
          <w:bCs/>
          <w:sz w:val="24"/>
          <w:szCs w:val="24"/>
          <w:u w:val="single"/>
          <w:rtl/>
        </w:rPr>
        <w:t>______</w:t>
      </w:r>
      <w:r w:rsidRPr="00B64EDA">
        <w:rPr>
          <w:rFonts w:ascii="Times New Roman" w:hAnsi="Times New Roman" w:cs="David"/>
          <w:sz w:val="24"/>
          <w:szCs w:val="24"/>
          <w:rtl/>
        </w:rPr>
        <w:t xml:space="preserve"> נושא ת.ז. </w:t>
      </w:r>
      <w:r w:rsidRPr="00B64EDA">
        <w:rPr>
          <w:rFonts w:ascii="Times New Roman" w:hAnsi="Times New Roman" w:cs="David"/>
          <w:b/>
          <w:bCs/>
          <w:sz w:val="24"/>
          <w:szCs w:val="24"/>
          <w:u w:val="single"/>
          <w:rtl/>
        </w:rPr>
        <w:t>__________</w:t>
      </w:r>
      <w:r w:rsidRPr="00B64EDA">
        <w:rPr>
          <w:rFonts w:ascii="Times New Roman" w:hAnsi="Times New Roman" w:cs="David"/>
          <w:sz w:val="24"/>
          <w:szCs w:val="24"/>
          <w:rtl/>
        </w:rPr>
        <w:t xml:space="preserve"> ו- ________ נושא ת.ז. _____________ המוסמכים לחתום בשמו</w:t>
      </w: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b/>
          <w:bCs/>
          <w:sz w:val="24"/>
          <w:szCs w:val="24"/>
          <w:rtl/>
        </w:rPr>
        <w:t>(להלן:"נותן השירותים")</w:t>
      </w:r>
    </w:p>
    <w:p w:rsidR="00B64EDA" w:rsidRPr="00B64EDA" w:rsidRDefault="00B64EDA" w:rsidP="00B64EDA">
      <w:pPr>
        <w:spacing w:after="0" w:line="360" w:lineRule="auto"/>
        <w:jc w:val="right"/>
        <w:rPr>
          <w:rFonts w:ascii="Times New Roman" w:hAnsi="Times New Roman" w:cs="David"/>
          <w:sz w:val="24"/>
          <w:szCs w:val="24"/>
          <w:u w:val="single"/>
          <w:rtl/>
        </w:rPr>
      </w:pPr>
      <w:r w:rsidRPr="00B64EDA">
        <w:rPr>
          <w:rFonts w:ascii="Times New Roman" w:hAnsi="Times New Roman" w:cs="David"/>
          <w:sz w:val="24"/>
          <w:szCs w:val="24"/>
          <w:u w:val="single"/>
          <w:rtl/>
        </w:rPr>
        <w:t xml:space="preserve">מצד שני </w:t>
      </w:r>
    </w:p>
    <w:p w:rsidR="00B64EDA" w:rsidRPr="00B64EDA" w:rsidRDefault="00B64EDA" w:rsidP="00B64EDA">
      <w:pPr>
        <w:spacing w:after="0" w:line="360" w:lineRule="auto"/>
        <w:ind w:left="720" w:hanging="720"/>
        <w:rPr>
          <w:rFonts w:ascii="Times New Roman" w:hAnsi="Times New Roman" w:cs="David"/>
          <w:sz w:val="24"/>
          <w:szCs w:val="24"/>
          <w:rtl/>
        </w:rPr>
      </w:pPr>
    </w:p>
    <w:p w:rsidR="00B64EDA" w:rsidRPr="00B64EDA" w:rsidRDefault="00B64EDA" w:rsidP="00B64EDA">
      <w:pPr>
        <w:spacing w:after="0" w:line="360" w:lineRule="auto"/>
        <w:ind w:left="720" w:hanging="720"/>
        <w:rPr>
          <w:rFonts w:ascii="Times New Roman" w:hAnsi="Times New Roman" w:cs="David"/>
          <w:b/>
          <w:bCs/>
          <w:sz w:val="24"/>
          <w:szCs w:val="24"/>
          <w:rtl/>
        </w:rPr>
      </w:pPr>
      <w:r w:rsidRPr="00B64EDA">
        <w:rPr>
          <w:rFonts w:ascii="Times New Roman" w:hAnsi="Times New Roman" w:cs="David"/>
          <w:sz w:val="24"/>
          <w:szCs w:val="24"/>
          <w:rtl/>
        </w:rPr>
        <w:t>הואיל</w:t>
      </w:r>
      <w:r w:rsidRPr="00B64EDA">
        <w:rPr>
          <w:rFonts w:ascii="Times New Roman" w:hAnsi="Times New Roman" w:cs="David"/>
          <w:sz w:val="24"/>
          <w:szCs w:val="24"/>
          <w:rtl/>
        </w:rPr>
        <w:tab/>
        <w:t>והמשרד פרסם מכרז –</w:t>
      </w:r>
      <w:r w:rsidRPr="00B64EDA">
        <w:rPr>
          <w:rFonts w:ascii="Times New Roman" w:hAnsi="Times New Roman" w:cs="David"/>
          <w:b/>
          <w:bCs/>
          <w:sz w:val="24"/>
          <w:szCs w:val="24"/>
          <w:rtl/>
        </w:rPr>
        <w:t>מכרז מס'–</w:t>
      </w:r>
      <w:r w:rsidRPr="00B64EDA">
        <w:rPr>
          <w:rFonts w:ascii="Times New Roman" w:hAnsi="Times New Roman" w:cs="David" w:hint="cs"/>
          <w:b/>
          <w:bCs/>
          <w:sz w:val="24"/>
          <w:szCs w:val="24"/>
          <w:rtl/>
        </w:rPr>
        <w:t xml:space="preserve"> מתן שירותי הוראת שפות </w:t>
      </w:r>
      <w:r w:rsidRPr="00B64EDA">
        <w:rPr>
          <w:rFonts w:ascii="Times New Roman" w:hAnsi="Times New Roman" w:cs="David"/>
          <w:b/>
          <w:bCs/>
          <w:sz w:val="24"/>
          <w:szCs w:val="24"/>
          <w:rtl/>
        </w:rPr>
        <w:t xml:space="preserve">(להלן: "המכרז") </w:t>
      </w:r>
    </w:p>
    <w:p w:rsidR="00B64EDA" w:rsidRPr="00B64EDA" w:rsidRDefault="00B64EDA" w:rsidP="00B64EDA">
      <w:pPr>
        <w:spacing w:after="0" w:line="360" w:lineRule="auto"/>
        <w:ind w:left="720"/>
        <w:jc w:val="both"/>
        <w:rPr>
          <w:rFonts w:ascii="Times New Roman" w:hAnsi="Times New Roman" w:cs="David"/>
          <w:sz w:val="24"/>
          <w:szCs w:val="24"/>
          <w:rtl/>
        </w:rPr>
      </w:pPr>
      <w:r w:rsidRPr="00B64EDA">
        <w:rPr>
          <w:rFonts w:ascii="Times New Roman" w:hAnsi="Times New Roman" w:cs="David" w:hint="cs"/>
          <w:sz w:val="24"/>
          <w:szCs w:val="24"/>
          <w:rtl/>
        </w:rPr>
        <w:t xml:space="preserve">המכרז על נספחיו </w:t>
      </w:r>
      <w:r w:rsidRPr="00B64EDA">
        <w:rPr>
          <w:rFonts w:ascii="Times New Roman" w:hAnsi="Times New Roman" w:cs="David"/>
          <w:sz w:val="24"/>
          <w:szCs w:val="24"/>
          <w:rtl/>
        </w:rPr>
        <w:t xml:space="preserve">מהווה חלק בלתי נפרד מהסכם זה. </w:t>
      </w:r>
    </w:p>
    <w:p w:rsidR="00B64EDA" w:rsidRPr="00B64EDA" w:rsidRDefault="00B64EDA" w:rsidP="00B64EDA">
      <w:pPr>
        <w:spacing w:after="0" w:line="360" w:lineRule="auto"/>
        <w:ind w:left="720" w:hanging="720"/>
        <w:rPr>
          <w:rFonts w:ascii="Times New Roman" w:hAnsi="Times New Roman" w:cs="David"/>
          <w:sz w:val="24"/>
          <w:szCs w:val="24"/>
          <w:rtl/>
        </w:rPr>
      </w:pP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והואיל</w:t>
      </w:r>
      <w:r w:rsidRPr="00B64EDA">
        <w:rPr>
          <w:rFonts w:ascii="Times New Roman" w:hAnsi="Times New Roman" w:cs="David"/>
          <w:sz w:val="24"/>
          <w:szCs w:val="24"/>
          <w:rtl/>
        </w:rPr>
        <w:tab/>
        <w:t xml:space="preserve">ונותן השירותים זכה במכרז בהתאם להחלטת ועדת המכרזים של המשרד </w:t>
      </w:r>
      <w:r w:rsidRPr="00B64EDA">
        <w:rPr>
          <w:rFonts w:ascii="Times New Roman" w:hAnsi="Times New Roman" w:cs="David"/>
          <w:b/>
          <w:bCs/>
          <w:sz w:val="24"/>
          <w:szCs w:val="24"/>
          <w:rtl/>
        </w:rPr>
        <w:t xml:space="preserve">מיום __________ </w:t>
      </w:r>
      <w:r w:rsidRPr="00B64EDA">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B64EDA" w:rsidRPr="00B64EDA" w:rsidRDefault="00B64EDA" w:rsidP="00B64EDA">
      <w:pPr>
        <w:spacing w:after="0" w:line="360" w:lineRule="auto"/>
        <w:ind w:left="720"/>
        <w:jc w:val="both"/>
        <w:rPr>
          <w:rFonts w:ascii="Times New Roman" w:hAnsi="Times New Roman" w:cs="David"/>
          <w:sz w:val="24"/>
          <w:szCs w:val="24"/>
          <w:rtl/>
        </w:rPr>
      </w:pPr>
      <w:r w:rsidRPr="00B64EDA">
        <w:rPr>
          <w:rFonts w:ascii="Times New Roman" w:hAnsi="Times New Roman" w:cs="David"/>
          <w:sz w:val="24"/>
          <w:szCs w:val="24"/>
          <w:rtl/>
        </w:rPr>
        <w:t>הצעת נותן השירותים למכרז על נספחיה מהווה חלק בלתי נפרד מהסכם זה (</w:t>
      </w:r>
      <w:r w:rsidRPr="00B64EDA">
        <w:rPr>
          <w:rFonts w:ascii="Times New Roman" w:hAnsi="Times New Roman" w:cs="David"/>
          <w:b/>
          <w:bCs/>
          <w:sz w:val="24"/>
          <w:szCs w:val="24"/>
          <w:rtl/>
        </w:rPr>
        <w:t>להלן: "ההצעה"</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p>
    <w:p w:rsidR="00B64EDA" w:rsidRPr="00B64EDA" w:rsidRDefault="00B64EDA" w:rsidP="00B64EDA">
      <w:pPr>
        <w:spacing w:after="0" w:line="360" w:lineRule="auto"/>
        <w:ind w:left="720" w:hanging="720"/>
        <w:jc w:val="both"/>
        <w:rPr>
          <w:rFonts w:ascii="Times New Roman" w:hAnsi="Times New Roman" w:cs="David"/>
          <w:sz w:val="24"/>
          <w:szCs w:val="24"/>
          <w:rtl/>
        </w:rPr>
      </w:pP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B64EDA">
        <w:rPr>
          <w:rFonts w:ascii="Times New Roman" w:hAnsi="Times New Roman" w:cs="David" w:hint="cs"/>
          <w:b/>
          <w:bCs/>
          <w:sz w:val="24"/>
          <w:szCs w:val="24"/>
          <w:rtl/>
        </w:rPr>
        <w:t xml:space="preserve"> </w:t>
      </w:r>
      <w:r w:rsidRPr="00B64EDA">
        <w:rPr>
          <w:rFonts w:ascii="Times New Roman" w:hAnsi="Times New Roman" w:cs="David"/>
          <w:b/>
          <w:bCs/>
          <w:sz w:val="24"/>
          <w:szCs w:val="24"/>
          <w:rtl/>
        </w:rPr>
        <w:t>(להלן: "השירותים")</w:t>
      </w:r>
      <w:r w:rsidRPr="00B64EDA">
        <w:rPr>
          <w:rFonts w:ascii="Times New Roman" w:hAnsi="Times New Roman" w:cs="David"/>
          <w:sz w:val="24"/>
          <w:szCs w:val="24"/>
          <w:rtl/>
        </w:rPr>
        <w:t>;</w:t>
      </w:r>
    </w:p>
    <w:p w:rsidR="00B64EDA" w:rsidRPr="00B64EDA" w:rsidRDefault="00B64EDA" w:rsidP="00B64EDA">
      <w:pPr>
        <w:spacing w:after="0" w:line="360" w:lineRule="auto"/>
        <w:jc w:val="both"/>
        <w:rPr>
          <w:rFonts w:ascii="Times New Roman" w:hAnsi="Times New Roman" w:cs="David"/>
          <w:sz w:val="24"/>
          <w:szCs w:val="24"/>
        </w:rPr>
      </w:pPr>
    </w:p>
    <w:p w:rsidR="00B64EDA" w:rsidRPr="00B64EDA" w:rsidRDefault="00B64EDA" w:rsidP="00B64EDA">
      <w:pPr>
        <w:spacing w:after="0" w:line="360" w:lineRule="auto"/>
        <w:ind w:left="720" w:hanging="687"/>
        <w:jc w:val="both"/>
        <w:rPr>
          <w:rFonts w:ascii="Times New Roman" w:hAnsi="Times New Roman" w:cs="David"/>
          <w:sz w:val="24"/>
          <w:szCs w:val="24"/>
          <w:rtl/>
        </w:rPr>
      </w:pPr>
      <w:r w:rsidRPr="00B64EDA">
        <w:rPr>
          <w:rFonts w:ascii="Times New Roman" w:hAnsi="Times New Roman" w:cs="David"/>
          <w:sz w:val="24"/>
          <w:szCs w:val="24"/>
          <w:rtl/>
        </w:rPr>
        <w:t xml:space="preserve">והואיל והצדדים מסכימים כי התקשרות זו תהיה על בסיס קבלני ולא תיצור יחסי </w:t>
      </w:r>
      <w:r w:rsidRPr="00B64EDA">
        <w:rPr>
          <w:rFonts w:ascii="Times New Roman" w:hAnsi="Times New Roman" w:cs="David" w:hint="cs"/>
          <w:sz w:val="24"/>
          <w:szCs w:val="24"/>
          <w:rtl/>
        </w:rPr>
        <w:t xml:space="preserve">שותפות או שליחות ו/או יחסי </w:t>
      </w:r>
      <w:r w:rsidRPr="00B64EDA">
        <w:rPr>
          <w:rFonts w:ascii="Times New Roman" w:hAnsi="Times New Roman" w:cs="David"/>
          <w:sz w:val="24"/>
          <w:szCs w:val="24"/>
          <w:rtl/>
        </w:rPr>
        <w:t>עובד מעביד</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בין המשרד לבין נותן השירותים</w:t>
      </w:r>
      <w:r w:rsidRPr="00B64EDA">
        <w:rPr>
          <w:rFonts w:ascii="Times New Roman" w:hAnsi="Times New Roman" w:cs="David" w:hint="cs"/>
          <w:sz w:val="24"/>
          <w:szCs w:val="24"/>
          <w:rtl/>
        </w:rPr>
        <w:t>, וזאת בהתחשב בתנאי ההתקשרות שאינם הולמים התקשרות במסגרת יחסי עובד מעביד</w:t>
      </w:r>
      <w:r w:rsidRPr="00B64EDA">
        <w:rPr>
          <w:rFonts w:ascii="Times New Roman" w:hAnsi="Times New Roman" w:cs="David"/>
          <w:sz w:val="24"/>
          <w:szCs w:val="24"/>
          <w:rtl/>
        </w:rPr>
        <w:t>;</w:t>
      </w:r>
    </w:p>
    <w:p w:rsidR="00B64EDA" w:rsidRPr="00B64EDA" w:rsidRDefault="00B64EDA" w:rsidP="00B64EDA">
      <w:pPr>
        <w:spacing w:after="0" w:line="360" w:lineRule="auto"/>
        <w:ind w:left="720" w:hanging="720"/>
        <w:jc w:val="both"/>
        <w:rPr>
          <w:rFonts w:ascii="Times New Roman" w:hAnsi="Times New Roman" w:cs="David"/>
          <w:sz w:val="24"/>
          <w:szCs w:val="24"/>
          <w:rtl/>
        </w:rPr>
      </w:pPr>
    </w:p>
    <w:p w:rsidR="00B64EDA" w:rsidRPr="00B64EDA" w:rsidRDefault="00B64EDA" w:rsidP="00B64EDA">
      <w:pPr>
        <w:spacing w:after="0" w:line="360" w:lineRule="auto"/>
        <w:ind w:left="33"/>
        <w:jc w:val="both"/>
        <w:rPr>
          <w:rFonts w:ascii="Times New Roman" w:eastAsia="MS Mincho" w:hAnsi="Times New Roman" w:cs="David"/>
          <w:sz w:val="24"/>
          <w:szCs w:val="24"/>
          <w:rtl/>
        </w:rPr>
      </w:pPr>
      <w:r w:rsidRPr="00B64EDA">
        <w:rPr>
          <w:rFonts w:ascii="Times New Roman" w:hAnsi="Times New Roman" w:cs="David"/>
          <w:sz w:val="24"/>
          <w:szCs w:val="24"/>
          <w:rtl/>
        </w:rPr>
        <w:lastRenderedPageBreak/>
        <w:t>והואיל והתחייבות המשרד על פי הסכם זה מתוקצבת ב</w:t>
      </w:r>
      <w:r w:rsidRPr="00B64EDA">
        <w:rPr>
          <w:rFonts w:ascii="Times New Roman" w:hAnsi="Times New Roman" w:cs="David" w:hint="cs"/>
          <w:sz w:val="24"/>
          <w:szCs w:val="24"/>
          <w:rtl/>
        </w:rPr>
        <w:t xml:space="preserve">התאם להוראות </w:t>
      </w:r>
      <w:r w:rsidRPr="00B64EDA">
        <w:rPr>
          <w:rFonts w:ascii="Times New Roman" w:hAnsi="Times New Roman" w:cs="David"/>
          <w:sz w:val="24"/>
          <w:szCs w:val="24"/>
          <w:rtl/>
        </w:rPr>
        <w:t xml:space="preserve">חוק התקציב השנתי </w:t>
      </w:r>
      <w:r w:rsidRPr="00B64EDA">
        <w:rPr>
          <w:rFonts w:ascii="Times New Roman" w:hAnsi="Times New Roman" w:cs="David" w:hint="cs"/>
          <w:sz w:val="24"/>
          <w:szCs w:val="24"/>
          <w:rtl/>
        </w:rPr>
        <w:tab/>
      </w:r>
      <w:r w:rsidRPr="00B64EDA">
        <w:rPr>
          <w:rFonts w:ascii="Times New Roman" w:hAnsi="Times New Roman" w:cs="David"/>
          <w:sz w:val="24"/>
          <w:szCs w:val="24"/>
          <w:rtl/>
        </w:rPr>
        <w:t>לשנת הכספים _____</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בתקנה __________  של תקציב המשרד</w:t>
      </w:r>
      <w:r w:rsidRPr="00B64EDA">
        <w:rPr>
          <w:rFonts w:ascii="Times New Roman" w:eastAsia="MS Mincho" w:hAnsi="Times New Roman" w:cs="David"/>
          <w:sz w:val="24"/>
          <w:szCs w:val="24"/>
        </w:rPr>
        <w:t>;</w:t>
      </w:r>
    </w:p>
    <w:p w:rsidR="00B64EDA" w:rsidRPr="00B64EDA" w:rsidRDefault="00B64EDA" w:rsidP="00B64EDA">
      <w:pPr>
        <w:spacing w:after="0" w:line="360" w:lineRule="auto"/>
        <w:ind w:left="720" w:hanging="720"/>
        <w:jc w:val="both"/>
        <w:rPr>
          <w:rFonts w:ascii="Times New Roman" w:eastAsia="MS Mincho" w:hAnsi="Times New Roman" w:cs="David"/>
          <w:sz w:val="24"/>
          <w:szCs w:val="24"/>
          <w:rtl/>
        </w:rPr>
      </w:pPr>
    </w:p>
    <w:p w:rsidR="00B64EDA" w:rsidRPr="00B64EDA" w:rsidRDefault="00B64EDA" w:rsidP="00B64EDA">
      <w:pPr>
        <w:spacing w:after="0" w:line="360" w:lineRule="auto"/>
        <w:ind w:left="720" w:hanging="720"/>
        <w:jc w:val="both"/>
        <w:rPr>
          <w:rFonts w:ascii="Times New Roman" w:eastAsia="MS Mincho" w:hAnsi="Times New Roman" w:cs="David"/>
          <w:sz w:val="24"/>
          <w:szCs w:val="24"/>
        </w:rPr>
      </w:pPr>
      <w:r w:rsidRPr="00B64EDA">
        <w:rPr>
          <w:rFonts w:ascii="Times New Roman" w:hAnsi="Times New Roman" w:cs="David"/>
          <w:sz w:val="24"/>
          <w:szCs w:val="24"/>
          <w:rtl/>
        </w:rPr>
        <w:t xml:space="preserve">והואיל </w:t>
      </w:r>
      <w:r w:rsidRPr="00B64ED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64EDA">
        <w:rPr>
          <w:rFonts w:ascii="Times New Roman" w:eastAsia="MS Mincho" w:hAnsi="Times New Roman" w:cs="David"/>
          <w:sz w:val="24"/>
          <w:szCs w:val="24"/>
        </w:rPr>
        <w:t>;</w:t>
      </w:r>
    </w:p>
    <w:p w:rsidR="00B64EDA" w:rsidRPr="00B64EDA" w:rsidRDefault="00B64EDA" w:rsidP="00B64EDA">
      <w:pPr>
        <w:spacing w:after="0" w:line="360" w:lineRule="auto"/>
        <w:ind w:left="720" w:hanging="720"/>
        <w:jc w:val="both"/>
        <w:rPr>
          <w:rFonts w:ascii="Times New Roman" w:eastAsia="MS Mincho"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hint="cs"/>
          <w:b/>
          <w:bCs/>
          <w:sz w:val="24"/>
          <w:szCs w:val="24"/>
          <w:rtl/>
        </w:rPr>
        <w:t>לפיכך הוצהר הוסכם והותנה בין הצדדים כדלקמן:</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numPr>
          <w:ilvl w:val="3"/>
          <w:numId w:val="14"/>
        </w:numPr>
        <w:tabs>
          <w:tab w:val="num" w:pos="573"/>
        </w:tabs>
        <w:spacing w:after="0" w:line="360" w:lineRule="auto"/>
        <w:ind w:left="573" w:hanging="540"/>
        <w:rPr>
          <w:rFonts w:ascii="Times New Roman" w:hAnsi="Times New Roman" w:cs="David"/>
          <w:sz w:val="24"/>
          <w:szCs w:val="24"/>
        </w:rPr>
      </w:pPr>
      <w:r w:rsidRPr="00B64EDA">
        <w:rPr>
          <w:rFonts w:ascii="Times New Roman" w:hAnsi="Times New Roman" w:cs="David"/>
          <w:b/>
          <w:bCs/>
          <w:sz w:val="24"/>
          <w:szCs w:val="24"/>
          <w:u w:val="single"/>
          <w:rtl/>
        </w:rPr>
        <w:t>מבוא</w:t>
      </w:r>
    </w:p>
    <w:p w:rsidR="00B64EDA" w:rsidRPr="00B64EDA" w:rsidRDefault="00B64EDA" w:rsidP="00B64EDA">
      <w:pPr>
        <w:numPr>
          <w:ilvl w:val="1"/>
          <w:numId w:val="15"/>
        </w:numPr>
        <w:tabs>
          <w:tab w:val="num" w:pos="933"/>
        </w:tabs>
        <w:spacing w:after="0" w:line="360" w:lineRule="auto"/>
        <w:ind w:left="933"/>
        <w:jc w:val="both"/>
        <w:rPr>
          <w:rFonts w:ascii="Times New Roman" w:hAnsi="Times New Roman" w:cs="David"/>
          <w:sz w:val="24"/>
          <w:szCs w:val="24"/>
        </w:rPr>
      </w:pPr>
      <w:r w:rsidRPr="00B64EDA">
        <w:rPr>
          <w:rFonts w:ascii="Times New Roman" w:hAnsi="Times New Roman" w:cs="David"/>
          <w:sz w:val="24"/>
          <w:szCs w:val="24"/>
          <w:rtl/>
        </w:rPr>
        <w:t xml:space="preserve">המבוא להסכם זה </w:t>
      </w:r>
      <w:r w:rsidRPr="00B64EDA">
        <w:rPr>
          <w:rFonts w:ascii="Times New Roman" w:hAnsi="Times New Roman" w:cs="David" w:hint="cs"/>
          <w:sz w:val="24"/>
          <w:szCs w:val="24"/>
          <w:rtl/>
        </w:rPr>
        <w:t xml:space="preserve">וכן מסמכי המכרז ונספחיו </w:t>
      </w:r>
      <w:r w:rsidRPr="00B64EDA">
        <w:rPr>
          <w:rFonts w:ascii="Times New Roman" w:hAnsi="Times New Roman" w:cs="David"/>
          <w:sz w:val="24"/>
          <w:szCs w:val="24"/>
          <w:rtl/>
        </w:rPr>
        <w:t>מהוו</w:t>
      </w:r>
      <w:r w:rsidRPr="00B64EDA">
        <w:rPr>
          <w:rFonts w:ascii="Times New Roman" w:hAnsi="Times New Roman" w:cs="David" w:hint="cs"/>
          <w:sz w:val="24"/>
          <w:szCs w:val="24"/>
          <w:rtl/>
        </w:rPr>
        <w:t>ים</w:t>
      </w:r>
      <w:r w:rsidRPr="00B64EDA">
        <w:rPr>
          <w:rFonts w:ascii="Times New Roman" w:hAnsi="Times New Roman" w:cs="David"/>
          <w:sz w:val="24"/>
          <w:szCs w:val="24"/>
          <w:rtl/>
        </w:rPr>
        <w:t xml:space="preserve"> חלק בלתי נפרד מ</w:t>
      </w:r>
      <w:r w:rsidRPr="00B64EDA">
        <w:rPr>
          <w:rFonts w:ascii="Times New Roman" w:hAnsi="Times New Roman" w:cs="David" w:hint="cs"/>
          <w:sz w:val="24"/>
          <w:szCs w:val="24"/>
          <w:rtl/>
        </w:rPr>
        <w:t>הסכם זה</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p>
    <w:p w:rsidR="00B64EDA" w:rsidRPr="00B64EDA" w:rsidRDefault="00B64EDA" w:rsidP="00B64EDA">
      <w:pPr>
        <w:numPr>
          <w:ilvl w:val="1"/>
          <w:numId w:val="15"/>
        </w:numPr>
        <w:tabs>
          <w:tab w:val="num" w:pos="933"/>
        </w:tabs>
        <w:spacing w:after="0" w:line="360" w:lineRule="auto"/>
        <w:ind w:left="933"/>
        <w:jc w:val="both"/>
        <w:rPr>
          <w:rFonts w:ascii="Times New Roman" w:hAnsi="Times New Roman" w:cs="David"/>
          <w:sz w:val="24"/>
          <w:szCs w:val="24"/>
        </w:rPr>
      </w:pPr>
      <w:r w:rsidRPr="00B64EDA">
        <w:rPr>
          <w:rFonts w:ascii="Times New Roman" w:hAnsi="Times New Roman" w:cs="David" w:hint="cs"/>
          <w:sz w:val="24"/>
          <w:szCs w:val="24"/>
          <w:rtl/>
        </w:rPr>
        <w:t>ה</w:t>
      </w:r>
      <w:r w:rsidRPr="00B64EDA">
        <w:rPr>
          <w:rFonts w:ascii="Times New Roman" w:hAnsi="Times New Roman" w:cs="David"/>
          <w:sz w:val="24"/>
          <w:szCs w:val="24"/>
          <w:rtl/>
        </w:rPr>
        <w:t xml:space="preserve">כותרות </w:t>
      </w:r>
      <w:r w:rsidRPr="00B64EDA">
        <w:rPr>
          <w:rFonts w:ascii="Times New Roman" w:hAnsi="Times New Roman" w:cs="David" w:hint="cs"/>
          <w:sz w:val="24"/>
          <w:szCs w:val="24"/>
          <w:rtl/>
        </w:rPr>
        <w:t>נועדו</w:t>
      </w:r>
      <w:r w:rsidRPr="00B64EDA">
        <w:rPr>
          <w:rFonts w:ascii="Times New Roman" w:hAnsi="Times New Roman" w:cs="David"/>
          <w:sz w:val="24"/>
          <w:szCs w:val="24"/>
          <w:rtl/>
        </w:rPr>
        <w:t xml:space="preserve"> לשם </w:t>
      </w:r>
      <w:r w:rsidRPr="00B64EDA">
        <w:rPr>
          <w:rFonts w:ascii="Times New Roman" w:hAnsi="Times New Roman" w:cs="David" w:hint="cs"/>
          <w:sz w:val="24"/>
          <w:szCs w:val="24"/>
          <w:rtl/>
        </w:rPr>
        <w:t>הנוחיות בלבד</w:t>
      </w:r>
      <w:r w:rsidRPr="00B64EDA">
        <w:rPr>
          <w:rFonts w:ascii="Times New Roman" w:hAnsi="Times New Roman" w:cs="David"/>
          <w:sz w:val="24"/>
          <w:szCs w:val="24"/>
          <w:rtl/>
        </w:rPr>
        <w:t xml:space="preserve"> והן לא תשמשנה לפרשנות </w:t>
      </w:r>
      <w:r w:rsidRPr="00B64EDA">
        <w:rPr>
          <w:rFonts w:ascii="Times New Roman" w:hAnsi="Times New Roman" w:cs="David" w:hint="cs"/>
          <w:sz w:val="24"/>
          <w:szCs w:val="24"/>
          <w:rtl/>
        </w:rPr>
        <w:t>ה</w:t>
      </w:r>
      <w:r w:rsidRPr="00B64EDA">
        <w:rPr>
          <w:rFonts w:ascii="Times New Roman" w:hAnsi="Times New Roman" w:cs="David"/>
          <w:sz w:val="24"/>
          <w:szCs w:val="24"/>
          <w:rtl/>
        </w:rPr>
        <w:t>הסכם.</w:t>
      </w:r>
    </w:p>
    <w:p w:rsidR="00B64EDA" w:rsidRPr="00B64EDA" w:rsidRDefault="00B64EDA" w:rsidP="00B64EDA">
      <w:pPr>
        <w:numPr>
          <w:ilvl w:val="1"/>
          <w:numId w:val="15"/>
        </w:numPr>
        <w:tabs>
          <w:tab w:val="num" w:pos="933"/>
        </w:tabs>
        <w:spacing w:after="0" w:line="360" w:lineRule="auto"/>
        <w:ind w:left="933"/>
        <w:jc w:val="both"/>
        <w:rPr>
          <w:rFonts w:ascii="Times New Roman" w:hAnsi="Times New Roman" w:cs="David"/>
          <w:sz w:val="24"/>
          <w:szCs w:val="24"/>
        </w:rPr>
      </w:pPr>
      <w:r w:rsidRPr="00B64EDA">
        <w:rPr>
          <w:rFonts w:ascii="Times New Roman" w:hAnsi="Times New Roman" w:cs="David"/>
          <w:sz w:val="24"/>
          <w:szCs w:val="24"/>
          <w:rtl/>
        </w:rPr>
        <w:t>הוראות הסכם זה באות להוסיף</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B64EDA" w:rsidRPr="00B64EDA" w:rsidRDefault="00B64EDA" w:rsidP="00B64EDA">
      <w:pPr>
        <w:numPr>
          <w:ilvl w:val="1"/>
          <w:numId w:val="15"/>
        </w:numPr>
        <w:tabs>
          <w:tab w:val="num" w:pos="933"/>
        </w:tabs>
        <w:spacing w:after="0" w:line="360" w:lineRule="auto"/>
        <w:ind w:left="933"/>
        <w:jc w:val="both"/>
        <w:rPr>
          <w:rFonts w:ascii="Times New Roman" w:hAnsi="Times New Roman" w:cs="David"/>
          <w:sz w:val="24"/>
          <w:szCs w:val="24"/>
        </w:rPr>
      </w:pPr>
      <w:r w:rsidRPr="00B64EDA">
        <w:rPr>
          <w:rFonts w:ascii="Times New Roman" w:hAnsi="Times New Roman" w:cs="David"/>
          <w:sz w:val="24"/>
          <w:szCs w:val="24"/>
          <w:rtl/>
        </w:rPr>
        <w:t>בהסכם זה יהיו למונחים המפורטים בו את הפרוש והמשמעות המוקנים להם במכרז.</w:t>
      </w:r>
    </w:p>
    <w:p w:rsidR="00B64EDA" w:rsidRPr="00B64EDA" w:rsidRDefault="00B64EDA" w:rsidP="00B64EDA">
      <w:pPr>
        <w:numPr>
          <w:ilvl w:val="1"/>
          <w:numId w:val="15"/>
        </w:numPr>
        <w:tabs>
          <w:tab w:val="num" w:pos="933"/>
        </w:tabs>
        <w:spacing w:after="0" w:line="360" w:lineRule="auto"/>
        <w:ind w:left="933"/>
        <w:jc w:val="both"/>
        <w:rPr>
          <w:rFonts w:ascii="Times New Roman" w:hAnsi="Times New Roman" w:cs="David"/>
          <w:sz w:val="24"/>
          <w:szCs w:val="24"/>
          <w:rtl/>
        </w:rPr>
      </w:pPr>
      <w:r w:rsidRPr="00B64ED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64EDA">
        <w:rPr>
          <w:rFonts w:ascii="Times New Roman" w:hAnsi="Times New Roman" w:cs="David" w:hint="cs"/>
          <w:sz w:val="24"/>
          <w:szCs w:val="24"/>
          <w:rtl/>
        </w:rPr>
        <w:t>המכרז</w:t>
      </w:r>
      <w:r w:rsidRPr="00B64EDA">
        <w:rPr>
          <w:rFonts w:ascii="Times New Roman" w:hAnsi="Times New Roman" w:cs="David"/>
          <w:sz w:val="24"/>
          <w:szCs w:val="24"/>
          <w:rtl/>
        </w:rPr>
        <w:t xml:space="preserve">, אלא אם נאמר במפורש אחרת.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numPr>
          <w:ilvl w:val="3"/>
          <w:numId w:val="14"/>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הצהרות הצדדים</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64EDA">
        <w:rPr>
          <w:rFonts w:ascii="Times New Roman" w:hAnsi="Times New Roman" w:cs="David" w:hint="cs"/>
          <w:sz w:val="24"/>
          <w:szCs w:val="24"/>
          <w:rtl/>
        </w:rPr>
        <w:t>להחזיק מסמכים תקפים כאמור לעיל</w:t>
      </w:r>
      <w:r w:rsidRPr="00B64EDA">
        <w:rPr>
          <w:rFonts w:ascii="Times New Roman" w:hAnsi="Times New Roman" w:cs="David"/>
          <w:sz w:val="24"/>
          <w:szCs w:val="24"/>
          <w:rtl/>
        </w:rPr>
        <w:t xml:space="preserve"> במהלך כל תקופת ההסכם ולהציג המסמכים למשרד בכל עת שידרוש</w:t>
      </w:r>
      <w:r w:rsidRPr="00B64EDA">
        <w:rPr>
          <w:rFonts w:ascii="Times New Roman" w:hAnsi="Times New Roman" w:cs="David" w:hint="cs"/>
          <w:sz w:val="24"/>
          <w:szCs w:val="24"/>
          <w:rtl/>
        </w:rPr>
        <w:t>.</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B64EDA" w:rsidRPr="00B64EDA" w:rsidRDefault="00B64EDA" w:rsidP="00B64EDA">
      <w:pPr>
        <w:spacing w:after="0" w:line="360" w:lineRule="auto"/>
        <w:ind w:left="800" w:hanging="425"/>
        <w:jc w:val="both"/>
        <w:rPr>
          <w:rFonts w:ascii="Times New Roman" w:hAnsi="Times New Roman" w:cs="David"/>
          <w:sz w:val="24"/>
          <w:szCs w:val="24"/>
        </w:rPr>
      </w:pPr>
      <w:r w:rsidRPr="00B64EDA">
        <w:rPr>
          <w:rFonts w:ascii="Times New Roman" w:hAnsi="Times New Roman" w:cs="David"/>
          <w:sz w:val="24"/>
          <w:szCs w:val="24"/>
        </w:rPr>
        <w:br w:type="page"/>
      </w:r>
    </w:p>
    <w:p w:rsidR="00B64EDA" w:rsidRPr="00B64EDA" w:rsidRDefault="00B64EDA" w:rsidP="00B64EDA">
      <w:pPr>
        <w:numPr>
          <w:ilvl w:val="1"/>
          <w:numId w:val="20"/>
        </w:numPr>
        <w:spacing w:after="0" w:line="360" w:lineRule="auto"/>
        <w:ind w:left="800" w:hanging="425"/>
        <w:rPr>
          <w:rFonts w:ascii="Times New Roman" w:hAnsi="Times New Roman" w:cs="David"/>
          <w:sz w:val="24"/>
          <w:szCs w:val="24"/>
        </w:rPr>
      </w:pPr>
      <w:r w:rsidRPr="00B64EDA">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64EDA" w:rsidRPr="00B64EDA" w:rsidRDefault="00B64EDA" w:rsidP="00B64EDA">
      <w:pPr>
        <w:numPr>
          <w:ilvl w:val="1"/>
          <w:numId w:val="20"/>
        </w:numPr>
        <w:spacing w:after="0" w:line="360" w:lineRule="auto"/>
        <w:ind w:left="800" w:hanging="425"/>
        <w:jc w:val="both"/>
        <w:rPr>
          <w:rFonts w:ascii="Times New Roman" w:hAnsi="Times New Roman" w:cs="David"/>
          <w:sz w:val="24"/>
          <w:szCs w:val="24"/>
          <w:rtl/>
        </w:rPr>
      </w:pPr>
      <w:r w:rsidRPr="00B64EDA">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64EDA">
        <w:rPr>
          <w:rFonts w:ascii="Times New Roman" w:hAnsi="Times New Roman" w:cs="David"/>
          <w:sz w:val="24"/>
          <w:szCs w:val="24"/>
          <w:rtl/>
        </w:rPr>
        <w:t xml:space="preserve"> </w:t>
      </w:r>
    </w:p>
    <w:p w:rsidR="00B64EDA" w:rsidRPr="00B64EDA" w:rsidRDefault="00B64EDA" w:rsidP="00B64ED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64EDA" w:rsidRPr="00B64EDA" w:rsidRDefault="00B64EDA" w:rsidP="00B64EDA">
      <w:pPr>
        <w:numPr>
          <w:ilvl w:val="3"/>
          <w:numId w:val="14"/>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תקופת ההסכם</w:t>
      </w:r>
    </w:p>
    <w:p w:rsidR="00B64EDA" w:rsidRPr="00B64EDA" w:rsidRDefault="00B64EDA" w:rsidP="00B64EDA">
      <w:pPr>
        <w:spacing w:after="0" w:line="360" w:lineRule="auto"/>
        <w:ind w:left="516" w:hanging="425"/>
        <w:jc w:val="both"/>
        <w:rPr>
          <w:rFonts w:ascii="Times New Roman" w:hAnsi="Times New Roman" w:cs="David"/>
          <w:sz w:val="24"/>
          <w:szCs w:val="24"/>
          <w:rtl/>
        </w:rPr>
      </w:pPr>
      <w:r w:rsidRPr="00B64EDA">
        <w:rPr>
          <w:rFonts w:ascii="Times New Roman" w:hAnsi="Times New Roman" w:cs="David" w:hint="cs"/>
          <w:sz w:val="24"/>
          <w:szCs w:val="24"/>
          <w:rtl/>
        </w:rPr>
        <w:t xml:space="preserve">3.1 </w:t>
      </w:r>
      <w:r w:rsidRPr="00B64EDA">
        <w:rPr>
          <w:rFonts w:ascii="Times New Roman" w:hAnsi="Times New Roman" w:cs="David"/>
          <w:sz w:val="24"/>
          <w:szCs w:val="24"/>
          <w:rtl/>
        </w:rPr>
        <w:t>הסכם זה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נחתם לתקופה שמיום __________ ועד יום __________.</w:t>
      </w:r>
      <w:r w:rsidRPr="00B64EDA">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B64EDA" w:rsidRPr="00B64EDA" w:rsidRDefault="00B64EDA" w:rsidP="00B64EDA">
      <w:pPr>
        <w:spacing w:after="0" w:line="360" w:lineRule="auto"/>
        <w:ind w:left="33"/>
        <w:jc w:val="both"/>
        <w:rPr>
          <w:rFonts w:ascii="Times New Roman" w:hAnsi="Times New Roman" w:cs="David"/>
          <w:sz w:val="24"/>
          <w:szCs w:val="24"/>
          <w:rtl/>
        </w:rPr>
      </w:pPr>
    </w:p>
    <w:p w:rsidR="00B64EDA" w:rsidRPr="00B64EDA" w:rsidRDefault="00B64EDA" w:rsidP="00B64EDA">
      <w:pPr>
        <w:spacing w:after="0" w:line="360" w:lineRule="auto"/>
        <w:ind w:left="516" w:hanging="160"/>
        <w:jc w:val="both"/>
        <w:rPr>
          <w:rFonts w:ascii="Times New Roman" w:hAnsi="Times New Roman" w:cs="David"/>
          <w:sz w:val="24"/>
          <w:szCs w:val="24"/>
        </w:rPr>
      </w:pPr>
      <w:r w:rsidRPr="00B64EDA">
        <w:rPr>
          <w:rFonts w:ascii="Times New Roman" w:hAnsi="Times New Roman" w:cs="David" w:hint="cs"/>
          <w:sz w:val="24"/>
          <w:szCs w:val="24"/>
          <w:rtl/>
        </w:rPr>
        <w:t xml:space="preserve">   למשרד שמורה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B64EDA">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B64EDA">
        <w:rPr>
          <w:rFonts w:ascii="Times New Roman" w:hAnsi="Times New Roman" w:cs="David" w:hint="cs"/>
          <w:sz w:val="24"/>
          <w:szCs w:val="24"/>
          <w:rtl/>
        </w:rPr>
        <w:t xml:space="preserve"> תקופות ההארכה ייחשבו חלק מתקופת ההתקשרות.</w:t>
      </w:r>
    </w:p>
    <w:p w:rsidR="00B64EDA" w:rsidRPr="00B64EDA" w:rsidRDefault="00B64EDA" w:rsidP="00B64EDA">
      <w:pPr>
        <w:numPr>
          <w:ilvl w:val="1"/>
          <w:numId w:val="37"/>
        </w:numPr>
        <w:spacing w:after="0" w:line="360" w:lineRule="auto"/>
        <w:ind w:left="516" w:hanging="483"/>
        <w:jc w:val="both"/>
        <w:rPr>
          <w:rFonts w:ascii="Times New Roman" w:hAnsi="Times New Roman" w:cs="David"/>
          <w:sz w:val="24"/>
          <w:szCs w:val="24"/>
        </w:rPr>
      </w:pPr>
      <w:r w:rsidRPr="00B64EDA">
        <w:rPr>
          <w:rFonts w:ascii="Times New Roman" w:hAnsi="Times New Roman" w:cs="David"/>
          <w:sz w:val="24"/>
          <w:szCs w:val="24"/>
          <w:rtl/>
        </w:rPr>
        <w:t>מובהר כי נותן השירותים אינו זכאי להארכת ההסכם מעבר לקבוע בו אלא</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64EDA" w:rsidRPr="00B64EDA" w:rsidRDefault="00B64EDA" w:rsidP="00B64EDA">
      <w:pPr>
        <w:spacing w:after="0" w:line="360" w:lineRule="auto"/>
        <w:ind w:left="516"/>
        <w:jc w:val="both"/>
        <w:rPr>
          <w:rFonts w:ascii="Times New Roman" w:hAnsi="Times New Roman" w:cs="David"/>
          <w:sz w:val="24"/>
          <w:szCs w:val="24"/>
          <w:rtl/>
        </w:rPr>
      </w:pPr>
      <w:r w:rsidRPr="00B64EDA">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B64EDA" w:rsidRPr="00B64EDA" w:rsidRDefault="00B64EDA" w:rsidP="00B64EDA">
      <w:pPr>
        <w:numPr>
          <w:ilvl w:val="1"/>
          <w:numId w:val="37"/>
        </w:numPr>
        <w:spacing w:after="0" w:line="360" w:lineRule="auto"/>
        <w:ind w:left="516"/>
        <w:jc w:val="both"/>
        <w:rPr>
          <w:rFonts w:ascii="Times New Roman" w:hAnsi="Times New Roman" w:cs="David"/>
          <w:sz w:val="24"/>
          <w:szCs w:val="24"/>
        </w:rPr>
      </w:pPr>
      <w:r w:rsidRPr="00B64EDA">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64EDA">
        <w:rPr>
          <w:rFonts w:ascii="Times New Roman" w:hAnsi="Times New Roman" w:cs="David"/>
          <w:b/>
          <w:bCs/>
          <w:sz w:val="24"/>
          <w:szCs w:val="24"/>
          <w:rtl/>
        </w:rPr>
        <w:t>30</w:t>
      </w:r>
      <w:r w:rsidRPr="00B64EDA">
        <w:rPr>
          <w:rFonts w:ascii="Times New Roman" w:hAnsi="Times New Roman" w:cs="David"/>
          <w:sz w:val="24"/>
          <w:szCs w:val="24"/>
          <w:rtl/>
        </w:rPr>
        <w:t xml:space="preserve"> ימים מראש.</w:t>
      </w:r>
    </w:p>
    <w:p w:rsidR="00B64EDA" w:rsidRPr="00B64EDA" w:rsidRDefault="00B64EDA" w:rsidP="00B64EDA">
      <w:pPr>
        <w:numPr>
          <w:ilvl w:val="1"/>
          <w:numId w:val="37"/>
        </w:numPr>
        <w:spacing w:after="0" w:line="360" w:lineRule="auto"/>
        <w:ind w:left="516" w:hanging="425"/>
        <w:jc w:val="both"/>
        <w:rPr>
          <w:rFonts w:ascii="Times New Roman" w:hAnsi="Times New Roman" w:cs="David"/>
          <w:sz w:val="24"/>
          <w:szCs w:val="24"/>
        </w:rPr>
      </w:pPr>
      <w:r w:rsidRPr="00B64EDA">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B64EDA" w:rsidRPr="00B64EDA" w:rsidRDefault="00B64EDA" w:rsidP="00B64EDA">
      <w:pPr>
        <w:numPr>
          <w:ilvl w:val="1"/>
          <w:numId w:val="37"/>
        </w:numPr>
        <w:spacing w:after="0" w:line="360" w:lineRule="auto"/>
        <w:ind w:left="658" w:hanging="567"/>
        <w:jc w:val="both"/>
        <w:rPr>
          <w:rFonts w:ascii="Times New Roman" w:hAnsi="Times New Roman" w:cs="David"/>
          <w:sz w:val="24"/>
          <w:szCs w:val="24"/>
        </w:rPr>
      </w:pPr>
      <w:r w:rsidRPr="00B64EDA">
        <w:rPr>
          <w:rFonts w:ascii="Times New Roman" w:hAnsi="Times New Roman" w:cs="David"/>
          <w:sz w:val="24"/>
          <w:szCs w:val="24"/>
          <w:rtl/>
        </w:rPr>
        <w:lastRenderedPageBreak/>
        <w:t>בכל מקרה של ביטול ההסכם על-ידי המשרד, לא תהיה על המשרד חובה לפצות</w:t>
      </w:r>
      <w:r w:rsidRPr="00B64EDA">
        <w:rPr>
          <w:rFonts w:ascii="Times New Roman" w:hAnsi="Times New Roman" w:cs="David" w:hint="cs"/>
          <w:sz w:val="24"/>
          <w:szCs w:val="24"/>
          <w:rtl/>
        </w:rPr>
        <w:t xml:space="preserve"> את נ</w:t>
      </w:r>
      <w:r w:rsidRPr="00B64EDA">
        <w:rPr>
          <w:rFonts w:ascii="Times New Roman" w:hAnsi="Times New Roman" w:cs="David"/>
          <w:sz w:val="24"/>
          <w:szCs w:val="24"/>
          <w:rtl/>
        </w:rPr>
        <w:t>ותן השירותים או לשלם לו תשלום מכל סוג ומין, למעט</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התמורה הקבועה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בהסכם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עבור השירותים שסיפק עד לביטול ההסכם.</w:t>
      </w:r>
    </w:p>
    <w:p w:rsidR="00B64EDA" w:rsidRPr="00B64EDA" w:rsidRDefault="00B64EDA" w:rsidP="00B64EDA">
      <w:pPr>
        <w:numPr>
          <w:ilvl w:val="1"/>
          <w:numId w:val="37"/>
        </w:numPr>
        <w:spacing w:after="0" w:line="360" w:lineRule="auto"/>
        <w:ind w:left="658" w:hanging="567"/>
        <w:jc w:val="both"/>
        <w:rPr>
          <w:rFonts w:ascii="Times New Roman" w:hAnsi="Times New Roman" w:cs="David"/>
          <w:sz w:val="24"/>
          <w:szCs w:val="24"/>
        </w:rPr>
      </w:pPr>
      <w:r w:rsidRPr="00B64EDA">
        <w:rPr>
          <w:rFonts w:ascii="Times New Roman" w:hAnsi="Times New Roman" w:cs="David"/>
          <w:sz w:val="24"/>
          <w:szCs w:val="24"/>
          <w:rtl/>
        </w:rPr>
        <w:t>בכל מקרה של הפסקת ההסכם מכל סיבה שהיא, נותן השירותים מחויב להעביר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למשרד את כל החומר שברשותו והשייך למשרד </w:t>
      </w:r>
      <w:r w:rsidRPr="00B64EDA">
        <w:rPr>
          <w:rFonts w:ascii="Times New Roman" w:hAnsi="Times New Roman" w:cs="David" w:hint="cs"/>
          <w:sz w:val="24"/>
          <w:szCs w:val="24"/>
          <w:rtl/>
        </w:rPr>
        <w:t>ו</w:t>
      </w:r>
      <w:r w:rsidRPr="00B64EDA">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64EDA" w:rsidRPr="00B64EDA" w:rsidRDefault="00B64EDA" w:rsidP="00B64EDA">
      <w:pPr>
        <w:numPr>
          <w:ilvl w:val="1"/>
          <w:numId w:val="37"/>
        </w:numPr>
        <w:spacing w:after="0" w:line="360" w:lineRule="auto"/>
        <w:ind w:left="658" w:hanging="567"/>
        <w:jc w:val="both"/>
        <w:rPr>
          <w:rFonts w:ascii="Times New Roman" w:hAnsi="Times New Roman" w:cs="David"/>
          <w:sz w:val="24"/>
          <w:szCs w:val="24"/>
        </w:rPr>
      </w:pPr>
      <w:r w:rsidRPr="00B64EDA">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64EDA" w:rsidRPr="00B64EDA" w:rsidRDefault="00B64EDA" w:rsidP="00B64EDA">
      <w:pPr>
        <w:numPr>
          <w:ilvl w:val="1"/>
          <w:numId w:val="37"/>
        </w:numPr>
        <w:tabs>
          <w:tab w:val="num" w:pos="573"/>
        </w:tabs>
        <w:spacing w:after="0" w:line="360" w:lineRule="auto"/>
        <w:ind w:hanging="302"/>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ההוראות בדבר שמירת סודיות וזכויות יוצרים יחולו גם לאחר הפסקת הסכם זה.</w:t>
      </w:r>
    </w:p>
    <w:p w:rsidR="00B64EDA" w:rsidRPr="00B64EDA" w:rsidRDefault="00B64EDA" w:rsidP="00B64ED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64EDA" w:rsidRPr="00B64EDA" w:rsidRDefault="00B64EDA" w:rsidP="00B64EDA">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השירותים שיינתנו על-ידי נותן השירותים</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sz w:val="24"/>
          <w:szCs w:val="24"/>
          <w:rtl/>
        </w:rPr>
        <w:t>בהסתמך על הצהרותיו של נותן השירותים, מזמין בזה המשרד מאת נותן השירותים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מתן ואספקת השירותים לרבות</w:t>
      </w:r>
      <w:r w:rsidRPr="00B64EDA">
        <w:rPr>
          <w:rFonts w:ascii="Times New Roman" w:hAnsi="Times New Roman" w:cs="David" w:hint="cs"/>
          <w:sz w:val="24"/>
          <w:szCs w:val="24"/>
          <w:rtl/>
        </w:rPr>
        <w:t xml:space="preserve"> שירותי הוראת שפות</w:t>
      </w:r>
      <w:r w:rsidRPr="00B64EDA">
        <w:rPr>
          <w:rFonts w:ascii="Times New Roman" w:hAnsi="Times New Roman" w:cs="David"/>
          <w:sz w:val="24"/>
          <w:szCs w:val="24"/>
          <w:rtl/>
        </w:rPr>
        <w:t xml:space="preserve"> כמפורט במכרז</w:t>
      </w:r>
      <w:r w:rsidRPr="00B64EDA">
        <w:rPr>
          <w:rFonts w:ascii="Times New Roman" w:hAnsi="Times New Roman" w:cs="David" w:hint="cs"/>
          <w:sz w:val="24"/>
          <w:szCs w:val="24"/>
          <w:rtl/>
        </w:rPr>
        <w:t>, בהצעה</w:t>
      </w:r>
      <w:r w:rsidRPr="00B64EDA">
        <w:rPr>
          <w:rFonts w:ascii="Times New Roman" w:hAnsi="Times New Roman" w:cs="David"/>
          <w:sz w:val="24"/>
          <w:szCs w:val="24"/>
          <w:rtl/>
        </w:rPr>
        <w:t xml:space="preserve"> ובהסכם זה על נספחיהם.</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sz w:val="24"/>
          <w:szCs w:val="24"/>
          <w:rtl/>
        </w:rPr>
        <w:t>נותן השירותים מתחייב לספק את השירותים המפורטים בהסכם, במכרז ובהצעה,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בהתאם לדרישות המשרד, להוראות הסכם זה על נספחיו ולהוראות כל דין.</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sz w:val="24"/>
          <w:szCs w:val="24"/>
          <w:rtl/>
        </w:rPr>
        <w:t>שום דבר בהסכם זה לא יתפרש כבא למעט מן הסמכויות הנתונות למשרד ולבעלי התפקידים שבו.</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sz w:val="24"/>
          <w:szCs w:val="24"/>
          <w:rtl/>
        </w:rPr>
        <w:t>למען הסר כל ספק, מובהר ומודגש בזאת כי המשרד אינו מתחייב בשום אופן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לפנות לנותן השירותים באיזה זמן מן הזמנים במסגרת הזמנת עבודה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למתן השירותים נשוא</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הסכם זה. פנייה במסגרת הזמנת עבודה לקבלת</w:t>
      </w:r>
      <w:r w:rsidRPr="00B64EDA">
        <w:rPr>
          <w:rFonts w:ascii="Times New Roman" w:hAnsi="Times New Roman" w:cs="David" w:hint="cs"/>
          <w:sz w:val="24"/>
          <w:szCs w:val="24"/>
          <w:rtl/>
        </w:rPr>
        <w:t xml:space="preserve"> ש</w:t>
      </w:r>
      <w:r w:rsidRPr="00B64EDA">
        <w:rPr>
          <w:rFonts w:ascii="Times New Roman" w:hAnsi="Times New Roman" w:cs="David"/>
          <w:sz w:val="24"/>
          <w:szCs w:val="24"/>
          <w:rtl/>
        </w:rPr>
        <w:t>ירותים מנותן השירותים תיעשה בהתאם לצרכי המשרד לרבות לשיקול דעתו המקצועי של המשרד.</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באופן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משמעותי את </w:t>
      </w:r>
      <w:r w:rsidRPr="00B64EDA">
        <w:rPr>
          <w:rFonts w:ascii="Times New Roman" w:hAnsi="Times New Roman" w:cs="David" w:hint="cs"/>
          <w:sz w:val="24"/>
          <w:szCs w:val="24"/>
          <w:rtl/>
        </w:rPr>
        <w:t xml:space="preserve">האופי או את </w:t>
      </w:r>
      <w:r w:rsidRPr="00B64EDA">
        <w:rPr>
          <w:rFonts w:ascii="Times New Roman" w:hAnsi="Times New Roman" w:cs="David"/>
          <w:sz w:val="24"/>
          <w:szCs w:val="24"/>
          <w:rtl/>
        </w:rPr>
        <w:t>העלות הכלכלית של מתן השירותים.</w:t>
      </w:r>
    </w:p>
    <w:p w:rsidR="00B64EDA" w:rsidRPr="00B64EDA" w:rsidRDefault="00B64EDA" w:rsidP="00B64EDA">
      <w:pPr>
        <w:numPr>
          <w:ilvl w:val="1"/>
          <w:numId w:val="16"/>
        </w:numPr>
        <w:spacing w:after="0" w:line="360" w:lineRule="auto"/>
        <w:ind w:left="1650" w:hanging="1134"/>
        <w:jc w:val="both"/>
        <w:rPr>
          <w:rFonts w:ascii="Times New Roman" w:hAnsi="Times New Roman" w:cs="David"/>
          <w:b/>
          <w:bCs/>
          <w:sz w:val="24"/>
          <w:szCs w:val="24"/>
          <w:u w:val="single"/>
        </w:rPr>
      </w:pPr>
      <w:r w:rsidRPr="00B64EDA">
        <w:rPr>
          <w:rFonts w:ascii="Times New Roman" w:hAnsi="Times New Roman" w:cs="David"/>
          <w:sz w:val="24"/>
          <w:szCs w:val="24"/>
          <w:rtl/>
        </w:rPr>
        <w:t>נותן השירותים מתחייב לבצע את השירותים נשוא</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 הסכם זה באמצעות חברי הצוות שהוצעו על-ידו בהצעה.</w:t>
      </w:r>
      <w:r w:rsidRPr="00B64EDA">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w:t>
      </w:r>
      <w:r w:rsidRPr="00B64EDA">
        <w:rPr>
          <w:rFonts w:ascii="Times New Roman" w:hAnsi="Times New Roman" w:cs="David" w:hint="cs"/>
          <w:sz w:val="24"/>
          <w:szCs w:val="24"/>
          <w:rtl/>
        </w:rPr>
        <w:lastRenderedPageBreak/>
        <w:t>את נותן השירותים בדרך כלשהי בגין הפסדים או נזקים העלולים להיגרם לו אם סירב המשרד לקבל שירותים מחבר צוות כלשהו.</w:t>
      </w:r>
      <w:r w:rsidRPr="00B64EDA">
        <w:rPr>
          <w:rFonts w:ascii="Times New Roman" w:hAnsi="Times New Roman" w:cs="David" w:hint="cs"/>
          <w:b/>
          <w:bCs/>
          <w:sz w:val="24"/>
          <w:szCs w:val="24"/>
          <w:u w:val="single"/>
          <w:rtl/>
        </w:rPr>
        <w:t xml:space="preserve"> </w:t>
      </w:r>
    </w:p>
    <w:p w:rsidR="00B64EDA" w:rsidRPr="00B64EDA" w:rsidRDefault="00B64EDA" w:rsidP="00B64EDA">
      <w:pPr>
        <w:tabs>
          <w:tab w:val="num" w:pos="753"/>
          <w:tab w:val="num" w:pos="1113"/>
        </w:tabs>
        <w:spacing w:after="0" w:line="360" w:lineRule="auto"/>
        <w:ind w:left="753"/>
        <w:jc w:val="both"/>
        <w:rPr>
          <w:rFonts w:ascii="Times New Roman" w:hAnsi="Times New Roman" w:cs="David"/>
          <w:b/>
          <w:bCs/>
          <w:sz w:val="24"/>
          <w:szCs w:val="24"/>
          <w:u w:val="single"/>
          <w:rtl/>
        </w:rPr>
      </w:pPr>
    </w:p>
    <w:p w:rsidR="00B64EDA" w:rsidRPr="00B64EDA" w:rsidRDefault="00B64EDA" w:rsidP="00B64EDA">
      <w:pPr>
        <w:tabs>
          <w:tab w:val="num" w:pos="753"/>
          <w:tab w:val="num" w:pos="1113"/>
        </w:tabs>
        <w:spacing w:after="0" w:line="360" w:lineRule="auto"/>
        <w:ind w:left="753"/>
        <w:jc w:val="both"/>
        <w:rPr>
          <w:rFonts w:ascii="Times New Roman" w:hAnsi="Times New Roman" w:cs="David"/>
          <w:b/>
          <w:bCs/>
          <w:sz w:val="24"/>
          <w:szCs w:val="24"/>
          <w:u w:val="single"/>
        </w:rPr>
      </w:pPr>
    </w:p>
    <w:p w:rsidR="00B64EDA" w:rsidRPr="00B64EDA" w:rsidRDefault="00B64EDA" w:rsidP="00B64EDA">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שימוש בכלים ובחומרים</w:t>
      </w:r>
    </w:p>
    <w:p w:rsidR="00B64EDA" w:rsidRPr="00B64EDA" w:rsidRDefault="00B64EDA" w:rsidP="00B64EDA">
      <w:pPr>
        <w:numPr>
          <w:ilvl w:val="1"/>
          <w:numId w:val="19"/>
        </w:numPr>
        <w:spacing w:after="0" w:line="360" w:lineRule="auto"/>
        <w:jc w:val="both"/>
        <w:rPr>
          <w:rFonts w:ascii="Times New Roman" w:hAnsi="Times New Roman" w:cs="David"/>
          <w:sz w:val="24"/>
          <w:szCs w:val="24"/>
        </w:rPr>
      </w:pPr>
      <w:r w:rsidRPr="00B64EDA">
        <w:rPr>
          <w:rFonts w:ascii="Times New Roman" w:hAnsi="Times New Roman" w:cs="David"/>
          <w:sz w:val="24"/>
          <w:szCs w:val="24"/>
          <w:rtl/>
        </w:rPr>
        <w:t>כל</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B64EDA" w:rsidRPr="00B64EDA" w:rsidRDefault="00B64EDA" w:rsidP="00B64EDA">
      <w:pPr>
        <w:numPr>
          <w:ilvl w:val="1"/>
          <w:numId w:val="19"/>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כל</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הציוד, הכלים והחומרים בהם יעשה נותן השירותים שימוש לצורך </w:t>
      </w:r>
      <w:r w:rsidRPr="00B64EDA">
        <w:rPr>
          <w:rFonts w:ascii="Times New Roman" w:hAnsi="Times New Roman" w:cs="David" w:hint="cs"/>
          <w:sz w:val="24"/>
          <w:szCs w:val="24"/>
          <w:rtl/>
        </w:rPr>
        <w:t>מתן</w:t>
      </w:r>
      <w:r w:rsidRPr="00B64EDA">
        <w:rPr>
          <w:rFonts w:ascii="Times New Roman" w:hAnsi="Times New Roman" w:cs="David"/>
          <w:sz w:val="24"/>
          <w:szCs w:val="24"/>
          <w:rtl/>
        </w:rPr>
        <w:t xml:space="preserve"> השירותים, יהיו מסוג המתאים ללא סייג ל</w:t>
      </w:r>
      <w:r w:rsidRPr="00B64EDA">
        <w:rPr>
          <w:rFonts w:ascii="Times New Roman" w:hAnsi="Times New Roman" w:cs="David" w:hint="cs"/>
          <w:sz w:val="24"/>
          <w:szCs w:val="24"/>
          <w:rtl/>
        </w:rPr>
        <w:t>מתן</w:t>
      </w:r>
      <w:r w:rsidRPr="00B64EDA">
        <w:rPr>
          <w:rFonts w:ascii="Times New Roman" w:hAnsi="Times New Roman" w:cs="David"/>
          <w:sz w:val="24"/>
          <w:szCs w:val="24"/>
          <w:rtl/>
        </w:rPr>
        <w:t xml:space="preserve"> השירותים בהתאם להסכם זה.</w:t>
      </w:r>
    </w:p>
    <w:p w:rsidR="00B64EDA" w:rsidRPr="00B64EDA" w:rsidRDefault="00B64EDA" w:rsidP="00B64EDA">
      <w:pPr>
        <w:numPr>
          <w:ilvl w:val="1"/>
          <w:numId w:val="19"/>
        </w:numPr>
        <w:tabs>
          <w:tab w:val="num" w:pos="1332"/>
        </w:tabs>
        <w:spacing w:after="0" w:line="360" w:lineRule="auto"/>
        <w:ind w:left="800" w:hanging="425"/>
        <w:jc w:val="both"/>
        <w:rPr>
          <w:rFonts w:ascii="Times New Roman" w:hAnsi="Times New Roman" w:cs="David"/>
          <w:b/>
          <w:bCs/>
          <w:sz w:val="24"/>
          <w:szCs w:val="24"/>
          <w:u w:val="single"/>
        </w:rPr>
      </w:pPr>
      <w:r w:rsidRPr="00B64ED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B64EDA" w:rsidRPr="00B64EDA" w:rsidRDefault="00B64EDA" w:rsidP="00B64EDA">
      <w:pPr>
        <w:tabs>
          <w:tab w:val="num" w:pos="753"/>
        </w:tabs>
        <w:spacing w:after="0" w:line="360" w:lineRule="auto"/>
        <w:ind w:left="393"/>
        <w:jc w:val="both"/>
        <w:rPr>
          <w:rFonts w:ascii="Times New Roman" w:hAnsi="Times New Roman" w:cs="David"/>
          <w:b/>
          <w:bCs/>
          <w:sz w:val="24"/>
          <w:szCs w:val="24"/>
          <w:u w:val="single"/>
        </w:rPr>
      </w:pPr>
    </w:p>
    <w:p w:rsidR="00B64EDA" w:rsidRPr="00B64EDA" w:rsidRDefault="00B64EDA" w:rsidP="00B64EDA">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64EDA">
        <w:rPr>
          <w:rFonts w:ascii="Times New Roman" w:hAnsi="Times New Roman" w:cs="David"/>
          <w:b/>
          <w:bCs/>
          <w:sz w:val="24"/>
          <w:szCs w:val="24"/>
          <w:u w:val="single"/>
          <w:rtl/>
        </w:rPr>
        <w:t>העדר זכות ייצוג</w:t>
      </w:r>
    </w:p>
    <w:p w:rsidR="00B64EDA" w:rsidRPr="00B64EDA" w:rsidRDefault="00B64EDA" w:rsidP="00B64EDA">
      <w:pPr>
        <w:numPr>
          <w:ilvl w:val="1"/>
          <w:numId w:val="21"/>
        </w:numPr>
        <w:spacing w:after="0" w:line="360" w:lineRule="auto"/>
        <w:jc w:val="both"/>
        <w:rPr>
          <w:rFonts w:ascii="Times New Roman" w:hAnsi="Times New Roman" w:cs="David"/>
          <w:sz w:val="24"/>
          <w:szCs w:val="24"/>
        </w:rPr>
      </w:pPr>
      <w:r w:rsidRPr="00B64EDA">
        <w:rPr>
          <w:rFonts w:ascii="Times New Roman" w:hAnsi="Times New Roman" w:cs="David"/>
          <w:sz w:val="24"/>
          <w:szCs w:val="24"/>
          <w:rtl/>
        </w:rPr>
        <w:t>מוסכם ומוצהר בזאת בין הצדדים כי נותן השירותים איננו סוכן, שלוח או נציג</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64EDA">
        <w:rPr>
          <w:rFonts w:ascii="Times New Roman" w:hAnsi="Times New Roman" w:cs="David" w:hint="cs"/>
          <w:sz w:val="24"/>
          <w:szCs w:val="24"/>
          <w:rtl/>
        </w:rPr>
        <w:t xml:space="preserve">, למעט אם הוסמך </w:t>
      </w:r>
      <w:r w:rsidRPr="00B64EDA">
        <w:rPr>
          <w:rFonts w:ascii="Times New Roman" w:hAnsi="Times New Roman" w:cs="David"/>
          <w:sz w:val="24"/>
          <w:szCs w:val="24"/>
          <w:rtl/>
        </w:rPr>
        <w:t>לכך על ידי המשרד, מראש ובכתב.</w:t>
      </w:r>
      <w:r w:rsidRPr="00B64EDA">
        <w:rPr>
          <w:rFonts w:ascii="Times New Roman" w:hAnsi="Times New Roman" w:cs="David" w:hint="cs"/>
          <w:sz w:val="24"/>
          <w:szCs w:val="24"/>
          <w:rtl/>
        </w:rPr>
        <w:t xml:space="preserve"> אין לפרש כל סעיף מסעיפי המכרז ו/או ההסכם כהסמכה כאמור. </w:t>
      </w:r>
    </w:p>
    <w:p w:rsidR="00B64EDA" w:rsidRPr="00B64EDA" w:rsidRDefault="00B64EDA" w:rsidP="00B64EDA">
      <w:pPr>
        <w:numPr>
          <w:ilvl w:val="1"/>
          <w:numId w:val="21"/>
        </w:numPr>
        <w:spacing w:after="0" w:line="360" w:lineRule="auto"/>
        <w:jc w:val="both"/>
        <w:rPr>
          <w:rFonts w:ascii="Times New Roman" w:hAnsi="Times New Roman" w:cs="David"/>
          <w:sz w:val="24"/>
          <w:szCs w:val="24"/>
        </w:rPr>
      </w:pPr>
      <w:r w:rsidRPr="00B64EDA">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B64EDA" w:rsidRPr="00B64EDA" w:rsidRDefault="00B64EDA" w:rsidP="00B64EDA">
      <w:pPr>
        <w:tabs>
          <w:tab w:val="left" w:pos="746"/>
        </w:tabs>
        <w:spacing w:after="0" w:line="360" w:lineRule="auto"/>
        <w:jc w:val="both"/>
        <w:rPr>
          <w:rFonts w:ascii="Times New Roman" w:hAnsi="Times New Roman" w:cs="David"/>
          <w:sz w:val="24"/>
          <w:szCs w:val="24"/>
          <w:u w:val="single"/>
        </w:rPr>
      </w:pPr>
    </w:p>
    <w:p w:rsidR="00B64EDA" w:rsidRPr="00B64EDA" w:rsidRDefault="00B64EDA" w:rsidP="00B64EDA">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הע</w:t>
      </w:r>
      <w:r w:rsidRPr="00B64EDA">
        <w:rPr>
          <w:rFonts w:ascii="Times New Roman" w:hAnsi="Times New Roman" w:cs="David" w:hint="cs"/>
          <w:b/>
          <w:bCs/>
          <w:sz w:val="24"/>
          <w:szCs w:val="24"/>
          <w:u w:val="single"/>
          <w:rtl/>
        </w:rPr>
        <w:t xml:space="preserve">מדת כוח אדם לטובת ביצוע השירותים </w:t>
      </w:r>
    </w:p>
    <w:p w:rsidR="00B64EDA" w:rsidRPr="00B64EDA" w:rsidRDefault="00B64EDA" w:rsidP="00B64EDA">
      <w:pPr>
        <w:numPr>
          <w:ilvl w:val="1"/>
          <w:numId w:val="22"/>
        </w:num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נותן השירותים מתחייב לשם אספקת השירותים להע</w:t>
      </w:r>
      <w:r w:rsidRPr="00B64EDA">
        <w:rPr>
          <w:rFonts w:ascii="Times New Roman" w:hAnsi="Times New Roman" w:cs="David" w:hint="cs"/>
          <w:sz w:val="24"/>
          <w:szCs w:val="24"/>
          <w:rtl/>
        </w:rPr>
        <w:t xml:space="preserve">מיד </w:t>
      </w:r>
      <w:r w:rsidRPr="00B64EDA">
        <w:rPr>
          <w:rFonts w:ascii="Times New Roman" w:hAnsi="Times New Roman" w:cs="David"/>
          <w:sz w:val="24"/>
          <w:szCs w:val="24"/>
          <w:rtl/>
        </w:rPr>
        <w:t xml:space="preserve"> כ</w:t>
      </w:r>
      <w:r w:rsidRPr="00B64EDA">
        <w:rPr>
          <w:rFonts w:ascii="Times New Roman" w:hAnsi="Times New Roman" w:cs="David" w:hint="cs"/>
          <w:sz w:val="24"/>
          <w:szCs w:val="24"/>
          <w:rtl/>
        </w:rPr>
        <w:t>ו</w:t>
      </w:r>
      <w:r w:rsidRPr="00B64EDA">
        <w:rPr>
          <w:rFonts w:ascii="Times New Roman" w:hAnsi="Times New Roman" w:cs="David"/>
          <w:sz w:val="24"/>
          <w:szCs w:val="24"/>
          <w:rtl/>
        </w:rPr>
        <w:t xml:space="preserve">ח אדם בהיקף ובעל כישורים </w:t>
      </w:r>
      <w:r w:rsidRPr="00B64EDA">
        <w:rPr>
          <w:rFonts w:ascii="Times New Roman" w:hAnsi="Times New Roman" w:cs="David" w:hint="cs"/>
          <w:sz w:val="24"/>
          <w:szCs w:val="24"/>
          <w:rtl/>
        </w:rPr>
        <w:t>ו</w:t>
      </w:r>
      <w:r w:rsidRPr="00B64EDA">
        <w:rPr>
          <w:rFonts w:ascii="Times New Roman" w:hAnsi="Times New Roman" w:cs="David"/>
          <w:sz w:val="24"/>
          <w:szCs w:val="24"/>
          <w:rtl/>
        </w:rPr>
        <w:t>ניסיון כנדרש במסמכי ה</w:t>
      </w:r>
      <w:r w:rsidRPr="00B64EDA">
        <w:rPr>
          <w:rFonts w:ascii="Times New Roman" w:hAnsi="Times New Roman" w:cs="David" w:hint="cs"/>
          <w:sz w:val="24"/>
          <w:szCs w:val="24"/>
          <w:rtl/>
        </w:rPr>
        <w:t>מכרז</w:t>
      </w:r>
      <w:r w:rsidRPr="00B64EDA">
        <w:rPr>
          <w:rFonts w:ascii="Times New Roman" w:hAnsi="Times New Roman" w:cs="David"/>
          <w:sz w:val="24"/>
          <w:szCs w:val="24"/>
          <w:rtl/>
        </w:rPr>
        <w:t>, בהצעה ובהסכם.</w:t>
      </w:r>
    </w:p>
    <w:p w:rsidR="00B64EDA" w:rsidRPr="00B64EDA" w:rsidRDefault="00B64EDA" w:rsidP="00B64EDA">
      <w:pPr>
        <w:numPr>
          <w:ilvl w:val="1"/>
          <w:numId w:val="22"/>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המשרד והוראות הסכם זה על נספחיו.</w:t>
      </w:r>
    </w:p>
    <w:p w:rsidR="00B64EDA" w:rsidRPr="00B64EDA" w:rsidRDefault="00B64EDA" w:rsidP="00B64EDA">
      <w:pPr>
        <w:numPr>
          <w:ilvl w:val="1"/>
          <w:numId w:val="22"/>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64EDA" w:rsidRPr="00B64EDA" w:rsidRDefault="00B64EDA" w:rsidP="00B64EDA">
      <w:pPr>
        <w:numPr>
          <w:ilvl w:val="1"/>
          <w:numId w:val="22"/>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העסיק נותן השירותים עובדים, הוא יהיה אחראי לקיום מלא ושלם של כל דיני</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64EDA">
        <w:rPr>
          <w:rFonts w:ascii="Times New Roman" w:hAnsi="Times New Roman" w:cs="David" w:hint="cs"/>
          <w:sz w:val="24"/>
          <w:szCs w:val="24"/>
          <w:rtl/>
        </w:rPr>
        <w:t>וכן יהיה אחראי</w:t>
      </w:r>
      <w:r w:rsidRPr="00B64EDA">
        <w:rPr>
          <w:rFonts w:ascii="Times New Roman" w:hAnsi="Times New Roman" w:cs="David"/>
          <w:sz w:val="24"/>
          <w:szCs w:val="24"/>
          <w:rtl/>
        </w:rPr>
        <w:t xml:space="preserve"> לקיום שלם ומלא של צווי הרחבה להסכמים קיבוציים החלים על העובדים.</w:t>
      </w:r>
    </w:p>
    <w:p w:rsidR="00B64EDA" w:rsidRPr="00B64EDA" w:rsidRDefault="00B64EDA" w:rsidP="00B64EDA">
      <w:pPr>
        <w:numPr>
          <w:ilvl w:val="1"/>
          <w:numId w:val="22"/>
        </w:numPr>
        <w:tabs>
          <w:tab w:val="num" w:pos="1332"/>
        </w:tabs>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מובהר ומודגש בזאת, מבלי לגרוע </w:t>
      </w:r>
      <w:r w:rsidRPr="00B64EDA">
        <w:rPr>
          <w:rFonts w:ascii="Times New Roman" w:hAnsi="Times New Roman" w:cs="David" w:hint="cs"/>
          <w:sz w:val="24"/>
          <w:szCs w:val="24"/>
          <w:rtl/>
        </w:rPr>
        <w:t>מזכותו של המשרד לסרב לקבל שירותים מחבר צוות כלשהוא</w:t>
      </w:r>
      <w:r w:rsidRPr="00B64EDA">
        <w:rPr>
          <w:rFonts w:ascii="Times New Roman" w:hAnsi="Times New Roman" w:cs="David"/>
          <w:sz w:val="24"/>
          <w:szCs w:val="24"/>
          <w:rtl/>
        </w:rPr>
        <w:t>, כי למשרד אין זכות להורות לנותן השירותים להעסיק</w:t>
      </w:r>
      <w:r w:rsidRPr="00B64EDA">
        <w:rPr>
          <w:rFonts w:ascii="Times New Roman" w:hAnsi="Times New Roman" w:cs="David" w:hint="cs"/>
          <w:sz w:val="24"/>
          <w:szCs w:val="24"/>
          <w:rtl/>
        </w:rPr>
        <w:t>/ להפסיק את העסקת</w:t>
      </w:r>
      <w:r w:rsidRPr="00B64EDA">
        <w:rPr>
          <w:rFonts w:ascii="Times New Roman" w:hAnsi="Times New Roman" w:cs="David"/>
          <w:sz w:val="24"/>
          <w:szCs w:val="24"/>
          <w:rtl/>
        </w:rPr>
        <w:t xml:space="preserve"> </w:t>
      </w:r>
      <w:r w:rsidRPr="00B64EDA">
        <w:rPr>
          <w:rFonts w:ascii="Times New Roman" w:hAnsi="Times New Roman" w:cs="David"/>
          <w:sz w:val="24"/>
          <w:szCs w:val="24"/>
          <w:rtl/>
        </w:rPr>
        <w:lastRenderedPageBreak/>
        <w:t>עובדים מסוימים וכי שאלת זהות העובדים אשר באמצעותם יינתנו השירותים למשרד מסורה לחלוטין לנותן השירותים.עם</w:t>
      </w:r>
      <w:r w:rsidRPr="00B64EDA">
        <w:rPr>
          <w:rFonts w:ascii="Times New Roman" w:hAnsi="Times New Roman" w:cs="Times New Roman" w:hint="cs"/>
          <w:sz w:val="16"/>
          <w:szCs w:val="16"/>
          <w:rtl/>
          <w:lang w:val="x-none" w:eastAsia="x-none"/>
        </w:rPr>
        <w:t xml:space="preserve"> </w:t>
      </w:r>
      <w:r w:rsidRPr="00B64EDA">
        <w:rPr>
          <w:rFonts w:ascii="Times New Roman" w:hAnsi="Times New Roman" w:cs="David"/>
          <w:sz w:val="24"/>
          <w:szCs w:val="24"/>
          <w:rtl/>
        </w:rPr>
        <w:t>זאת,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התנהגות של אחד או יותר מן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ו/או בצד ג'– תחשב כהפרת הסכם זה על ידי נותן השירותים.</w:t>
      </w:r>
    </w:p>
    <w:p w:rsidR="00B64EDA" w:rsidRPr="00B64EDA" w:rsidRDefault="00B64EDA" w:rsidP="00B64EDA">
      <w:pPr>
        <w:numPr>
          <w:ilvl w:val="1"/>
          <w:numId w:val="22"/>
        </w:numPr>
        <w:spacing w:after="0" w:line="360" w:lineRule="auto"/>
        <w:ind w:left="748" w:hanging="357"/>
        <w:rPr>
          <w:rFonts w:ascii="Times New Roman" w:hAnsi="Times New Roman" w:cs="David"/>
          <w:sz w:val="24"/>
          <w:szCs w:val="24"/>
          <w:rtl/>
        </w:rPr>
      </w:pPr>
      <w:r w:rsidRPr="00B64EDA">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B64EDA" w:rsidRPr="00B64EDA" w:rsidRDefault="00B64EDA" w:rsidP="00B64EDA">
      <w:pPr>
        <w:numPr>
          <w:ilvl w:val="1"/>
          <w:numId w:val="22"/>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B64EDA">
        <w:rPr>
          <w:rFonts w:ascii="Times New Roman" w:hAnsi="Times New Roman" w:cs="David" w:hint="cs"/>
          <w:sz w:val="24"/>
          <w:szCs w:val="24"/>
          <w:rtl/>
        </w:rPr>
        <w:t xml:space="preserve">ובפרט הוראות סעיפים 33 ו- 33א לחוק זה, </w:t>
      </w:r>
      <w:r w:rsidRPr="00B64EDA">
        <w:rPr>
          <w:rFonts w:ascii="Times New Roman" w:hAnsi="Times New Roman" w:cs="David"/>
          <w:sz w:val="24"/>
          <w:szCs w:val="24"/>
          <w:rtl/>
        </w:rPr>
        <w:t>כפי נוסחם מעת לעת.</w:t>
      </w:r>
      <w:r w:rsidRPr="00B64EDA">
        <w:rPr>
          <w:rFonts w:ascii="Times New Roman" w:hAnsi="Times New Roman" w:cs="David" w:hint="cs"/>
          <w:sz w:val="24"/>
          <w:szCs w:val="24"/>
          <w:rtl/>
        </w:rPr>
        <w:t xml:space="preserve"> </w:t>
      </w:r>
    </w:p>
    <w:p w:rsidR="00B64EDA" w:rsidRPr="00B64EDA" w:rsidRDefault="00B64EDA" w:rsidP="00B64EDA">
      <w:pPr>
        <w:numPr>
          <w:ilvl w:val="1"/>
          <w:numId w:val="22"/>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64EDA" w:rsidRPr="00B64EDA" w:rsidRDefault="00B64EDA" w:rsidP="00B64EDA">
      <w:pPr>
        <w:numPr>
          <w:ilvl w:val="1"/>
          <w:numId w:val="22"/>
        </w:numPr>
        <w:tabs>
          <w:tab w:val="num" w:pos="933"/>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מובהר כי הפרת הוראות חוקי</w:t>
      </w:r>
      <w:r w:rsidRPr="00B64EDA">
        <w:rPr>
          <w:rFonts w:ascii="Times New Roman" w:hAnsi="Times New Roman" w:cs="David" w:hint="cs"/>
          <w:sz w:val="24"/>
          <w:szCs w:val="24"/>
          <w:rtl/>
        </w:rPr>
        <w:t xml:space="preserve"> העבודה</w:t>
      </w:r>
      <w:r w:rsidRPr="00B64EDA">
        <w:rPr>
          <w:rFonts w:ascii="Times New Roman" w:hAnsi="Times New Roman" w:cs="David"/>
          <w:sz w:val="24"/>
          <w:szCs w:val="24"/>
          <w:rtl/>
        </w:rPr>
        <w:t xml:space="preserve"> וצווי הרחבה </w:t>
      </w:r>
      <w:r w:rsidRPr="00B64EDA">
        <w:rPr>
          <w:rFonts w:ascii="Times New Roman" w:hAnsi="Times New Roman" w:cs="David" w:hint="cs"/>
          <w:sz w:val="24"/>
          <w:szCs w:val="24"/>
          <w:rtl/>
        </w:rPr>
        <w:t>כאמור בסעיף 7.4 לעיל</w:t>
      </w:r>
      <w:r w:rsidRPr="00B64EDA">
        <w:rPr>
          <w:rFonts w:ascii="Times New Roman" w:hAnsi="Times New Roman" w:cs="David"/>
          <w:sz w:val="24"/>
          <w:szCs w:val="24"/>
          <w:rtl/>
        </w:rPr>
        <w:t>, תחשב כהפרה יסודית של הסכם זה.</w:t>
      </w:r>
    </w:p>
    <w:p w:rsidR="00B64EDA" w:rsidRPr="00B64EDA" w:rsidRDefault="00B64EDA" w:rsidP="00B64EDA">
      <w:pPr>
        <w:spacing w:after="0" w:line="360" w:lineRule="auto"/>
        <w:ind w:left="393"/>
        <w:jc w:val="both"/>
        <w:rPr>
          <w:rFonts w:ascii="Times New Roman" w:hAnsi="Times New Roman" w:cs="David"/>
          <w:sz w:val="24"/>
          <w:szCs w:val="24"/>
          <w:rtl/>
        </w:rPr>
      </w:pPr>
    </w:p>
    <w:p w:rsidR="00B64EDA" w:rsidRPr="00B64EDA" w:rsidRDefault="00B64EDA" w:rsidP="00B64EDA">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משמעות קביעה כי נותן השירותים או מי מטעמו ה</w:t>
      </w:r>
      <w:r w:rsidRPr="00B64EDA">
        <w:rPr>
          <w:rFonts w:ascii="Times New Roman" w:hAnsi="Times New Roman" w:cs="David" w:hint="cs"/>
          <w:b/>
          <w:bCs/>
          <w:sz w:val="24"/>
          <w:szCs w:val="24"/>
          <w:u w:val="single"/>
          <w:rtl/>
        </w:rPr>
        <w:t>וא</w:t>
      </w:r>
      <w:r w:rsidRPr="00B64EDA">
        <w:rPr>
          <w:rFonts w:ascii="Times New Roman" w:hAnsi="Times New Roman" w:cs="David"/>
          <w:b/>
          <w:bCs/>
          <w:sz w:val="24"/>
          <w:szCs w:val="24"/>
          <w:u w:val="single"/>
          <w:rtl/>
        </w:rPr>
        <w:t xml:space="preserve"> עובד המשרד</w:t>
      </w:r>
    </w:p>
    <w:p w:rsidR="00B64EDA" w:rsidRPr="00B64EDA" w:rsidRDefault="00B64EDA" w:rsidP="00B64EDA">
      <w:pPr>
        <w:numPr>
          <w:ilvl w:val="1"/>
          <w:numId w:val="23"/>
        </w:numPr>
        <w:spacing w:after="0" w:line="360" w:lineRule="auto"/>
        <w:jc w:val="both"/>
        <w:rPr>
          <w:rFonts w:ascii="Times New Roman" w:hAnsi="Times New Roman" w:cs="David"/>
          <w:sz w:val="24"/>
          <w:szCs w:val="24"/>
        </w:rPr>
      </w:pPr>
      <w:r w:rsidRPr="00B64ED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64EDA">
        <w:rPr>
          <w:rFonts w:ascii="Times New Roman" w:hAnsi="Times New Roman" w:cs="David" w:hint="cs"/>
          <w:sz w:val="24"/>
          <w:szCs w:val="24"/>
          <w:rtl/>
        </w:rPr>
        <w:t>נו</w:t>
      </w:r>
      <w:r w:rsidRPr="00B64ED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64EDA" w:rsidRPr="00B64EDA" w:rsidRDefault="00B64EDA" w:rsidP="00B64EDA">
      <w:pPr>
        <w:numPr>
          <w:ilvl w:val="1"/>
          <w:numId w:val="23"/>
        </w:numPr>
        <w:tabs>
          <w:tab w:val="num" w:pos="1332"/>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64EDA" w:rsidRPr="00B64EDA" w:rsidRDefault="00B64EDA" w:rsidP="00B64EDA">
      <w:pPr>
        <w:widowControl w:val="0"/>
        <w:numPr>
          <w:ilvl w:val="1"/>
          <w:numId w:val="23"/>
        </w:numPr>
        <w:adjustRightInd w:val="0"/>
        <w:spacing w:after="0" w:line="360" w:lineRule="atLeast"/>
        <w:jc w:val="both"/>
        <w:textAlignment w:val="baseline"/>
        <w:rPr>
          <w:rFonts w:ascii="Times New Roman" w:hAnsi="Times New Roman" w:cs="David"/>
          <w:sz w:val="24"/>
          <w:szCs w:val="24"/>
        </w:rPr>
      </w:pPr>
      <w:r w:rsidRPr="00B64EDA">
        <w:rPr>
          <w:rFonts w:ascii="Times New Roman" w:hAnsi="Times New Roman" w:cs="David"/>
          <w:sz w:val="24"/>
          <w:szCs w:val="24"/>
          <w:rtl/>
        </w:rPr>
        <w:t>בנוסף ומבלי לגרוע מהאמור לעיל, אם המשרד יחויב בתשלומים כלשהם כאמור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64EDA">
        <w:rPr>
          <w:rFonts w:ascii="Times New Roman" w:hAnsi="Times New Roman" w:cs="David" w:hint="cs"/>
          <w:sz w:val="24"/>
          <w:szCs w:val="24"/>
          <w:rtl/>
        </w:rPr>
        <w:t xml:space="preserve"> </w:t>
      </w:r>
    </w:p>
    <w:p w:rsidR="00B64EDA" w:rsidRPr="00B64EDA" w:rsidRDefault="00B64EDA" w:rsidP="00B64EDA">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64EDA" w:rsidRPr="00B64EDA" w:rsidRDefault="00B64EDA" w:rsidP="00B64EDA">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B64EDA">
        <w:rPr>
          <w:rFonts w:ascii="Times New Roman" w:hAnsi="Times New Roman" w:cs="David"/>
          <w:b/>
          <w:bCs/>
          <w:sz w:val="24"/>
          <w:szCs w:val="24"/>
          <w:u w:val="single"/>
          <w:rtl/>
        </w:rPr>
        <w:t>איסור פעולה מתוך ניגוד עניינים</w:t>
      </w:r>
      <w:r w:rsidRPr="00B64EDA">
        <w:rPr>
          <w:rFonts w:ascii="Times New Roman" w:hAnsi="Times New Roman" w:cs="David" w:hint="cs"/>
          <w:b/>
          <w:bCs/>
          <w:sz w:val="24"/>
          <w:szCs w:val="24"/>
          <w:u w:val="single"/>
          <w:rtl/>
        </w:rPr>
        <w:t xml:space="preserve"> </w:t>
      </w:r>
    </w:p>
    <w:p w:rsidR="00B64EDA" w:rsidRPr="00B64EDA" w:rsidRDefault="00B64EDA" w:rsidP="00B64EDA">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64EDA">
        <w:rPr>
          <w:rFonts w:ascii="Times New Roman" w:hAnsi="Times New Roman" w:cs="David" w:hint="cs"/>
          <w:sz w:val="24"/>
          <w:szCs w:val="24"/>
          <w:rtl/>
        </w:rPr>
        <w:t>הסכם</w:t>
      </w:r>
      <w:r w:rsidRPr="00B64EDA">
        <w:rPr>
          <w:rFonts w:ascii="Times New Roman" w:hAnsi="Times New Roman" w:cs="David"/>
          <w:sz w:val="24"/>
          <w:szCs w:val="24"/>
          <w:rtl/>
        </w:rPr>
        <w:t xml:space="preserve"> זה.</w:t>
      </w:r>
      <w:r w:rsidRPr="00B64ED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64EDA" w:rsidRPr="00B64EDA" w:rsidRDefault="00B64EDA" w:rsidP="00B64EDA">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B64EDA">
        <w:rPr>
          <w:rFonts w:ascii="Times New Roman" w:hAnsi="Times New Roman" w:cs="David"/>
          <w:sz w:val="24"/>
          <w:szCs w:val="24"/>
          <w:rtl/>
        </w:rPr>
        <w:lastRenderedPageBreak/>
        <w:t xml:space="preserve">נותן השירותים </w:t>
      </w:r>
      <w:r w:rsidRPr="00B64EDA">
        <w:rPr>
          <w:rFonts w:ascii="Times New Roman" w:hAnsi="Times New Roman" w:cs="David" w:hint="cs"/>
          <w:sz w:val="24"/>
          <w:szCs w:val="24"/>
          <w:rtl/>
        </w:rPr>
        <w:t>מצהיר ומתחייב</w:t>
      </w:r>
      <w:r w:rsidRPr="00B64EDA">
        <w:rPr>
          <w:rFonts w:ascii="Times New Roman" w:hAnsi="Times New Roman" w:cs="David"/>
          <w:sz w:val="24"/>
          <w:szCs w:val="24"/>
          <w:rtl/>
        </w:rPr>
        <w:t xml:space="preserve"> כי </w:t>
      </w:r>
      <w:r w:rsidRPr="00B64EDA">
        <w:rPr>
          <w:rFonts w:ascii="Times New Roman" w:hAnsi="Times New Roman" w:cs="David" w:hint="cs"/>
          <w:sz w:val="24"/>
          <w:szCs w:val="24"/>
          <w:rtl/>
        </w:rPr>
        <w:t>במועד חתימת ההסכם ובמהלך תקופת ההתקשרות עם המשרד,</w:t>
      </w:r>
      <w:r w:rsidRPr="00B64EDA">
        <w:rPr>
          <w:rFonts w:ascii="Times New Roman" w:hAnsi="Times New Roman" w:cs="David"/>
          <w:sz w:val="24"/>
          <w:szCs w:val="24"/>
          <w:rtl/>
        </w:rPr>
        <w:t xml:space="preserve"> לא </w:t>
      </w:r>
      <w:r w:rsidRPr="00B64EDA">
        <w:rPr>
          <w:rFonts w:ascii="Times New Roman" w:hAnsi="Times New Roman" w:cs="David" w:hint="cs"/>
          <w:sz w:val="24"/>
          <w:szCs w:val="24"/>
          <w:rtl/>
        </w:rPr>
        <w:t>ית</w:t>
      </w:r>
      <w:r w:rsidRPr="00B64EDA">
        <w:rPr>
          <w:rFonts w:ascii="Times New Roman" w:hAnsi="Times New Roman" w:cs="David"/>
          <w:sz w:val="24"/>
          <w:szCs w:val="24"/>
          <w:rtl/>
        </w:rPr>
        <w:t xml:space="preserve">קיים </w:t>
      </w:r>
      <w:r w:rsidRPr="00B64EDA">
        <w:rPr>
          <w:rFonts w:ascii="Times New Roman" w:hAnsi="Times New Roman" w:cs="David" w:hint="cs"/>
          <w:sz w:val="24"/>
          <w:szCs w:val="24"/>
          <w:rtl/>
        </w:rPr>
        <w:t xml:space="preserve">(ולא צפוי להתקיים) </w:t>
      </w:r>
      <w:r w:rsidRPr="00B64EDA">
        <w:rPr>
          <w:rFonts w:ascii="Times New Roman" w:hAnsi="Times New Roman" w:cs="David"/>
          <w:sz w:val="24"/>
          <w:szCs w:val="24"/>
          <w:rtl/>
        </w:rPr>
        <w:t xml:space="preserve">כל ניגוד עניינים </w:t>
      </w:r>
      <w:r w:rsidRPr="00B64EDA">
        <w:rPr>
          <w:rFonts w:ascii="Times New Roman" w:hAnsi="Times New Roman" w:cs="David" w:hint="cs"/>
          <w:sz w:val="24"/>
          <w:szCs w:val="24"/>
          <w:rtl/>
        </w:rPr>
        <w:t>לפי כל דין, לרבות ניגוד עניינים</w:t>
      </w:r>
      <w:r w:rsidRPr="00B64ED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64EDA" w:rsidRPr="00B64EDA" w:rsidRDefault="00B64EDA" w:rsidP="00B64EDA">
      <w:pPr>
        <w:widowControl w:val="0"/>
        <w:numPr>
          <w:ilvl w:val="1"/>
          <w:numId w:val="34"/>
        </w:numPr>
        <w:adjustRightInd w:val="0"/>
        <w:spacing w:after="0" w:line="360" w:lineRule="auto"/>
        <w:jc w:val="both"/>
        <w:textAlignment w:val="baseline"/>
        <w:rPr>
          <w:rFonts w:ascii="Times New Roman" w:hAnsi="Times New Roman" w:cs="David"/>
          <w:sz w:val="24"/>
          <w:szCs w:val="24"/>
        </w:rPr>
      </w:pPr>
      <w:r w:rsidRPr="00B64EDA">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B64EDA">
        <w:rPr>
          <w:rFonts w:ascii="Times New Roman" w:hAnsi="Times New Roman" w:cs="David"/>
          <w:sz w:val="24"/>
          <w:szCs w:val="24"/>
          <w:rtl/>
        </w:rPr>
        <w:t>.</w:t>
      </w:r>
    </w:p>
    <w:p w:rsidR="00B64EDA" w:rsidRPr="00B64EDA" w:rsidRDefault="00B64EDA" w:rsidP="00B64EDA">
      <w:pPr>
        <w:widowControl w:val="0"/>
        <w:numPr>
          <w:ilvl w:val="1"/>
          <w:numId w:val="34"/>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נותן השירותים מתחייב לחתום ולהחתים כל מי </w:t>
      </w:r>
      <w:r w:rsidRPr="00B64EDA">
        <w:rPr>
          <w:rFonts w:ascii="Times New Roman" w:hAnsi="Times New Roman" w:cs="David" w:hint="cs"/>
          <w:sz w:val="24"/>
          <w:szCs w:val="24"/>
          <w:rtl/>
        </w:rPr>
        <w:t>שעתיד ליתן שירותים מטעמו</w:t>
      </w:r>
      <w:r w:rsidRPr="00B64EDA">
        <w:rPr>
          <w:rFonts w:ascii="Times New Roman" w:hAnsi="Times New Roman" w:cs="David"/>
          <w:sz w:val="24"/>
          <w:szCs w:val="24"/>
          <w:rtl/>
        </w:rPr>
        <w:t xml:space="preserve"> על "התחייבות לשמירת סודיות ולמניעת ניגוד עניינים" </w:t>
      </w:r>
      <w:r w:rsidRPr="00B64EDA">
        <w:rPr>
          <w:rFonts w:ascii="Times New Roman" w:hAnsi="Times New Roman" w:cs="David" w:hint="cs"/>
          <w:sz w:val="24"/>
          <w:szCs w:val="24"/>
          <w:rtl/>
        </w:rPr>
        <w:t>בנוסח המצורף להסכם והמסומן כנספח 4.</w:t>
      </w:r>
    </w:p>
    <w:p w:rsidR="00B64EDA" w:rsidRPr="00B64EDA" w:rsidRDefault="00B64EDA" w:rsidP="00B64EDA">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B64EDA" w:rsidRPr="00B64EDA" w:rsidRDefault="00B64EDA" w:rsidP="00B64EDA">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פיקוח המשרד</w:t>
      </w:r>
      <w:r w:rsidRPr="00B64EDA">
        <w:rPr>
          <w:rFonts w:ascii="Times New Roman" w:hAnsi="Times New Roman" w:cs="David" w:hint="cs"/>
          <w:b/>
          <w:bCs/>
          <w:sz w:val="24"/>
          <w:szCs w:val="24"/>
          <w:u w:val="single"/>
          <w:rtl/>
        </w:rPr>
        <w:t xml:space="preserve"> </w:t>
      </w:r>
    </w:p>
    <w:p w:rsidR="00B64EDA" w:rsidRPr="00B64EDA" w:rsidRDefault="00B64EDA" w:rsidP="00B64EDA">
      <w:pPr>
        <w:numPr>
          <w:ilvl w:val="1"/>
          <w:numId w:val="17"/>
        </w:numPr>
        <w:spacing w:after="0" w:line="360" w:lineRule="auto"/>
        <w:ind w:left="1083" w:hanging="708"/>
        <w:rPr>
          <w:rFonts w:ascii="Times New Roman" w:hAnsi="Times New Roman" w:cs="David"/>
          <w:sz w:val="24"/>
          <w:szCs w:val="24"/>
        </w:rPr>
      </w:pPr>
      <w:r w:rsidRPr="00B64EDA">
        <w:rPr>
          <w:rFonts w:ascii="Times New Roman" w:hAnsi="Times New Roman" w:cs="David"/>
          <w:sz w:val="24"/>
          <w:szCs w:val="24"/>
          <w:rtl/>
        </w:rPr>
        <w:t>נותן השירותים מתחייב לאפשר לנציג המשרד או מי שבא מטעמו לבקר פעולותיו, לפקח על ביצוע ה</w:t>
      </w:r>
      <w:r w:rsidRPr="00B64EDA">
        <w:rPr>
          <w:rFonts w:ascii="Times New Roman" w:hAnsi="Times New Roman" w:cs="David" w:hint="cs"/>
          <w:sz w:val="24"/>
          <w:szCs w:val="24"/>
          <w:rtl/>
        </w:rPr>
        <w:t>שירותים וההתחייבויות המפורטים ב</w:t>
      </w:r>
      <w:r w:rsidRPr="00B64EDA">
        <w:rPr>
          <w:rFonts w:ascii="Times New Roman" w:hAnsi="Times New Roman" w:cs="David"/>
          <w:sz w:val="24"/>
          <w:szCs w:val="24"/>
          <w:rtl/>
        </w:rPr>
        <w:t xml:space="preserve">מכרז, </w:t>
      </w:r>
      <w:r w:rsidRPr="00B64EDA">
        <w:rPr>
          <w:rFonts w:ascii="Times New Roman" w:hAnsi="Times New Roman" w:cs="David" w:hint="cs"/>
          <w:sz w:val="24"/>
          <w:szCs w:val="24"/>
          <w:rtl/>
        </w:rPr>
        <w:t>ב</w:t>
      </w:r>
      <w:r w:rsidRPr="00B64EDA">
        <w:rPr>
          <w:rFonts w:ascii="Times New Roman" w:hAnsi="Times New Roman" w:cs="David"/>
          <w:sz w:val="24"/>
          <w:szCs w:val="24"/>
          <w:rtl/>
        </w:rPr>
        <w:t>הצעה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ו</w:t>
      </w:r>
      <w:r w:rsidRPr="00B64EDA">
        <w:rPr>
          <w:rFonts w:ascii="Times New Roman" w:hAnsi="Times New Roman" w:cs="David" w:hint="cs"/>
          <w:sz w:val="24"/>
          <w:szCs w:val="24"/>
          <w:rtl/>
        </w:rPr>
        <w:t>ב</w:t>
      </w:r>
      <w:r w:rsidRPr="00B64EDA">
        <w:rPr>
          <w:rFonts w:ascii="Times New Roman" w:hAnsi="Times New Roman" w:cs="David"/>
          <w:sz w:val="24"/>
          <w:szCs w:val="24"/>
          <w:rtl/>
        </w:rPr>
        <w:t xml:space="preserve">הסכם. </w:t>
      </w:r>
    </w:p>
    <w:p w:rsidR="00B64EDA" w:rsidRPr="00B64EDA" w:rsidRDefault="00B64EDA" w:rsidP="00B64EDA">
      <w:pPr>
        <w:numPr>
          <w:ilvl w:val="2"/>
          <w:numId w:val="17"/>
        </w:numPr>
        <w:spacing w:after="0" w:line="360" w:lineRule="auto"/>
        <w:ind w:left="2217" w:hanging="708"/>
        <w:rPr>
          <w:rFonts w:ascii="Times New Roman" w:hAnsi="Times New Roman" w:cs="David"/>
          <w:sz w:val="24"/>
          <w:szCs w:val="24"/>
        </w:rPr>
      </w:pPr>
      <w:r w:rsidRPr="00B64EDA">
        <w:rPr>
          <w:rFonts w:ascii="Times New Roman" w:hAnsi="Times New Roman" w:cs="David"/>
          <w:sz w:val="24"/>
          <w:szCs w:val="24"/>
          <w:rtl/>
        </w:rPr>
        <w:t>נותן השירותים מתחייב להישמע להוראות המשרד בכל</w:t>
      </w:r>
      <w:r w:rsidRPr="00B64EDA">
        <w:rPr>
          <w:rFonts w:ascii="Times New Roman" w:hAnsi="Times New Roman" w:cs="David" w:hint="cs"/>
          <w:sz w:val="24"/>
          <w:szCs w:val="24"/>
          <w:rtl/>
        </w:rPr>
        <w:t xml:space="preserve"> הע</w:t>
      </w:r>
      <w:r w:rsidRPr="00B64EDA">
        <w:rPr>
          <w:rFonts w:ascii="Times New Roman" w:hAnsi="Times New Roman" w:cs="David"/>
          <w:sz w:val="24"/>
          <w:szCs w:val="24"/>
          <w:rtl/>
        </w:rPr>
        <w:t>ניינים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הקשורים במתן השירותים. </w:t>
      </w:r>
    </w:p>
    <w:p w:rsidR="00B64EDA" w:rsidRPr="00B64EDA" w:rsidRDefault="00B64EDA" w:rsidP="00B64EDA">
      <w:pPr>
        <w:numPr>
          <w:ilvl w:val="2"/>
          <w:numId w:val="17"/>
        </w:numPr>
        <w:spacing w:after="0" w:line="360" w:lineRule="auto"/>
        <w:ind w:left="2217" w:hanging="708"/>
        <w:rPr>
          <w:rFonts w:ascii="Times New Roman" w:hAnsi="Times New Roman" w:cs="David"/>
          <w:sz w:val="24"/>
          <w:szCs w:val="24"/>
        </w:rPr>
      </w:pPr>
      <w:r w:rsidRPr="00B64EDA">
        <w:rPr>
          <w:rFonts w:ascii="David" w:hAnsi="David" w:cs="David" w:hint="cs"/>
          <w:sz w:val="24"/>
          <w:szCs w:val="24"/>
          <w:rtl/>
        </w:rPr>
        <w:t>המשרד</w:t>
      </w:r>
      <w:r w:rsidRPr="00B64ED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64EDA">
        <w:rPr>
          <w:rFonts w:ascii="David" w:hAnsi="David" w:cs="David" w:hint="cs"/>
          <w:sz w:val="24"/>
          <w:szCs w:val="24"/>
          <w:rtl/>
        </w:rPr>
        <w:t xml:space="preserve"> ו/או נציגו.</w:t>
      </w:r>
    </w:p>
    <w:p w:rsidR="00B64EDA" w:rsidRPr="00B64EDA" w:rsidRDefault="00B64EDA" w:rsidP="00B64EDA">
      <w:pPr>
        <w:numPr>
          <w:ilvl w:val="2"/>
          <w:numId w:val="17"/>
        </w:numPr>
        <w:spacing w:after="0" w:line="360" w:lineRule="auto"/>
        <w:ind w:left="2217" w:hanging="708"/>
        <w:rPr>
          <w:rFonts w:ascii="Times New Roman" w:hAnsi="Times New Roman" w:cs="David"/>
          <w:sz w:val="24"/>
          <w:szCs w:val="24"/>
        </w:rPr>
      </w:pPr>
      <w:r w:rsidRPr="00B64ED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B64EDA" w:rsidRPr="00B64EDA" w:rsidRDefault="00B64EDA" w:rsidP="00B64EDA">
      <w:pPr>
        <w:numPr>
          <w:ilvl w:val="2"/>
          <w:numId w:val="17"/>
        </w:numPr>
        <w:spacing w:after="0" w:line="360" w:lineRule="auto"/>
        <w:ind w:left="2217" w:hanging="708"/>
        <w:rPr>
          <w:rFonts w:ascii="Times New Roman" w:hAnsi="Times New Roman" w:cs="David"/>
          <w:sz w:val="24"/>
          <w:szCs w:val="24"/>
        </w:rPr>
      </w:pPr>
      <w:r w:rsidRPr="00B64EDA">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B64EDA" w:rsidRPr="00B64EDA" w:rsidRDefault="00B64EDA" w:rsidP="00B64EDA">
      <w:pPr>
        <w:numPr>
          <w:ilvl w:val="2"/>
          <w:numId w:val="17"/>
        </w:numPr>
        <w:spacing w:after="0" w:line="360" w:lineRule="auto"/>
        <w:ind w:left="2217" w:hanging="708"/>
        <w:rPr>
          <w:rFonts w:ascii="Times New Roman" w:hAnsi="Times New Roman" w:cs="David"/>
          <w:sz w:val="24"/>
          <w:szCs w:val="24"/>
        </w:rPr>
      </w:pPr>
      <w:r w:rsidRPr="00B64ED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64EDA" w:rsidRPr="00B64EDA" w:rsidRDefault="00B64EDA" w:rsidP="00B64EDA">
      <w:pPr>
        <w:numPr>
          <w:ilvl w:val="3"/>
          <w:numId w:val="14"/>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B64EDA">
        <w:rPr>
          <w:rFonts w:ascii="Times New Roman" w:hAnsi="Times New Roman" w:cs="David"/>
          <w:b/>
          <w:bCs/>
          <w:sz w:val="24"/>
          <w:szCs w:val="24"/>
          <w:u w:val="single"/>
          <w:rtl/>
        </w:rPr>
        <w:t>התמורה</w:t>
      </w:r>
      <w:r w:rsidRPr="00B64EDA">
        <w:rPr>
          <w:rFonts w:ascii="Times New Roman" w:hAnsi="Times New Roman" w:cs="David" w:hint="cs"/>
          <w:b/>
          <w:bCs/>
          <w:sz w:val="24"/>
          <w:szCs w:val="24"/>
          <w:u w:val="single"/>
          <w:rtl/>
        </w:rPr>
        <w:t xml:space="preserve"> </w:t>
      </w:r>
    </w:p>
    <w:p w:rsidR="00B64EDA" w:rsidRPr="00B64EDA" w:rsidRDefault="00B64EDA" w:rsidP="00B64EDA">
      <w:pPr>
        <w:numPr>
          <w:ilvl w:val="1"/>
          <w:numId w:val="18"/>
        </w:numPr>
        <w:tabs>
          <w:tab w:val="num" w:pos="933"/>
        </w:tabs>
        <w:spacing w:after="0" w:line="360" w:lineRule="auto"/>
        <w:ind w:left="933" w:hanging="540"/>
        <w:jc w:val="both"/>
        <w:rPr>
          <w:rFonts w:ascii="Times New Roman" w:hAnsi="Times New Roman" w:cs="David"/>
          <w:b/>
          <w:bCs/>
          <w:sz w:val="24"/>
          <w:szCs w:val="24"/>
        </w:rPr>
      </w:pPr>
      <w:r w:rsidRPr="00B64EDA">
        <w:rPr>
          <w:rFonts w:ascii="Times New Roman" w:hAnsi="Times New Roman" w:cs="David"/>
          <w:sz w:val="24"/>
          <w:szCs w:val="24"/>
          <w:rtl/>
        </w:rPr>
        <w:t xml:space="preserve">התמורה לזוכה עבור מתן השירות כמפורט במכרז זה על נספחיו, תינתן </w:t>
      </w:r>
      <w:r w:rsidRPr="00B64EDA">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B64EDA" w:rsidRPr="00B64EDA" w:rsidRDefault="00B64EDA" w:rsidP="00B64EDA">
      <w:pPr>
        <w:numPr>
          <w:ilvl w:val="1"/>
          <w:numId w:val="18"/>
        </w:numPr>
        <w:tabs>
          <w:tab w:val="num" w:pos="933"/>
        </w:tabs>
        <w:spacing w:after="0" w:line="360" w:lineRule="auto"/>
        <w:ind w:left="933" w:hanging="540"/>
        <w:jc w:val="both"/>
        <w:rPr>
          <w:rFonts w:ascii="Times New Roman" w:hAnsi="Times New Roman" w:cs="David"/>
          <w:b/>
          <w:bCs/>
          <w:sz w:val="24"/>
          <w:szCs w:val="24"/>
        </w:rPr>
      </w:pPr>
      <w:r w:rsidRPr="00B64EDA">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B64EDA" w:rsidRPr="00B64EDA" w:rsidRDefault="00B64EDA" w:rsidP="00B64EDA">
      <w:pPr>
        <w:numPr>
          <w:ilvl w:val="1"/>
          <w:numId w:val="18"/>
        </w:numPr>
        <w:tabs>
          <w:tab w:val="num" w:pos="933"/>
        </w:tabs>
        <w:spacing w:after="0" w:line="360" w:lineRule="auto"/>
        <w:ind w:left="933" w:hanging="540"/>
        <w:jc w:val="both"/>
        <w:rPr>
          <w:rFonts w:ascii="Times New Roman" w:hAnsi="Times New Roman" w:cs="David"/>
          <w:sz w:val="24"/>
          <w:szCs w:val="24"/>
        </w:rPr>
      </w:pPr>
      <w:r w:rsidRPr="00B64EDA">
        <w:rPr>
          <w:rFonts w:ascii="Times New Roman" w:hAnsi="Times New Roman" w:cs="David"/>
          <w:sz w:val="24"/>
          <w:szCs w:val="24"/>
          <w:rtl/>
        </w:rPr>
        <w:lastRenderedPageBreak/>
        <w:t xml:space="preserve">התמורה שישלם המשרד עבור אספקת השירותים לפי הסכם זה תהיה </w:t>
      </w:r>
      <w:r w:rsidRPr="00B64EDA">
        <w:rPr>
          <w:rFonts w:ascii="Times New Roman" w:hAnsi="Times New Roman" w:cs="David" w:hint="cs"/>
          <w:sz w:val="24"/>
          <w:szCs w:val="24"/>
          <w:rtl/>
        </w:rPr>
        <w:t xml:space="preserve">סך כולל של </w:t>
      </w:r>
      <w:r w:rsidRPr="00B64EDA">
        <w:rPr>
          <w:rFonts w:ascii="Times New Roman" w:hAnsi="Times New Roman" w:cs="David" w:hint="cs"/>
          <w:b/>
          <w:bCs/>
          <w:sz w:val="24"/>
          <w:szCs w:val="24"/>
          <w:u w:val="single"/>
          <w:rtl/>
        </w:rPr>
        <w:t>--אין לרשום כאן מחיר בעת הגשת ההצעה</w:t>
      </w:r>
      <w:r w:rsidRPr="00B64EDA">
        <w:rPr>
          <w:rFonts w:ascii="Times New Roman" w:hAnsi="Times New Roman" w:cs="David"/>
          <w:b/>
          <w:bCs/>
          <w:sz w:val="24"/>
          <w:szCs w:val="24"/>
          <w:u w:val="single"/>
          <w:rtl/>
        </w:rPr>
        <w:t>—</w:t>
      </w:r>
      <w:r w:rsidRPr="00B64EDA">
        <w:rPr>
          <w:rFonts w:ascii="Times New Roman" w:hAnsi="Times New Roman" w:cs="David"/>
          <w:sz w:val="24"/>
          <w:szCs w:val="24"/>
          <w:rtl/>
        </w:rPr>
        <w:t>₪ כולל מע"מ.</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העתק של נספח ו</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למכרז "הצעת מחיר" מצורף כנספח </w:t>
      </w:r>
      <w:r w:rsidRPr="00B64EDA">
        <w:rPr>
          <w:rFonts w:ascii="Times New Roman" w:hAnsi="Times New Roman" w:cs="David" w:hint="cs"/>
          <w:sz w:val="24"/>
          <w:szCs w:val="24"/>
          <w:rtl/>
        </w:rPr>
        <w:t>__</w:t>
      </w:r>
      <w:r w:rsidRPr="00B64EDA">
        <w:rPr>
          <w:rFonts w:ascii="Times New Roman" w:hAnsi="Times New Roman" w:cs="David"/>
          <w:sz w:val="24"/>
          <w:szCs w:val="24"/>
          <w:rtl/>
        </w:rPr>
        <w:t xml:space="preserve"> להסכם זה ומהווה חלק בלתי נפרד מהסכם זה.</w:t>
      </w:r>
    </w:p>
    <w:p w:rsidR="00B64EDA" w:rsidRPr="00B64EDA" w:rsidRDefault="00B64EDA" w:rsidP="00B64EDA">
      <w:pPr>
        <w:numPr>
          <w:ilvl w:val="1"/>
          <w:numId w:val="18"/>
        </w:numPr>
        <w:tabs>
          <w:tab w:val="num" w:pos="933"/>
        </w:tabs>
        <w:spacing w:after="0" w:line="360" w:lineRule="auto"/>
        <w:ind w:left="933" w:hanging="540"/>
        <w:jc w:val="both"/>
        <w:rPr>
          <w:rFonts w:ascii="Times New Roman" w:hAnsi="Times New Roman" w:cs="David"/>
          <w:sz w:val="24"/>
          <w:szCs w:val="24"/>
        </w:rPr>
      </w:pPr>
      <w:r w:rsidRPr="00B64ED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64EDA" w:rsidRPr="00B64EDA" w:rsidRDefault="00B64EDA" w:rsidP="00B64EDA">
      <w:pPr>
        <w:numPr>
          <w:ilvl w:val="1"/>
          <w:numId w:val="18"/>
        </w:numPr>
        <w:tabs>
          <w:tab w:val="num" w:pos="933"/>
        </w:tabs>
        <w:spacing w:after="0" w:line="360" w:lineRule="auto"/>
        <w:ind w:left="933" w:hanging="540"/>
        <w:rPr>
          <w:rFonts w:ascii="Times New Roman" w:hAnsi="Times New Roman" w:cs="David"/>
          <w:sz w:val="24"/>
          <w:szCs w:val="24"/>
        </w:rPr>
      </w:pPr>
      <w:r w:rsidRPr="00B64EDA">
        <w:rPr>
          <w:rFonts w:ascii="Times New Roman" w:hAnsi="Times New Roman" w:cs="David"/>
          <w:sz w:val="24"/>
          <w:szCs w:val="24"/>
          <w:rtl/>
        </w:rPr>
        <w:t>נותן השירותים מתחייב לשאת על</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64EDA">
        <w:rPr>
          <w:rFonts w:ascii="Times New Roman" w:hAnsi="Times New Roman" w:cs="David" w:hint="cs"/>
          <w:sz w:val="24"/>
          <w:szCs w:val="24"/>
          <w:rtl/>
        </w:rPr>
        <w:t xml:space="preserve">בגין העסקת כוח אדם, תשלומים </w:t>
      </w:r>
      <w:r w:rsidRPr="00B64EDA">
        <w:rPr>
          <w:rFonts w:ascii="Times New Roman" w:hAnsi="Times New Roman" w:cs="David"/>
          <w:sz w:val="24"/>
          <w:szCs w:val="24"/>
          <w:rtl/>
        </w:rPr>
        <w:t>לביטוח לאומי ותשלומים נוספים בגין זכויות סוציאליות</w:t>
      </w:r>
      <w:r w:rsidRPr="00B64EDA">
        <w:rPr>
          <w:rFonts w:ascii="Times New Roman" w:hAnsi="Times New Roman" w:cs="David" w:hint="cs"/>
          <w:sz w:val="24"/>
          <w:szCs w:val="24"/>
          <w:rtl/>
        </w:rPr>
        <w:t xml:space="preserve">, הוצאות משרדיות, נסיעות וכו'    </w:t>
      </w:r>
      <w:r w:rsidRPr="00B64EDA">
        <w:rPr>
          <w:rFonts w:ascii="Times New Roman" w:hAnsi="Times New Roman" w:cs="David" w:hint="cs"/>
          <w:b/>
          <w:bCs/>
          <w:i/>
          <w:iCs/>
          <w:sz w:val="24"/>
          <w:szCs w:val="24"/>
          <w:u w:val="single"/>
          <w:rtl/>
        </w:rPr>
        <w:br/>
      </w:r>
    </w:p>
    <w:p w:rsidR="00B64EDA" w:rsidRPr="00B64EDA" w:rsidRDefault="00B64EDA" w:rsidP="00B64EDA">
      <w:pPr>
        <w:numPr>
          <w:ilvl w:val="0"/>
          <w:numId w:val="18"/>
        </w:numPr>
        <w:tabs>
          <w:tab w:val="left" w:pos="375"/>
          <w:tab w:val="left" w:pos="1473"/>
        </w:tabs>
        <w:spacing w:after="0" w:line="360" w:lineRule="auto"/>
        <w:jc w:val="both"/>
        <w:rPr>
          <w:rFonts w:ascii="Times New Roman" w:hAnsi="Times New Roman" w:cs="David"/>
          <w:sz w:val="24"/>
          <w:szCs w:val="24"/>
          <w:rtl/>
        </w:rPr>
      </w:pPr>
      <w:r w:rsidRPr="00B64EDA">
        <w:rPr>
          <w:rFonts w:ascii="Times New Roman" w:hAnsi="Times New Roman" w:cs="David" w:hint="cs"/>
          <w:b/>
          <w:bCs/>
          <w:sz w:val="24"/>
          <w:szCs w:val="24"/>
          <w:u w:val="single"/>
          <w:rtl/>
        </w:rPr>
        <w:t>הצמדה-</w:t>
      </w:r>
      <w:r w:rsidRPr="00B64EDA">
        <w:rPr>
          <w:rFonts w:ascii="Times New Roman" w:hAnsi="Times New Roman" w:cs="David" w:hint="cs"/>
          <w:sz w:val="24"/>
          <w:szCs w:val="24"/>
          <w:u w:val="single"/>
          <w:rtl/>
        </w:rPr>
        <w:t xml:space="preserve">  </w:t>
      </w:r>
      <w:r w:rsidRPr="00B64EDA">
        <w:rPr>
          <w:rFonts w:ascii="Times New Roman" w:hAnsi="Times New Roman" w:cs="David" w:hint="cs"/>
          <w:sz w:val="24"/>
          <w:szCs w:val="24"/>
          <w:rtl/>
        </w:rPr>
        <w:t xml:space="preserve">            </w:t>
      </w:r>
    </w:p>
    <w:p w:rsidR="00B64EDA" w:rsidRPr="00B64EDA" w:rsidRDefault="00B64EDA" w:rsidP="00B64EDA">
      <w:pPr>
        <w:numPr>
          <w:ilvl w:val="1"/>
          <w:numId w:val="18"/>
        </w:numPr>
        <w:tabs>
          <w:tab w:val="left" w:pos="942"/>
        </w:tabs>
        <w:spacing w:after="0" w:line="360" w:lineRule="auto"/>
        <w:contextualSpacing/>
        <w:rPr>
          <w:rFonts w:ascii="Times New Roman" w:hAnsi="Times New Roman" w:cs="David"/>
          <w:sz w:val="24"/>
          <w:szCs w:val="24"/>
          <w:u w:val="single"/>
          <w:rtl/>
        </w:rPr>
      </w:pPr>
      <w:r w:rsidRPr="00B64EDA">
        <w:rPr>
          <w:rFonts w:ascii="Times New Roman" w:hAnsi="Times New Roman" w:cs="David" w:hint="cs"/>
          <w:sz w:val="24"/>
          <w:szCs w:val="24"/>
          <w:u w:val="single"/>
          <w:rtl/>
        </w:rPr>
        <w:t>הגדרות בנושא הצמדה</w:t>
      </w:r>
    </w:p>
    <w:p w:rsidR="00B64EDA" w:rsidRPr="00B64EDA" w:rsidRDefault="00B64EDA" w:rsidP="00B64EDA">
      <w:pPr>
        <w:numPr>
          <w:ilvl w:val="2"/>
          <w:numId w:val="18"/>
        </w:numPr>
        <w:spacing w:after="0" w:line="360" w:lineRule="auto"/>
        <w:ind w:left="1982" w:hanging="709"/>
        <w:rPr>
          <w:rFonts w:ascii="Arial" w:hAnsi="Arial" w:cs="David"/>
          <w:sz w:val="24"/>
          <w:szCs w:val="24"/>
        </w:rPr>
      </w:pPr>
      <w:r w:rsidRPr="00B64EDA">
        <w:rPr>
          <w:rFonts w:ascii="Arial" w:hAnsi="Arial" w:cs="David" w:hint="cs"/>
          <w:b/>
          <w:bCs/>
          <w:sz w:val="24"/>
          <w:szCs w:val="24"/>
          <w:rtl/>
        </w:rPr>
        <w:t>ת</w:t>
      </w:r>
      <w:r w:rsidRPr="00B64EDA">
        <w:rPr>
          <w:rFonts w:ascii="Arial" w:hAnsi="Arial" w:cs="David"/>
          <w:b/>
          <w:bCs/>
          <w:sz w:val="24"/>
          <w:szCs w:val="24"/>
          <w:rtl/>
        </w:rPr>
        <w:t>אריך הבסיס</w:t>
      </w:r>
      <w:r w:rsidRPr="00B64EDA">
        <w:rPr>
          <w:rFonts w:ascii="Arial" w:hAnsi="Arial" w:cs="David"/>
          <w:sz w:val="24"/>
          <w:szCs w:val="24"/>
          <w:rtl/>
        </w:rPr>
        <w:t xml:space="preserve"> – המועד </w:t>
      </w:r>
      <w:r w:rsidRPr="00B64EDA">
        <w:rPr>
          <w:rFonts w:ascii="Times New Roman" w:hAnsi="Times New Roman" w:cs="David"/>
          <w:sz w:val="24"/>
          <w:szCs w:val="24"/>
          <w:rtl/>
        </w:rPr>
        <w:t>האחרון</w:t>
      </w:r>
      <w:r w:rsidRPr="00B64EDA">
        <w:rPr>
          <w:rFonts w:ascii="Arial" w:hAnsi="Arial" w:cs="David"/>
          <w:sz w:val="24"/>
          <w:szCs w:val="24"/>
          <w:rtl/>
        </w:rPr>
        <w:t xml:space="preserve"> להגשת הצעות במכרז </w:t>
      </w:r>
      <w:r w:rsidRPr="00B64EDA">
        <w:rPr>
          <w:rFonts w:ascii="Arial" w:hAnsi="Arial" w:cs="David" w:hint="cs"/>
          <w:b/>
          <w:bCs/>
          <w:sz w:val="24"/>
          <w:szCs w:val="24"/>
          <w:rtl/>
        </w:rPr>
        <w:t>___________</w:t>
      </w:r>
      <w:r w:rsidRPr="00B64EDA">
        <w:rPr>
          <w:rFonts w:ascii="Arial" w:hAnsi="Arial" w:cs="David"/>
          <w:sz w:val="24"/>
          <w:szCs w:val="24"/>
          <w:rtl/>
        </w:rPr>
        <w:t>.</w:t>
      </w:r>
      <w:r w:rsidRPr="00B64EDA">
        <w:rPr>
          <w:rFonts w:ascii="Arial" w:hAnsi="Arial" w:cs="David" w:hint="cs"/>
          <w:sz w:val="24"/>
          <w:szCs w:val="24"/>
          <w:rtl/>
        </w:rPr>
        <w:t xml:space="preserve"> </w:t>
      </w:r>
      <w:r w:rsidRPr="00B64EDA">
        <w:rPr>
          <w:rFonts w:ascii="Arial" w:hAnsi="Arial" w:cs="David" w:hint="cs"/>
          <w:i/>
          <w:iCs/>
          <w:sz w:val="24"/>
          <w:szCs w:val="24"/>
          <w:rtl/>
        </w:rPr>
        <w:t>[יש לעדכן את התאריך בהתאם לנקבע במכרז]</w:t>
      </w:r>
    </w:p>
    <w:p w:rsidR="00B64EDA" w:rsidRPr="00B64EDA" w:rsidRDefault="00B64EDA" w:rsidP="00B64EDA">
      <w:pPr>
        <w:numPr>
          <w:ilvl w:val="2"/>
          <w:numId w:val="18"/>
        </w:numPr>
        <w:spacing w:after="0" w:line="360" w:lineRule="auto"/>
        <w:ind w:left="1982" w:hanging="709"/>
        <w:rPr>
          <w:rFonts w:ascii="Arial" w:hAnsi="Arial" w:cs="David"/>
          <w:sz w:val="24"/>
          <w:szCs w:val="24"/>
          <w:rtl/>
        </w:rPr>
      </w:pPr>
      <w:r w:rsidRPr="00B64EDA">
        <w:rPr>
          <w:rFonts w:ascii="Arial" w:hAnsi="Arial" w:cs="David"/>
          <w:b/>
          <w:bCs/>
          <w:sz w:val="24"/>
          <w:szCs w:val="24"/>
          <w:rtl/>
        </w:rPr>
        <w:t>תאריך התחלת הצמדה</w:t>
      </w:r>
      <w:r w:rsidRPr="00B64EDA">
        <w:rPr>
          <w:rFonts w:ascii="Arial" w:hAnsi="Arial" w:cs="David"/>
          <w:sz w:val="24"/>
          <w:szCs w:val="24"/>
          <w:rtl/>
        </w:rPr>
        <w:t xml:space="preserve"> – המועד </w:t>
      </w:r>
      <w:r w:rsidRPr="00B64EDA">
        <w:rPr>
          <w:rFonts w:ascii="Arial" w:hAnsi="Arial" w:cs="David"/>
          <w:b/>
          <w:bCs/>
          <w:sz w:val="24"/>
          <w:szCs w:val="24"/>
          <w:rtl/>
        </w:rPr>
        <w:t>שממנו</w:t>
      </w:r>
      <w:r w:rsidRPr="00B64EDA">
        <w:rPr>
          <w:rFonts w:ascii="Arial" w:hAnsi="Arial" w:cs="David"/>
          <w:sz w:val="24"/>
          <w:szCs w:val="24"/>
          <w:rtl/>
        </w:rPr>
        <w:t xml:space="preserve"> והלאה מחושבת ההצמדה (ככלל, 18 חודש מתאריך הבסיס, למעט האמור בסעיף</w:t>
      </w:r>
      <w:r w:rsidRPr="00B64EDA">
        <w:rPr>
          <w:rFonts w:ascii="Arial" w:hAnsi="Arial" w:cs="David" w:hint="cs"/>
          <w:sz w:val="24"/>
          <w:szCs w:val="24"/>
          <w:rtl/>
        </w:rPr>
        <w:t xml:space="preserve"> 12.3.3 </w:t>
      </w:r>
      <w:r w:rsidRPr="00B64EDA">
        <w:rPr>
          <w:rFonts w:ascii="Arial" w:hAnsi="Arial" w:cs="David"/>
          <w:sz w:val="24"/>
          <w:szCs w:val="24"/>
          <w:rtl/>
        </w:rPr>
        <w:t>)</w:t>
      </w:r>
      <w:r w:rsidRPr="00B64EDA">
        <w:rPr>
          <w:rFonts w:ascii="Arial" w:hAnsi="Arial" w:cs="David" w:hint="cs"/>
          <w:sz w:val="24"/>
          <w:szCs w:val="24"/>
          <w:rtl/>
        </w:rPr>
        <w:t xml:space="preserve"> </w:t>
      </w:r>
      <w:r w:rsidRPr="00B64EDA">
        <w:rPr>
          <w:rFonts w:ascii="Arial" w:hAnsi="Arial" w:cs="David"/>
          <w:sz w:val="24"/>
          <w:szCs w:val="24"/>
          <w:rtl/>
        </w:rPr>
        <w:t>–</w:t>
      </w:r>
      <w:r w:rsidRPr="00B64EDA">
        <w:rPr>
          <w:rFonts w:ascii="Arial" w:hAnsi="Arial" w:cs="David" w:hint="cs"/>
          <w:sz w:val="24"/>
          <w:szCs w:val="24"/>
          <w:rtl/>
        </w:rPr>
        <w:t xml:space="preserve"> </w:t>
      </w:r>
      <w:r w:rsidRPr="00B64EDA">
        <w:rPr>
          <w:rFonts w:ascii="Arial" w:hAnsi="Arial" w:cs="David" w:hint="cs"/>
          <w:b/>
          <w:bCs/>
          <w:sz w:val="24"/>
          <w:szCs w:val="24"/>
          <w:rtl/>
        </w:rPr>
        <w:t>_________</w:t>
      </w:r>
      <w:r w:rsidRPr="00B64EDA">
        <w:rPr>
          <w:rFonts w:ascii="Arial" w:hAnsi="Arial" w:cs="David"/>
          <w:sz w:val="24"/>
          <w:szCs w:val="24"/>
          <w:rtl/>
        </w:rPr>
        <w:t>.</w:t>
      </w:r>
      <w:r w:rsidRPr="00B64EDA">
        <w:rPr>
          <w:rFonts w:ascii="Arial" w:hAnsi="Arial" w:cs="David" w:hint="cs"/>
          <w:sz w:val="24"/>
          <w:szCs w:val="24"/>
          <w:rtl/>
        </w:rPr>
        <w:t xml:space="preserve"> </w:t>
      </w:r>
      <w:r w:rsidRPr="00B64EDA">
        <w:rPr>
          <w:rFonts w:ascii="Arial" w:hAnsi="Arial" w:cs="David" w:hint="cs"/>
          <w:i/>
          <w:iCs/>
          <w:sz w:val="24"/>
          <w:szCs w:val="24"/>
          <w:rtl/>
        </w:rPr>
        <w:t>[יש לעדכן אתהתאריך בהתאם לנקבע במכרז]</w:t>
      </w:r>
    </w:p>
    <w:p w:rsidR="00B64EDA" w:rsidRPr="00B64EDA" w:rsidRDefault="00B64EDA" w:rsidP="00B64EDA">
      <w:pPr>
        <w:numPr>
          <w:ilvl w:val="2"/>
          <w:numId w:val="18"/>
        </w:numPr>
        <w:spacing w:after="0" w:line="360" w:lineRule="auto"/>
        <w:ind w:left="1982" w:hanging="709"/>
        <w:rPr>
          <w:rFonts w:ascii="Arial" w:hAnsi="Arial" w:cs="David"/>
          <w:sz w:val="24"/>
          <w:szCs w:val="24"/>
          <w:rtl/>
        </w:rPr>
      </w:pPr>
      <w:r w:rsidRPr="00B64EDA">
        <w:rPr>
          <w:rFonts w:ascii="Arial" w:hAnsi="Arial" w:cs="David"/>
          <w:b/>
          <w:bCs/>
          <w:sz w:val="24"/>
          <w:szCs w:val="24"/>
          <w:rtl/>
        </w:rPr>
        <w:t>מדד התחלתי</w:t>
      </w:r>
      <w:r w:rsidRPr="00B64EDA">
        <w:rPr>
          <w:rFonts w:ascii="Arial" w:hAnsi="Arial" w:cs="David"/>
          <w:sz w:val="24"/>
          <w:szCs w:val="24"/>
          <w:rtl/>
        </w:rPr>
        <w:t xml:space="preserve"> – המדד הידוע בתאריך </w:t>
      </w:r>
      <w:r w:rsidRPr="00B64EDA">
        <w:rPr>
          <w:rFonts w:ascii="Arial" w:hAnsi="Arial" w:cs="David"/>
          <w:b/>
          <w:bCs/>
          <w:sz w:val="24"/>
          <w:szCs w:val="24"/>
          <w:rtl/>
        </w:rPr>
        <w:t>התחלת</w:t>
      </w:r>
      <w:r w:rsidRPr="00B64EDA">
        <w:rPr>
          <w:rFonts w:ascii="Arial" w:hAnsi="Arial" w:cs="David"/>
          <w:sz w:val="24"/>
          <w:szCs w:val="24"/>
          <w:rtl/>
        </w:rPr>
        <w:t xml:space="preserve"> ההצמדה</w:t>
      </w:r>
      <w:r w:rsidRPr="00B64EDA">
        <w:rPr>
          <w:rFonts w:ascii="Arial" w:hAnsi="Arial" w:cs="David" w:hint="cs"/>
          <w:sz w:val="24"/>
          <w:szCs w:val="24"/>
          <w:rtl/>
        </w:rPr>
        <w:t xml:space="preserve">, מדד חודש: </w:t>
      </w:r>
      <w:r w:rsidRPr="00B64EDA">
        <w:rPr>
          <w:rFonts w:ascii="Arial" w:hAnsi="Arial" w:cs="David" w:hint="cs"/>
          <w:sz w:val="24"/>
          <w:szCs w:val="24"/>
          <w:u w:val="single"/>
          <w:rtl/>
        </w:rPr>
        <w:t xml:space="preserve">               </w:t>
      </w:r>
      <w:r w:rsidRPr="00B64EDA">
        <w:rPr>
          <w:rFonts w:ascii="Arial" w:hAnsi="Arial" w:cs="David" w:hint="cs"/>
          <w:sz w:val="24"/>
          <w:szCs w:val="24"/>
          <w:rtl/>
        </w:rPr>
        <w:t xml:space="preserve">. </w:t>
      </w:r>
      <w:r w:rsidRPr="00B64EDA">
        <w:rPr>
          <w:rFonts w:ascii="Arial" w:hAnsi="Arial" w:cs="David" w:hint="cs"/>
          <w:i/>
          <w:iCs/>
          <w:sz w:val="24"/>
          <w:szCs w:val="24"/>
          <w:rtl/>
        </w:rPr>
        <w:t>[</w:t>
      </w:r>
      <w:r w:rsidRPr="00B64EDA">
        <w:rPr>
          <w:rFonts w:ascii="Arial" w:hAnsi="Arial" w:cs="David" w:hint="cs"/>
          <w:sz w:val="24"/>
          <w:szCs w:val="24"/>
          <w:rtl/>
        </w:rPr>
        <w:t xml:space="preserve">יש </w:t>
      </w:r>
      <w:r w:rsidRPr="00B64EDA">
        <w:rPr>
          <w:rFonts w:ascii="Arial" w:hAnsi="Arial" w:cs="David" w:hint="cs"/>
          <w:i/>
          <w:iCs/>
          <w:sz w:val="24"/>
          <w:szCs w:val="24"/>
          <w:rtl/>
        </w:rPr>
        <w:t>לעדכן את התאריך בהתאם לנקבע במכרז]</w:t>
      </w:r>
    </w:p>
    <w:p w:rsidR="00B64EDA" w:rsidRPr="00B64EDA" w:rsidRDefault="00B64EDA" w:rsidP="00B64EDA">
      <w:pPr>
        <w:numPr>
          <w:ilvl w:val="2"/>
          <w:numId w:val="18"/>
        </w:numPr>
        <w:spacing w:after="0" w:line="360" w:lineRule="auto"/>
        <w:ind w:left="1982" w:hanging="709"/>
        <w:rPr>
          <w:rFonts w:ascii="Arial" w:hAnsi="Arial" w:cs="David"/>
          <w:sz w:val="24"/>
          <w:szCs w:val="24"/>
          <w:rtl/>
        </w:rPr>
      </w:pPr>
      <w:r w:rsidRPr="00B64EDA">
        <w:rPr>
          <w:rFonts w:ascii="Arial" w:hAnsi="Arial" w:cs="David"/>
          <w:b/>
          <w:bCs/>
          <w:sz w:val="24"/>
          <w:szCs w:val="24"/>
          <w:rtl/>
        </w:rPr>
        <w:t>המדד הקובע</w:t>
      </w:r>
      <w:r w:rsidRPr="00B64EDA">
        <w:rPr>
          <w:rFonts w:ascii="Arial" w:hAnsi="Arial" w:cs="David"/>
          <w:sz w:val="24"/>
          <w:szCs w:val="24"/>
          <w:rtl/>
        </w:rPr>
        <w:t xml:space="preserve"> – המדד האחרון הידוע ביום מועד ביצוע ההצמדה.</w:t>
      </w:r>
      <w:r w:rsidRPr="00B64EDA">
        <w:rPr>
          <w:rFonts w:ascii="Arial" w:hAnsi="Arial" w:cs="David" w:hint="cs"/>
          <w:sz w:val="24"/>
          <w:szCs w:val="24"/>
          <w:rtl/>
        </w:rPr>
        <w:t xml:space="preserve"> </w:t>
      </w:r>
    </w:p>
    <w:p w:rsidR="00B64EDA" w:rsidRPr="00B64EDA" w:rsidRDefault="00B64EDA" w:rsidP="00B64EDA">
      <w:pPr>
        <w:numPr>
          <w:ilvl w:val="2"/>
          <w:numId w:val="18"/>
        </w:numPr>
        <w:spacing w:after="0" w:line="360" w:lineRule="auto"/>
        <w:ind w:left="1982" w:hanging="709"/>
        <w:rPr>
          <w:rFonts w:ascii="Arial" w:hAnsi="Arial" w:cs="David"/>
          <w:sz w:val="24"/>
          <w:szCs w:val="24"/>
          <w:rtl/>
        </w:rPr>
      </w:pPr>
      <w:r w:rsidRPr="00B64EDA">
        <w:rPr>
          <w:rFonts w:ascii="Arial" w:hAnsi="Arial" w:cs="David"/>
          <w:sz w:val="24"/>
          <w:szCs w:val="24"/>
          <w:rtl/>
        </w:rPr>
        <w:t xml:space="preserve">הצמדה שלילית – הצמדה </w:t>
      </w:r>
      <w:r w:rsidRPr="00B64EDA">
        <w:rPr>
          <w:rFonts w:ascii="Arial" w:hAnsi="Arial" w:cs="David"/>
          <w:b/>
          <w:bCs/>
          <w:sz w:val="24"/>
          <w:szCs w:val="24"/>
          <w:rtl/>
        </w:rPr>
        <w:t>המבוצעת</w:t>
      </w:r>
      <w:r w:rsidRPr="00B64EDA">
        <w:rPr>
          <w:rFonts w:ascii="Arial" w:hAnsi="Arial" w:cs="David"/>
          <w:sz w:val="24"/>
          <w:szCs w:val="24"/>
          <w:rtl/>
        </w:rPr>
        <w:t xml:space="preserve"> כאשר המדד או הרכב המדדים הקובע ירד אל מתחת לשיעור המדד ההתחלתי.</w:t>
      </w:r>
    </w:p>
    <w:p w:rsidR="00B64EDA" w:rsidRPr="00B64EDA" w:rsidRDefault="00B64EDA" w:rsidP="00B64EDA">
      <w:pPr>
        <w:numPr>
          <w:ilvl w:val="2"/>
          <w:numId w:val="18"/>
        </w:numPr>
        <w:spacing w:after="0" w:line="360" w:lineRule="auto"/>
        <w:ind w:left="1982" w:hanging="709"/>
        <w:rPr>
          <w:rFonts w:ascii="Arial" w:hAnsi="Arial" w:cs="David"/>
          <w:sz w:val="24"/>
          <w:szCs w:val="24"/>
          <w:rtl/>
        </w:rPr>
      </w:pPr>
      <w:r w:rsidRPr="00B64EDA">
        <w:rPr>
          <w:rFonts w:ascii="Arial" w:hAnsi="Arial" w:cs="David"/>
          <w:b/>
          <w:bCs/>
          <w:sz w:val="24"/>
          <w:szCs w:val="24"/>
          <w:rtl/>
        </w:rPr>
        <w:t>מדד המחירים לצרכן</w:t>
      </w:r>
      <w:r w:rsidRPr="00B64EDA">
        <w:rPr>
          <w:rFonts w:ascii="Arial" w:hAnsi="Arial" w:cs="David"/>
          <w:sz w:val="24"/>
          <w:szCs w:val="24"/>
          <w:rtl/>
        </w:rPr>
        <w:t xml:space="preserve"> – </w:t>
      </w:r>
      <w:r w:rsidRPr="00B64EDA">
        <w:rPr>
          <w:rFonts w:ascii="Arial" w:hAnsi="Arial" w:cs="David"/>
          <w:b/>
          <w:bCs/>
          <w:sz w:val="24"/>
          <w:szCs w:val="24"/>
          <w:rtl/>
        </w:rPr>
        <w:t>כפי</w:t>
      </w:r>
      <w:r w:rsidRPr="00B64EDA">
        <w:rPr>
          <w:rFonts w:ascii="Arial" w:hAnsi="Arial" w:cs="David"/>
          <w:sz w:val="24"/>
          <w:szCs w:val="24"/>
          <w:rtl/>
        </w:rPr>
        <w:t xml:space="preserve"> שמפורסם על ידי הלשכה המרכזית לסטטיסטיקה או מי שהוסמך על ידי ממשלת ישראל להחליפה.</w:t>
      </w:r>
      <w:r w:rsidRPr="00B64EDA">
        <w:rPr>
          <w:rFonts w:ascii="Arial" w:hAnsi="Arial" w:cs="David" w:hint="cs"/>
          <w:sz w:val="24"/>
          <w:szCs w:val="24"/>
          <w:rtl/>
        </w:rPr>
        <w:t xml:space="preserve"> </w:t>
      </w:r>
    </w:p>
    <w:p w:rsidR="00B64EDA" w:rsidRPr="00B64EDA" w:rsidRDefault="00B64EDA" w:rsidP="00B64EDA">
      <w:pPr>
        <w:spacing w:after="0" w:line="360" w:lineRule="auto"/>
        <w:ind w:left="1982"/>
        <w:rPr>
          <w:rFonts w:ascii="Arial" w:hAnsi="Arial" w:cs="David"/>
          <w:sz w:val="24"/>
          <w:szCs w:val="24"/>
          <w:rtl/>
        </w:rPr>
      </w:pPr>
    </w:p>
    <w:p w:rsidR="00B64EDA" w:rsidRPr="00B64EDA" w:rsidRDefault="00B64EDA" w:rsidP="00B64EDA">
      <w:pPr>
        <w:numPr>
          <w:ilvl w:val="1"/>
          <w:numId w:val="18"/>
        </w:numPr>
        <w:spacing w:after="0" w:line="360" w:lineRule="auto"/>
        <w:ind w:left="942" w:hanging="567"/>
        <w:rPr>
          <w:rFonts w:ascii="Times New Roman" w:hAnsi="Times New Roman" w:cs="David"/>
          <w:sz w:val="24"/>
          <w:szCs w:val="24"/>
          <w:u w:val="single"/>
          <w:rtl/>
        </w:rPr>
      </w:pPr>
      <w:r w:rsidRPr="00B64EDA">
        <w:rPr>
          <w:rFonts w:ascii="Times New Roman" w:hAnsi="Times New Roman" w:cs="David" w:hint="cs"/>
          <w:sz w:val="24"/>
          <w:szCs w:val="24"/>
          <w:u w:val="single"/>
          <w:rtl/>
        </w:rPr>
        <w:t>ע</w:t>
      </w:r>
      <w:r w:rsidRPr="00B64EDA">
        <w:rPr>
          <w:rFonts w:ascii="Times New Roman" w:hAnsi="Times New Roman" w:cs="David"/>
          <w:sz w:val="24"/>
          <w:szCs w:val="24"/>
          <w:u w:val="single"/>
          <w:rtl/>
        </w:rPr>
        <w:t xml:space="preserve">קרונות ביצוע הצמדה </w:t>
      </w:r>
    </w:p>
    <w:p w:rsidR="00B64EDA" w:rsidRPr="00B64EDA" w:rsidRDefault="00B64EDA" w:rsidP="00B64EDA">
      <w:pPr>
        <w:numPr>
          <w:ilvl w:val="2"/>
          <w:numId w:val="18"/>
        </w:numPr>
        <w:spacing w:after="0" w:line="360" w:lineRule="auto"/>
        <w:ind w:left="1982" w:hanging="1040"/>
        <w:rPr>
          <w:rFonts w:ascii="Arial" w:hAnsi="Arial" w:cs="David"/>
          <w:sz w:val="24"/>
          <w:szCs w:val="24"/>
        </w:rPr>
      </w:pPr>
      <w:r w:rsidRPr="00B64EDA">
        <w:rPr>
          <w:rFonts w:ascii="Arial" w:hAnsi="Arial" w:cs="David"/>
          <w:sz w:val="24"/>
          <w:szCs w:val="24"/>
          <w:rtl/>
        </w:rPr>
        <w:t>המחירים</w:t>
      </w:r>
      <w:r w:rsidRPr="00B64EDA">
        <w:rPr>
          <w:rFonts w:ascii="Arial" w:hAnsi="Arial" w:cs="David"/>
          <w:sz w:val="24"/>
          <w:szCs w:val="24"/>
        </w:rPr>
        <w:t xml:space="preserve"> </w:t>
      </w:r>
      <w:r w:rsidRPr="00B64EDA">
        <w:rPr>
          <w:rFonts w:ascii="Arial" w:hAnsi="Arial" w:cs="David"/>
          <w:sz w:val="24"/>
          <w:szCs w:val="24"/>
          <w:rtl/>
        </w:rPr>
        <w:t>יוצמדו</w:t>
      </w:r>
      <w:r w:rsidRPr="00B64EDA">
        <w:rPr>
          <w:rFonts w:ascii="Arial" w:hAnsi="Arial" w:cs="David"/>
          <w:sz w:val="24"/>
          <w:szCs w:val="24"/>
        </w:rPr>
        <w:t xml:space="preserve"> </w:t>
      </w:r>
      <w:r w:rsidRPr="00B64EDA">
        <w:rPr>
          <w:rFonts w:ascii="Arial" w:hAnsi="Arial" w:cs="David"/>
          <w:sz w:val="24"/>
          <w:szCs w:val="24"/>
          <w:rtl/>
        </w:rPr>
        <w:t>לשינויים</w:t>
      </w:r>
      <w:r w:rsidRPr="00B64EDA">
        <w:rPr>
          <w:rFonts w:ascii="Arial" w:hAnsi="Arial" w:cs="David"/>
          <w:sz w:val="24"/>
          <w:szCs w:val="24"/>
        </w:rPr>
        <w:t xml:space="preserve"> </w:t>
      </w:r>
      <w:r w:rsidRPr="00B64EDA">
        <w:rPr>
          <w:rFonts w:ascii="Arial" w:hAnsi="Arial" w:cs="David"/>
          <w:sz w:val="24"/>
          <w:szCs w:val="24"/>
          <w:rtl/>
        </w:rPr>
        <w:t>ב</w:t>
      </w:r>
      <w:r w:rsidRPr="00B64EDA">
        <w:rPr>
          <w:rFonts w:ascii="Arial" w:hAnsi="Arial" w:cs="David" w:hint="cs"/>
          <w:sz w:val="24"/>
          <w:szCs w:val="24"/>
          <w:rtl/>
        </w:rPr>
        <w:softHyphen/>
      </w:r>
      <w:r w:rsidRPr="00B64EDA">
        <w:rPr>
          <w:rFonts w:ascii="Arial" w:hAnsi="Arial" w:cs="David" w:hint="cs"/>
          <w:sz w:val="24"/>
          <w:szCs w:val="24"/>
          <w:u w:val="single"/>
          <w:rtl/>
        </w:rPr>
        <w:t xml:space="preserve">מדד המחירים לצרכן </w:t>
      </w:r>
      <w:r w:rsidRPr="00B64EDA">
        <w:rPr>
          <w:rFonts w:ascii="Arial" w:hAnsi="Arial" w:cs="David"/>
          <w:sz w:val="24"/>
          <w:szCs w:val="24"/>
          <w:rtl/>
        </w:rPr>
        <w:t>(להלן</w:t>
      </w:r>
      <w:r w:rsidRPr="00B64EDA">
        <w:rPr>
          <w:rFonts w:ascii="Arial" w:hAnsi="Arial" w:cs="David" w:hint="cs"/>
          <w:sz w:val="24"/>
          <w:szCs w:val="24"/>
          <w:rtl/>
        </w:rPr>
        <w:t>:</w:t>
      </w:r>
      <w:r w:rsidRPr="00B64EDA">
        <w:rPr>
          <w:rFonts w:ascii="Arial" w:hAnsi="Arial" w:cs="David"/>
          <w:sz w:val="24"/>
          <w:szCs w:val="24"/>
          <w:rtl/>
        </w:rPr>
        <w:t xml:space="preserve"> </w:t>
      </w:r>
      <w:r w:rsidRPr="00B64EDA">
        <w:rPr>
          <w:rFonts w:ascii="Arial" w:hAnsi="Arial" w:cs="David" w:hint="cs"/>
          <w:sz w:val="24"/>
          <w:szCs w:val="24"/>
          <w:rtl/>
        </w:rPr>
        <w:t>"</w:t>
      </w:r>
      <w:r w:rsidRPr="00B64EDA">
        <w:rPr>
          <w:rFonts w:ascii="Arial" w:hAnsi="Arial" w:cs="David"/>
          <w:sz w:val="24"/>
          <w:szCs w:val="24"/>
          <w:rtl/>
        </w:rPr>
        <w:t>המדד</w:t>
      </w:r>
      <w:r w:rsidRPr="00B64EDA">
        <w:rPr>
          <w:rFonts w:ascii="Arial" w:hAnsi="Arial" w:cs="David" w:hint="cs"/>
          <w:sz w:val="24"/>
          <w:szCs w:val="24"/>
          <w:rtl/>
        </w:rPr>
        <w:t>"</w:t>
      </w:r>
      <w:r w:rsidRPr="00B64EDA">
        <w:rPr>
          <w:rFonts w:ascii="Arial" w:hAnsi="Arial" w:cs="David"/>
          <w:sz w:val="24"/>
          <w:szCs w:val="24"/>
          <w:rtl/>
        </w:rPr>
        <w:t>).</w:t>
      </w:r>
      <w:r w:rsidRPr="00B64EDA">
        <w:rPr>
          <w:rFonts w:ascii="Arial" w:hAnsi="Arial" w:cs="David"/>
          <w:sz w:val="24"/>
          <w:szCs w:val="24"/>
        </w:rPr>
        <w:t xml:space="preserve"> </w:t>
      </w:r>
    </w:p>
    <w:p w:rsidR="00B64EDA" w:rsidRPr="00B64EDA" w:rsidRDefault="00B64EDA" w:rsidP="00B64EDA">
      <w:pPr>
        <w:numPr>
          <w:ilvl w:val="2"/>
          <w:numId w:val="18"/>
        </w:numPr>
        <w:spacing w:after="0" w:line="360" w:lineRule="auto"/>
        <w:ind w:left="1982" w:hanging="1040"/>
        <w:rPr>
          <w:rFonts w:ascii="Arial" w:hAnsi="Arial" w:cs="David"/>
          <w:sz w:val="24"/>
          <w:szCs w:val="24"/>
        </w:rPr>
      </w:pPr>
      <w:r w:rsidRPr="00B64EDA">
        <w:rPr>
          <w:rFonts w:ascii="Arial" w:hAnsi="Arial" w:cs="David" w:hint="cs"/>
          <w:sz w:val="24"/>
          <w:szCs w:val="24"/>
          <w:rtl/>
        </w:rPr>
        <w:t>סכום ההצמדה שיחושב יתווסף (או יופחת, אם חלה ירידה במדד הרלוונטי) לתעריפים שנקבעו בהתקשרות.</w:t>
      </w:r>
    </w:p>
    <w:p w:rsidR="00B64EDA" w:rsidRPr="00B64EDA" w:rsidRDefault="00B64EDA" w:rsidP="00B64EDA">
      <w:pPr>
        <w:numPr>
          <w:ilvl w:val="2"/>
          <w:numId w:val="18"/>
        </w:numPr>
        <w:spacing w:after="0" w:line="360" w:lineRule="auto"/>
        <w:ind w:left="1982" w:hanging="1040"/>
        <w:rPr>
          <w:rFonts w:ascii="Arial" w:hAnsi="Arial" w:cs="David"/>
          <w:sz w:val="24"/>
          <w:szCs w:val="24"/>
        </w:rPr>
      </w:pPr>
      <w:r w:rsidRPr="00B64EDA">
        <w:rPr>
          <w:rFonts w:ascii="Arial" w:hAnsi="Arial" w:cs="David" w:hint="cs"/>
          <w:sz w:val="24"/>
          <w:szCs w:val="24"/>
          <w:rtl/>
        </w:rPr>
        <w:t>ביצוע הצמדה יהיה גם במקרים שבהם מדובר בהצמדה שלילית.</w:t>
      </w:r>
    </w:p>
    <w:p w:rsidR="00B64EDA" w:rsidRPr="00B64EDA" w:rsidRDefault="00B64EDA" w:rsidP="00B64EDA">
      <w:pPr>
        <w:numPr>
          <w:ilvl w:val="2"/>
          <w:numId w:val="18"/>
        </w:numPr>
        <w:tabs>
          <w:tab w:val="num" w:pos="2076"/>
        </w:tabs>
        <w:spacing w:after="0" w:line="360" w:lineRule="auto"/>
        <w:ind w:left="1982" w:hanging="1040"/>
        <w:rPr>
          <w:rFonts w:ascii="Arial" w:hAnsi="Arial" w:cs="David"/>
          <w:sz w:val="24"/>
          <w:szCs w:val="24"/>
        </w:rPr>
      </w:pPr>
      <w:r w:rsidRPr="00B64EDA">
        <w:rPr>
          <w:rFonts w:ascii="Arial" w:hAnsi="Arial" w:cs="David" w:hint="cs"/>
          <w:sz w:val="24"/>
          <w:szCs w:val="24"/>
          <w:rtl/>
        </w:rPr>
        <w:t xml:space="preserve">ביצוע ההצמדה יהיה במועד קבלת הטובין / מועד קבלת החשבונית במשרד </w:t>
      </w:r>
      <w:r w:rsidRPr="00B64EDA">
        <w:rPr>
          <w:rFonts w:ascii="Arial" w:hAnsi="Arial" w:cs="David" w:hint="cs"/>
          <w:i/>
          <w:iCs/>
          <w:sz w:val="24"/>
          <w:szCs w:val="24"/>
          <w:rtl/>
        </w:rPr>
        <w:t>[יש למחוק את המיותר]</w:t>
      </w:r>
    </w:p>
    <w:p w:rsidR="00B64EDA" w:rsidRPr="00B64EDA" w:rsidRDefault="00B64EDA" w:rsidP="00B64EDA">
      <w:pPr>
        <w:keepNext/>
        <w:numPr>
          <w:ilvl w:val="1"/>
          <w:numId w:val="18"/>
        </w:numPr>
        <w:spacing w:after="0" w:line="360" w:lineRule="auto"/>
        <w:ind w:left="1276" w:hanging="901"/>
        <w:rPr>
          <w:rFonts w:ascii="Times New Roman" w:hAnsi="Times New Roman" w:cs="David"/>
          <w:sz w:val="24"/>
          <w:szCs w:val="24"/>
          <w:u w:val="single"/>
        </w:rPr>
      </w:pPr>
      <w:r w:rsidRPr="00B64EDA">
        <w:rPr>
          <w:rFonts w:ascii="Times New Roman" w:hAnsi="Times New Roman" w:cs="David" w:hint="cs"/>
          <w:sz w:val="24"/>
          <w:szCs w:val="24"/>
          <w:u w:val="single"/>
          <w:rtl/>
        </w:rPr>
        <w:lastRenderedPageBreak/>
        <w:t xml:space="preserve">מנגנון </w:t>
      </w:r>
      <w:r w:rsidRPr="00B64EDA">
        <w:rPr>
          <w:rFonts w:ascii="Times New Roman" w:hAnsi="Times New Roman" w:cs="David" w:hint="eastAsia"/>
          <w:sz w:val="24"/>
          <w:szCs w:val="24"/>
          <w:u w:val="single"/>
          <w:rtl/>
        </w:rPr>
        <w:t>ביצוע</w:t>
      </w:r>
      <w:r w:rsidRPr="00B64EDA">
        <w:rPr>
          <w:rFonts w:ascii="Times New Roman" w:hAnsi="Times New Roman" w:cs="David"/>
          <w:sz w:val="24"/>
          <w:szCs w:val="24"/>
          <w:u w:val="single"/>
          <w:rtl/>
        </w:rPr>
        <w:t xml:space="preserve"> </w:t>
      </w:r>
      <w:r w:rsidRPr="00B64EDA">
        <w:rPr>
          <w:rFonts w:ascii="Times New Roman" w:hAnsi="Times New Roman" w:cs="David" w:hint="eastAsia"/>
          <w:sz w:val="24"/>
          <w:szCs w:val="24"/>
          <w:u w:val="single"/>
          <w:rtl/>
        </w:rPr>
        <w:t>הצמדה</w:t>
      </w:r>
    </w:p>
    <w:p w:rsidR="00B64EDA" w:rsidRPr="00B64EDA" w:rsidRDefault="00B64EDA" w:rsidP="00B64EDA">
      <w:pPr>
        <w:numPr>
          <w:ilvl w:val="2"/>
          <w:numId w:val="18"/>
        </w:numPr>
        <w:spacing w:after="0" w:line="360" w:lineRule="auto"/>
        <w:ind w:left="1982" w:hanging="709"/>
        <w:rPr>
          <w:rFonts w:ascii="Times New Roman" w:hAnsi="Times New Roman" w:cs="David"/>
          <w:sz w:val="24"/>
          <w:szCs w:val="24"/>
        </w:rPr>
      </w:pPr>
      <w:bookmarkStart w:id="1" w:name="_Ref353196419"/>
      <w:r w:rsidRPr="00B64EDA">
        <w:rPr>
          <w:rFonts w:ascii="Arial" w:hAnsi="Arial" w:cs="David"/>
          <w:sz w:val="24"/>
          <w:szCs w:val="24"/>
          <w:rtl/>
        </w:rPr>
        <w:t>ביצוע ההצמדה יחל לאחר תום 18 חודשים מ</w:t>
      </w:r>
      <w:r w:rsidRPr="00B64EDA">
        <w:rPr>
          <w:rFonts w:ascii="Arial" w:hAnsi="Arial" w:cs="David" w:hint="cs"/>
          <w:sz w:val="24"/>
          <w:szCs w:val="24"/>
          <w:rtl/>
        </w:rPr>
        <w:t xml:space="preserve">תאריך </w:t>
      </w:r>
      <w:r w:rsidRPr="00B64EDA">
        <w:rPr>
          <w:rFonts w:ascii="Arial" w:hAnsi="Arial" w:cs="David"/>
          <w:sz w:val="24"/>
          <w:szCs w:val="24"/>
          <w:rtl/>
        </w:rPr>
        <w:t>הבסיס</w:t>
      </w:r>
      <w:r w:rsidRPr="00B64EDA">
        <w:rPr>
          <w:rFonts w:ascii="Arial" w:hAnsi="Arial" w:cs="David" w:hint="cs"/>
          <w:sz w:val="24"/>
          <w:szCs w:val="24"/>
          <w:rtl/>
        </w:rPr>
        <w:t xml:space="preserve">, למעט במקרה המפורט בסעיף </w:t>
      </w:r>
      <w:r w:rsidRPr="00B64EDA">
        <w:rPr>
          <w:rFonts w:ascii="Arial" w:hAnsi="Arial" w:cs="David"/>
          <w:sz w:val="24"/>
          <w:szCs w:val="24"/>
          <w:rtl/>
        </w:rPr>
        <w:fldChar w:fldCharType="begin"/>
      </w:r>
      <w:r w:rsidRPr="00B64EDA">
        <w:rPr>
          <w:rFonts w:ascii="Arial" w:hAnsi="Arial" w:cs="David"/>
          <w:sz w:val="24"/>
          <w:szCs w:val="24"/>
          <w:rtl/>
        </w:rPr>
        <w:instrText xml:space="preserve"> </w:instrText>
      </w:r>
      <w:r w:rsidRPr="00B64EDA">
        <w:rPr>
          <w:rFonts w:ascii="Arial" w:hAnsi="Arial" w:cs="David" w:hint="cs"/>
          <w:sz w:val="24"/>
          <w:szCs w:val="24"/>
        </w:rPr>
        <w:instrText>REF</w:instrText>
      </w:r>
      <w:r w:rsidRPr="00B64EDA">
        <w:rPr>
          <w:rFonts w:ascii="Arial" w:hAnsi="Arial" w:cs="David" w:hint="cs"/>
          <w:sz w:val="24"/>
          <w:szCs w:val="24"/>
          <w:rtl/>
        </w:rPr>
        <w:instrText xml:space="preserve"> _</w:instrText>
      </w:r>
      <w:r w:rsidRPr="00B64EDA">
        <w:rPr>
          <w:rFonts w:ascii="Arial" w:hAnsi="Arial" w:cs="David" w:hint="cs"/>
          <w:sz w:val="24"/>
          <w:szCs w:val="24"/>
        </w:rPr>
        <w:instrText>Ref353709015 \r \h</w:instrText>
      </w:r>
      <w:r w:rsidRPr="00B64EDA">
        <w:rPr>
          <w:rFonts w:ascii="Arial" w:hAnsi="Arial" w:cs="David"/>
          <w:sz w:val="24"/>
          <w:szCs w:val="24"/>
          <w:rtl/>
        </w:rPr>
        <w:instrText xml:space="preserve">  \* </w:instrText>
      </w:r>
      <w:r w:rsidRPr="00B64EDA">
        <w:rPr>
          <w:rFonts w:ascii="Arial" w:hAnsi="Arial" w:cs="David"/>
          <w:sz w:val="24"/>
          <w:szCs w:val="24"/>
        </w:rPr>
        <w:instrText>MERGEFORMAT</w:instrText>
      </w:r>
      <w:r w:rsidRPr="00B64EDA">
        <w:rPr>
          <w:rFonts w:ascii="Arial" w:hAnsi="Arial" w:cs="David"/>
          <w:sz w:val="24"/>
          <w:szCs w:val="24"/>
          <w:rtl/>
        </w:rPr>
        <w:instrText xml:space="preserve"> </w:instrText>
      </w:r>
      <w:r w:rsidRPr="00B64EDA">
        <w:rPr>
          <w:rFonts w:ascii="Arial" w:hAnsi="Arial" w:cs="David"/>
          <w:sz w:val="24"/>
          <w:szCs w:val="24"/>
          <w:rtl/>
        </w:rPr>
      </w:r>
      <w:r w:rsidRPr="00B64EDA">
        <w:rPr>
          <w:rFonts w:ascii="Arial" w:hAnsi="Arial" w:cs="David"/>
          <w:sz w:val="24"/>
          <w:szCs w:val="24"/>
          <w:rtl/>
        </w:rPr>
        <w:fldChar w:fldCharType="separate"/>
      </w:r>
      <w:r w:rsidR="001C16D5">
        <w:rPr>
          <w:rFonts w:ascii="Arial" w:hAnsi="Arial" w:cs="David"/>
          <w:sz w:val="24"/>
          <w:szCs w:val="24"/>
          <w:cs/>
        </w:rPr>
        <w:t>‎</w:t>
      </w:r>
      <w:r w:rsidR="001C16D5">
        <w:rPr>
          <w:rFonts w:ascii="Arial" w:hAnsi="Arial" w:cs="David"/>
          <w:sz w:val="24"/>
          <w:szCs w:val="24"/>
        </w:rPr>
        <w:t>12.3.3</w:t>
      </w:r>
      <w:r w:rsidRPr="00B64EDA">
        <w:rPr>
          <w:rFonts w:ascii="Arial" w:hAnsi="Arial" w:cs="David"/>
          <w:sz w:val="24"/>
          <w:szCs w:val="24"/>
          <w:rtl/>
        </w:rPr>
        <w:fldChar w:fldCharType="end"/>
      </w:r>
      <w:r w:rsidRPr="00B64EDA">
        <w:rPr>
          <w:rFonts w:ascii="Arial" w:hAnsi="Arial" w:cs="David" w:hint="cs"/>
          <w:sz w:val="24"/>
          <w:szCs w:val="24"/>
          <w:rtl/>
        </w:rPr>
        <w:t>.</w:t>
      </w:r>
      <w:r w:rsidRPr="00B64EDA">
        <w:rPr>
          <w:rFonts w:ascii="Arial" w:hAnsi="Arial" w:cs="David"/>
          <w:sz w:val="24"/>
          <w:szCs w:val="24"/>
          <w:rtl/>
        </w:rPr>
        <w:t xml:space="preserve"> </w:t>
      </w:r>
      <w:r w:rsidRPr="00B64EDA">
        <w:rPr>
          <w:rFonts w:ascii="Times New Roman" w:hAnsi="Times New Roman" w:cs="David" w:hint="cs"/>
          <w:sz w:val="24"/>
          <w:szCs w:val="24"/>
          <w:rtl/>
        </w:rPr>
        <w:t>המדד הידוע ביום זה ייקבע כמדד ההתחלתי.</w:t>
      </w:r>
      <w:bookmarkEnd w:id="1"/>
    </w:p>
    <w:p w:rsidR="00B64EDA" w:rsidRPr="00B64EDA" w:rsidRDefault="00B64EDA" w:rsidP="00B64EDA">
      <w:pPr>
        <w:numPr>
          <w:ilvl w:val="2"/>
          <w:numId w:val="18"/>
        </w:numPr>
        <w:spacing w:after="0" w:line="360" w:lineRule="auto"/>
        <w:ind w:left="1982" w:hanging="709"/>
        <w:rPr>
          <w:rFonts w:ascii="Arial" w:hAnsi="Arial" w:cs="David"/>
          <w:sz w:val="24"/>
          <w:szCs w:val="24"/>
        </w:rPr>
      </w:pPr>
      <w:bookmarkStart w:id="2" w:name="_Ref353709105"/>
      <w:r w:rsidRPr="00B64EDA">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B64EDA" w:rsidRPr="00B64EDA" w:rsidRDefault="00B64EDA" w:rsidP="00B64EDA">
      <w:pPr>
        <w:numPr>
          <w:ilvl w:val="2"/>
          <w:numId w:val="18"/>
        </w:numPr>
        <w:spacing w:after="0" w:line="360" w:lineRule="auto"/>
        <w:ind w:left="1982" w:hanging="709"/>
        <w:rPr>
          <w:rFonts w:ascii="Arial" w:hAnsi="Arial" w:cs="David"/>
          <w:sz w:val="24"/>
          <w:szCs w:val="24"/>
        </w:rPr>
      </w:pPr>
      <w:bookmarkStart w:id="3" w:name="_Ref353709015"/>
      <w:r w:rsidRPr="00B64EDA">
        <w:rPr>
          <w:rFonts w:ascii="Arial" w:hAnsi="Arial" w:cs="David"/>
          <w:sz w:val="24"/>
          <w:szCs w:val="24"/>
          <w:rtl/>
        </w:rPr>
        <w:t xml:space="preserve">על אף </w:t>
      </w:r>
      <w:r w:rsidRPr="00B64EDA">
        <w:rPr>
          <w:rFonts w:ascii="Arial" w:hAnsi="Arial" w:cs="David" w:hint="cs"/>
          <w:sz w:val="24"/>
          <w:szCs w:val="24"/>
          <w:rtl/>
        </w:rPr>
        <w:t xml:space="preserve">האמור בסעיף </w:t>
      </w:r>
      <w:r w:rsidRPr="00B64EDA">
        <w:rPr>
          <w:rFonts w:ascii="Arial" w:hAnsi="Arial" w:cs="David"/>
          <w:sz w:val="24"/>
          <w:szCs w:val="24"/>
          <w:rtl/>
        </w:rPr>
        <w:fldChar w:fldCharType="begin"/>
      </w:r>
      <w:r w:rsidRPr="00B64EDA">
        <w:rPr>
          <w:rFonts w:ascii="Arial" w:hAnsi="Arial" w:cs="David"/>
          <w:sz w:val="24"/>
          <w:szCs w:val="24"/>
          <w:rtl/>
        </w:rPr>
        <w:instrText xml:space="preserve"> </w:instrText>
      </w:r>
      <w:r w:rsidRPr="00B64EDA">
        <w:rPr>
          <w:rFonts w:ascii="Arial" w:hAnsi="Arial" w:cs="David"/>
          <w:sz w:val="24"/>
          <w:szCs w:val="24"/>
        </w:rPr>
        <w:instrText>REF</w:instrText>
      </w:r>
      <w:r w:rsidRPr="00B64EDA">
        <w:rPr>
          <w:rFonts w:ascii="Arial" w:hAnsi="Arial" w:cs="David"/>
          <w:sz w:val="24"/>
          <w:szCs w:val="24"/>
          <w:rtl/>
        </w:rPr>
        <w:instrText xml:space="preserve"> _</w:instrText>
      </w:r>
      <w:r w:rsidRPr="00B64EDA">
        <w:rPr>
          <w:rFonts w:ascii="Arial" w:hAnsi="Arial" w:cs="David"/>
          <w:sz w:val="24"/>
          <w:szCs w:val="24"/>
        </w:rPr>
        <w:instrText>Ref353196419 \r \h</w:instrText>
      </w:r>
      <w:r w:rsidRPr="00B64EDA">
        <w:rPr>
          <w:rFonts w:ascii="Arial" w:hAnsi="Arial" w:cs="David"/>
          <w:sz w:val="24"/>
          <w:szCs w:val="24"/>
          <w:rtl/>
        </w:rPr>
        <w:instrText xml:space="preserve">  \* </w:instrText>
      </w:r>
      <w:r w:rsidRPr="00B64EDA">
        <w:rPr>
          <w:rFonts w:ascii="Arial" w:hAnsi="Arial" w:cs="David"/>
          <w:sz w:val="24"/>
          <w:szCs w:val="24"/>
        </w:rPr>
        <w:instrText>MERGEFORMAT</w:instrText>
      </w:r>
      <w:r w:rsidRPr="00B64EDA">
        <w:rPr>
          <w:rFonts w:ascii="Arial" w:hAnsi="Arial" w:cs="David"/>
          <w:sz w:val="24"/>
          <w:szCs w:val="24"/>
          <w:rtl/>
        </w:rPr>
        <w:instrText xml:space="preserve"> </w:instrText>
      </w:r>
      <w:r w:rsidRPr="00B64EDA">
        <w:rPr>
          <w:rFonts w:ascii="Arial" w:hAnsi="Arial" w:cs="David"/>
          <w:sz w:val="24"/>
          <w:szCs w:val="24"/>
          <w:rtl/>
        </w:rPr>
      </w:r>
      <w:r w:rsidRPr="00B64EDA">
        <w:rPr>
          <w:rFonts w:ascii="Arial" w:hAnsi="Arial" w:cs="David"/>
          <w:sz w:val="24"/>
          <w:szCs w:val="24"/>
          <w:rtl/>
        </w:rPr>
        <w:fldChar w:fldCharType="separate"/>
      </w:r>
      <w:r w:rsidR="001C16D5">
        <w:rPr>
          <w:rFonts w:ascii="Arial" w:hAnsi="Arial" w:cs="David"/>
          <w:sz w:val="24"/>
          <w:szCs w:val="24"/>
          <w:cs/>
        </w:rPr>
        <w:t>‎</w:t>
      </w:r>
      <w:r w:rsidR="001C16D5">
        <w:rPr>
          <w:rFonts w:ascii="Arial" w:hAnsi="Arial" w:cs="David"/>
          <w:sz w:val="24"/>
          <w:szCs w:val="24"/>
        </w:rPr>
        <w:t>12.3.1</w:t>
      </w:r>
      <w:r w:rsidRPr="00B64EDA">
        <w:rPr>
          <w:rFonts w:ascii="Arial" w:hAnsi="Arial" w:cs="David"/>
          <w:sz w:val="24"/>
          <w:szCs w:val="24"/>
          <w:rtl/>
        </w:rPr>
        <w:fldChar w:fldCharType="end"/>
      </w:r>
      <w:r w:rsidRPr="00B64EDA">
        <w:rPr>
          <w:rFonts w:ascii="Arial" w:hAnsi="Arial" w:cs="David"/>
          <w:sz w:val="24"/>
          <w:szCs w:val="24"/>
          <w:rtl/>
        </w:rPr>
        <w:t>,</w:t>
      </w:r>
      <w:r w:rsidRPr="00B64EDA">
        <w:rPr>
          <w:rFonts w:ascii="Arial" w:hAnsi="Arial" w:cs="David"/>
          <w:sz w:val="24"/>
          <w:szCs w:val="24"/>
        </w:rPr>
        <w:t xml:space="preserve"> </w:t>
      </w:r>
      <w:r w:rsidRPr="00B64EDA">
        <w:rPr>
          <w:rFonts w:ascii="Arial" w:hAnsi="Arial" w:cs="David"/>
          <w:sz w:val="24"/>
          <w:szCs w:val="24"/>
          <w:rtl/>
        </w:rPr>
        <w:t>אם</w:t>
      </w:r>
      <w:r w:rsidRPr="00B64EDA">
        <w:rPr>
          <w:rFonts w:ascii="Arial" w:hAnsi="Arial" w:cs="David"/>
          <w:sz w:val="24"/>
          <w:szCs w:val="24"/>
        </w:rPr>
        <w:t xml:space="preserve"> </w:t>
      </w:r>
      <w:r w:rsidRPr="00B64EDA">
        <w:rPr>
          <w:rFonts w:ascii="Arial" w:hAnsi="Arial" w:cs="David"/>
          <w:sz w:val="24"/>
          <w:szCs w:val="24"/>
          <w:rtl/>
        </w:rPr>
        <w:t>ב</w:t>
      </w:r>
      <w:r w:rsidRPr="00B64EDA">
        <w:rPr>
          <w:rFonts w:ascii="Arial" w:hAnsi="Arial" w:cs="David" w:hint="cs"/>
          <w:sz w:val="24"/>
          <w:szCs w:val="24"/>
          <w:rtl/>
        </w:rPr>
        <w:t>מועד מסוים (להלן: "יום השינוי") ב</w:t>
      </w:r>
      <w:r w:rsidRPr="00B64EDA">
        <w:rPr>
          <w:rFonts w:ascii="Arial" w:hAnsi="Arial" w:cs="David"/>
          <w:sz w:val="24"/>
          <w:szCs w:val="24"/>
          <w:rtl/>
        </w:rPr>
        <w:t>מהלך</w:t>
      </w:r>
      <w:r w:rsidRPr="00B64EDA">
        <w:rPr>
          <w:rFonts w:ascii="Arial" w:hAnsi="Arial" w:cs="David"/>
          <w:sz w:val="24"/>
          <w:szCs w:val="24"/>
        </w:rPr>
        <w:t xml:space="preserve"> 18 </w:t>
      </w:r>
      <w:r w:rsidRPr="00B64EDA">
        <w:rPr>
          <w:rFonts w:ascii="Arial" w:hAnsi="Arial" w:cs="David" w:hint="cs"/>
          <w:sz w:val="24"/>
          <w:szCs w:val="24"/>
          <w:rtl/>
        </w:rPr>
        <w:t xml:space="preserve"> </w:t>
      </w:r>
      <w:r w:rsidRPr="00B64EDA">
        <w:rPr>
          <w:rFonts w:ascii="Arial" w:hAnsi="Arial" w:cs="David"/>
          <w:sz w:val="24"/>
          <w:szCs w:val="24"/>
          <w:rtl/>
        </w:rPr>
        <w:t>החודשים</w:t>
      </w:r>
      <w:r w:rsidRPr="00B64EDA">
        <w:rPr>
          <w:rFonts w:ascii="Arial" w:hAnsi="Arial" w:cs="David"/>
          <w:sz w:val="24"/>
          <w:szCs w:val="24"/>
        </w:rPr>
        <w:t xml:space="preserve"> </w:t>
      </w:r>
      <w:r w:rsidRPr="00B64EDA">
        <w:rPr>
          <w:rFonts w:ascii="Arial" w:hAnsi="Arial" w:cs="David"/>
          <w:sz w:val="24"/>
          <w:szCs w:val="24"/>
          <w:rtl/>
        </w:rPr>
        <w:t>הראשוני</w:t>
      </w:r>
      <w:r w:rsidRPr="00B64EDA">
        <w:rPr>
          <w:rFonts w:ascii="Arial" w:hAnsi="Arial" w:cs="David" w:hint="cs"/>
          <w:sz w:val="24"/>
          <w:szCs w:val="24"/>
          <w:rtl/>
        </w:rPr>
        <w:t>ם מתאריך הבסיס,</w:t>
      </w:r>
      <w:r w:rsidRPr="00B64EDA">
        <w:rPr>
          <w:rFonts w:ascii="Arial" w:hAnsi="Arial" w:cs="David"/>
          <w:sz w:val="24"/>
          <w:szCs w:val="24"/>
        </w:rPr>
        <w:t xml:space="preserve"> </w:t>
      </w:r>
      <w:r w:rsidRPr="00B64EDA">
        <w:rPr>
          <w:rFonts w:ascii="Arial" w:hAnsi="Arial" w:cs="David"/>
          <w:sz w:val="24"/>
          <w:szCs w:val="24"/>
          <w:rtl/>
        </w:rPr>
        <w:t>יחול</w:t>
      </w:r>
      <w:r w:rsidRPr="00B64EDA">
        <w:rPr>
          <w:rFonts w:ascii="Arial" w:hAnsi="Arial" w:cs="David"/>
          <w:sz w:val="24"/>
          <w:szCs w:val="24"/>
        </w:rPr>
        <w:t xml:space="preserve"> </w:t>
      </w:r>
      <w:r w:rsidRPr="00B64EDA">
        <w:rPr>
          <w:rFonts w:ascii="Arial" w:hAnsi="Arial" w:cs="David"/>
          <w:sz w:val="24"/>
          <w:szCs w:val="24"/>
          <w:rtl/>
        </w:rPr>
        <w:t>שינוי</w:t>
      </w:r>
      <w:r w:rsidRPr="00B64EDA">
        <w:rPr>
          <w:rFonts w:ascii="Arial" w:hAnsi="Arial" w:cs="David"/>
          <w:sz w:val="24"/>
          <w:szCs w:val="24"/>
        </w:rPr>
        <w:t xml:space="preserve"> </w:t>
      </w:r>
      <w:r w:rsidRPr="00B64EDA">
        <w:rPr>
          <w:rFonts w:ascii="Arial" w:hAnsi="Arial" w:cs="David"/>
          <w:sz w:val="24"/>
          <w:szCs w:val="24"/>
          <w:rtl/>
        </w:rPr>
        <w:t>במדד</w:t>
      </w:r>
      <w:r w:rsidRPr="00B64EDA">
        <w:rPr>
          <w:rFonts w:ascii="Arial" w:hAnsi="Arial" w:cs="David" w:hint="cs"/>
          <w:sz w:val="24"/>
          <w:szCs w:val="24"/>
          <w:rtl/>
        </w:rPr>
        <w:t xml:space="preserve"> </w:t>
      </w:r>
      <w:r w:rsidRPr="00B64EDA">
        <w:rPr>
          <w:rFonts w:ascii="Arial" w:hAnsi="Arial" w:cs="David"/>
          <w:sz w:val="24"/>
          <w:szCs w:val="24"/>
          <w:rtl/>
        </w:rPr>
        <w:t>–</w:t>
      </w:r>
      <w:r w:rsidRPr="00B64EDA">
        <w:rPr>
          <w:rFonts w:ascii="Arial" w:hAnsi="Arial" w:cs="David" w:hint="cs"/>
          <w:sz w:val="24"/>
          <w:szCs w:val="24"/>
          <w:rtl/>
        </w:rPr>
        <w:t xml:space="preserve"> כך ש</w:t>
      </w:r>
      <w:r w:rsidRPr="00B64EDA">
        <w:rPr>
          <w:rFonts w:ascii="Arial" w:hAnsi="Arial" w:cs="David"/>
          <w:sz w:val="24"/>
          <w:szCs w:val="24"/>
          <w:rtl/>
        </w:rPr>
        <w:t>יהיה גבוה בשיעור של</w:t>
      </w:r>
      <w:r w:rsidRPr="00B64EDA">
        <w:rPr>
          <w:rFonts w:ascii="Arial" w:hAnsi="Arial" w:cs="David"/>
          <w:sz w:val="24"/>
          <w:szCs w:val="24"/>
        </w:rPr>
        <w:t xml:space="preserve">4% </w:t>
      </w:r>
      <w:r w:rsidRPr="00B64EDA">
        <w:rPr>
          <w:rFonts w:ascii="Arial" w:hAnsi="Arial" w:cs="David"/>
          <w:sz w:val="24"/>
          <w:szCs w:val="24"/>
          <w:rtl/>
        </w:rPr>
        <w:t xml:space="preserve"> ויותר מ</w:t>
      </w:r>
      <w:r w:rsidRPr="00B64EDA">
        <w:rPr>
          <w:rFonts w:ascii="Arial" w:hAnsi="Arial" w:cs="David" w:hint="cs"/>
          <w:sz w:val="24"/>
          <w:szCs w:val="24"/>
          <w:rtl/>
        </w:rPr>
        <w:t>ה</w:t>
      </w:r>
      <w:r w:rsidRPr="00B64EDA">
        <w:rPr>
          <w:rFonts w:ascii="Arial" w:hAnsi="Arial" w:cs="David"/>
          <w:sz w:val="24"/>
          <w:szCs w:val="24"/>
          <w:rtl/>
        </w:rPr>
        <w:t xml:space="preserve">מדד </w:t>
      </w:r>
      <w:r w:rsidRPr="00B64EDA">
        <w:rPr>
          <w:rFonts w:ascii="Arial" w:hAnsi="Arial" w:cs="David" w:hint="cs"/>
          <w:sz w:val="24"/>
          <w:szCs w:val="24"/>
          <w:rtl/>
        </w:rPr>
        <w:t xml:space="preserve">הידוע בתאריך </w:t>
      </w:r>
      <w:r w:rsidRPr="00B64EDA">
        <w:rPr>
          <w:rFonts w:ascii="Arial" w:hAnsi="Arial" w:cs="David"/>
          <w:sz w:val="24"/>
          <w:szCs w:val="24"/>
          <w:rtl/>
        </w:rPr>
        <w:t xml:space="preserve">הבסיס, </w:t>
      </w:r>
      <w:r w:rsidRPr="00B64EDA">
        <w:rPr>
          <w:rFonts w:ascii="Arial" w:hAnsi="Arial" w:cs="David" w:hint="cs"/>
          <w:sz w:val="24"/>
          <w:szCs w:val="24"/>
          <w:rtl/>
        </w:rPr>
        <w:t xml:space="preserve">יחל חישוב ההצמדה </w:t>
      </w:r>
      <w:r w:rsidRPr="00B64EDA">
        <w:rPr>
          <w:rFonts w:ascii="Arial" w:hAnsi="Arial" w:cs="David" w:hint="eastAsia"/>
          <w:sz w:val="24"/>
          <w:szCs w:val="24"/>
          <w:rtl/>
        </w:rPr>
        <w:t>מנקודה</w:t>
      </w:r>
      <w:r w:rsidRPr="00B64EDA">
        <w:rPr>
          <w:rFonts w:ascii="Arial" w:hAnsi="Arial" w:cs="David"/>
          <w:sz w:val="24"/>
          <w:szCs w:val="24"/>
          <w:rtl/>
        </w:rPr>
        <w:t xml:space="preserve"> </w:t>
      </w:r>
      <w:r w:rsidRPr="00B64EDA">
        <w:rPr>
          <w:rFonts w:ascii="Arial" w:hAnsi="Arial" w:cs="David" w:hint="eastAsia"/>
          <w:sz w:val="24"/>
          <w:szCs w:val="24"/>
          <w:rtl/>
        </w:rPr>
        <w:t>זו</w:t>
      </w:r>
      <w:r w:rsidRPr="00B64EDA">
        <w:rPr>
          <w:rFonts w:ascii="Arial" w:hAnsi="Arial" w:cs="David"/>
          <w:sz w:val="24"/>
          <w:szCs w:val="24"/>
          <w:rtl/>
        </w:rPr>
        <w:t xml:space="preserve"> </w:t>
      </w:r>
      <w:r w:rsidRPr="00B64EDA">
        <w:rPr>
          <w:rFonts w:ascii="Arial" w:hAnsi="Arial" w:cs="David" w:hint="eastAsia"/>
          <w:sz w:val="24"/>
          <w:szCs w:val="24"/>
          <w:rtl/>
        </w:rPr>
        <w:t>ואילך</w:t>
      </w:r>
      <w:r w:rsidRPr="00B64EDA">
        <w:rPr>
          <w:rFonts w:ascii="Arial" w:hAnsi="Arial" w:cs="David" w:hint="cs"/>
          <w:sz w:val="24"/>
          <w:szCs w:val="24"/>
          <w:rtl/>
        </w:rPr>
        <w:t>, באופן הבא:</w:t>
      </w:r>
      <w:bookmarkEnd w:id="3"/>
    </w:p>
    <w:p w:rsidR="00B64EDA" w:rsidRPr="00B64EDA" w:rsidRDefault="00B64EDA" w:rsidP="00B64EDA">
      <w:pPr>
        <w:numPr>
          <w:ilvl w:val="3"/>
          <w:numId w:val="18"/>
        </w:numPr>
        <w:spacing w:after="0" w:line="360" w:lineRule="auto"/>
        <w:ind w:left="2833" w:hanging="851"/>
        <w:rPr>
          <w:rFonts w:ascii="Arial" w:hAnsi="Arial" w:cs="David"/>
          <w:sz w:val="24"/>
          <w:szCs w:val="24"/>
        </w:rPr>
      </w:pPr>
      <w:r w:rsidRPr="00B64EDA">
        <w:rPr>
          <w:rFonts w:ascii="Arial" w:hAnsi="Arial" w:cs="David" w:hint="cs"/>
          <w:sz w:val="24"/>
          <w:szCs w:val="24"/>
          <w:rtl/>
        </w:rPr>
        <w:t>המדד הידוע ביום השינוי ייקבע כמדד ההתחלתי.</w:t>
      </w:r>
    </w:p>
    <w:p w:rsidR="00B64EDA" w:rsidRPr="00B64EDA" w:rsidRDefault="00B64EDA" w:rsidP="00B64EDA">
      <w:pPr>
        <w:numPr>
          <w:ilvl w:val="3"/>
          <w:numId w:val="18"/>
        </w:numPr>
        <w:spacing w:after="0" w:line="360" w:lineRule="auto"/>
        <w:ind w:left="2833" w:hanging="851"/>
        <w:rPr>
          <w:rFonts w:ascii="Arial" w:hAnsi="Arial" w:cs="David"/>
          <w:sz w:val="24"/>
          <w:szCs w:val="24"/>
        </w:rPr>
      </w:pPr>
      <w:r w:rsidRPr="00B64EDA">
        <w:rPr>
          <w:rFonts w:ascii="Arial" w:hAnsi="Arial" w:cs="David" w:hint="cs"/>
          <w:sz w:val="24"/>
          <w:szCs w:val="24"/>
          <w:rtl/>
        </w:rPr>
        <w:t>ביצוע ההצמדה ייעשה בחלוף פרק הזמן שנקבע לביצוע הצמדות, כאמור בסעיף 12.3.2 לעיל</w:t>
      </w:r>
      <w:r w:rsidRPr="00B64EDA">
        <w:rPr>
          <w:rFonts w:ascii="Arial" w:hAnsi="Arial" w:cs="David"/>
          <w:sz w:val="24"/>
          <w:szCs w:val="24"/>
          <w:rtl/>
        </w:rPr>
        <w:t xml:space="preserve">. </w:t>
      </w:r>
    </w:p>
    <w:p w:rsidR="00B64EDA" w:rsidRPr="00B64EDA" w:rsidRDefault="00B64EDA" w:rsidP="00B64EDA">
      <w:pPr>
        <w:spacing w:after="0" w:line="360" w:lineRule="auto"/>
        <w:rPr>
          <w:rFonts w:ascii="Times New Roman" w:hAnsi="Times New Roman" w:cs="David"/>
          <w:sz w:val="24"/>
          <w:szCs w:val="24"/>
        </w:rPr>
      </w:pPr>
    </w:p>
    <w:p w:rsidR="00B64EDA" w:rsidRPr="00B64EDA" w:rsidRDefault="00B64EDA" w:rsidP="00B64EDA">
      <w:pPr>
        <w:numPr>
          <w:ilvl w:val="0"/>
          <w:numId w:val="24"/>
        </w:numPr>
        <w:tabs>
          <w:tab w:val="left" w:pos="375"/>
          <w:tab w:val="num" w:pos="1332"/>
        </w:tabs>
        <w:spacing w:after="0" w:line="360" w:lineRule="auto"/>
        <w:ind w:hanging="2571"/>
        <w:rPr>
          <w:rFonts w:ascii="Times New Roman" w:hAnsi="Times New Roman" w:cs="David"/>
          <w:b/>
          <w:bCs/>
          <w:sz w:val="24"/>
          <w:szCs w:val="24"/>
          <w:u w:val="single"/>
        </w:rPr>
      </w:pPr>
      <w:r w:rsidRPr="00B64EDA">
        <w:rPr>
          <w:rFonts w:ascii="Times New Roman" w:hAnsi="Times New Roman" w:cs="David"/>
          <w:b/>
          <w:bCs/>
          <w:sz w:val="24"/>
          <w:szCs w:val="24"/>
          <w:u w:val="single"/>
          <w:rtl/>
        </w:rPr>
        <w:t>דרך תשלום התמורה</w:t>
      </w:r>
    </w:p>
    <w:p w:rsidR="00B64EDA" w:rsidRPr="00B64EDA" w:rsidRDefault="00B64EDA" w:rsidP="00B64EDA">
      <w:pPr>
        <w:numPr>
          <w:ilvl w:val="1"/>
          <w:numId w:val="25"/>
        </w:numPr>
        <w:tabs>
          <w:tab w:val="left" w:pos="942"/>
        </w:tabs>
        <w:spacing w:after="0" w:line="360" w:lineRule="auto"/>
        <w:ind w:left="1509" w:hanging="1134"/>
        <w:rPr>
          <w:rFonts w:ascii="Times New Roman" w:hAnsi="Times New Roman" w:cs="David"/>
          <w:sz w:val="24"/>
          <w:szCs w:val="24"/>
        </w:rPr>
      </w:pPr>
      <w:r w:rsidRPr="00B64EDA">
        <w:rPr>
          <w:rFonts w:ascii="Times New Roman" w:hAnsi="Times New Roman" w:cs="David" w:hint="cs"/>
          <w:sz w:val="24"/>
          <w:szCs w:val="24"/>
          <w:rtl/>
        </w:rPr>
        <w:tab/>
      </w:r>
      <w:r w:rsidRPr="00B64EDA">
        <w:rPr>
          <w:rFonts w:ascii="Times New Roman" w:hAnsi="Times New Roman" w:cs="David"/>
          <w:sz w:val="24"/>
          <w:szCs w:val="24"/>
          <w:rtl/>
        </w:rPr>
        <w:t>אחת לחודש במהלך תקופת הסכם זה יעביר נותן השירותים למשרד חשבון</w:t>
      </w:r>
      <w:r w:rsidRPr="00B64EDA">
        <w:rPr>
          <w:rFonts w:ascii="Times New Roman" w:hAnsi="Times New Roman" w:cs="David" w:hint="cs"/>
          <w:b/>
          <w:bCs/>
          <w:sz w:val="24"/>
          <w:szCs w:val="24"/>
          <w:rtl/>
        </w:rPr>
        <w:t xml:space="preserve"> </w:t>
      </w:r>
      <w:r w:rsidRPr="00B64EDA">
        <w:rPr>
          <w:rFonts w:ascii="Times New Roman" w:hAnsi="Times New Roman" w:cs="David" w:hint="cs"/>
          <w:b/>
          <w:bCs/>
          <w:sz w:val="24"/>
          <w:szCs w:val="24"/>
          <w:rtl/>
        </w:rPr>
        <w:tab/>
      </w:r>
      <w:r w:rsidRPr="00B64EDA">
        <w:rPr>
          <w:rFonts w:ascii="Times New Roman" w:hAnsi="Times New Roman" w:cs="David"/>
          <w:b/>
          <w:bCs/>
          <w:sz w:val="24"/>
          <w:szCs w:val="24"/>
          <w:rtl/>
        </w:rPr>
        <w:t xml:space="preserve"> </w:t>
      </w:r>
      <w:r w:rsidRPr="00B64EDA">
        <w:rPr>
          <w:rFonts w:ascii="Times New Roman" w:hAnsi="Times New Roman" w:cs="David"/>
          <w:sz w:val="24"/>
          <w:szCs w:val="24"/>
          <w:rtl/>
        </w:rPr>
        <w:t>מלווה בדין וחשבון על אספקת השירותים על ידו</w:t>
      </w:r>
      <w:r w:rsidRPr="00B64EDA">
        <w:rPr>
          <w:rFonts w:ascii="Times New Roman" w:hAnsi="Times New Roman" w:cs="David" w:hint="cs"/>
          <w:b/>
          <w:bCs/>
          <w:sz w:val="24"/>
          <w:szCs w:val="24"/>
          <w:rtl/>
        </w:rPr>
        <w:t xml:space="preserve">, בהתאם למתכונת שקבע המשרד </w:t>
      </w:r>
      <w:r w:rsidRPr="00B64EDA">
        <w:rPr>
          <w:rFonts w:ascii="Times New Roman" w:hAnsi="Times New Roman" w:cs="David"/>
          <w:b/>
          <w:bCs/>
          <w:sz w:val="24"/>
          <w:szCs w:val="24"/>
          <w:rtl/>
        </w:rPr>
        <w:t>(להלן: "דרישת תשלום")</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p>
    <w:p w:rsidR="00B64EDA" w:rsidRPr="00B64EDA" w:rsidRDefault="00B64EDA" w:rsidP="00B64EDA">
      <w:pPr>
        <w:numPr>
          <w:ilvl w:val="1"/>
          <w:numId w:val="25"/>
        </w:numPr>
        <w:tabs>
          <w:tab w:val="left" w:pos="933"/>
          <w:tab w:val="left" w:pos="1509"/>
        </w:tabs>
        <w:spacing w:after="0" w:line="360" w:lineRule="auto"/>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בידי המשרד</w:t>
      </w:r>
      <w:r w:rsidRPr="00B64EDA">
        <w:rPr>
          <w:rFonts w:ascii="Times New Roman" w:hAnsi="Times New Roman" w:cs="David" w:hint="cs"/>
          <w:sz w:val="24"/>
          <w:szCs w:val="24"/>
          <w:rtl/>
        </w:rPr>
        <w:t xml:space="preserve"> הרשות</w:t>
      </w:r>
      <w:r w:rsidRPr="00B64EDA">
        <w:rPr>
          <w:rFonts w:ascii="Times New Roman" w:hAnsi="Times New Roman" w:cs="David"/>
          <w:sz w:val="24"/>
          <w:szCs w:val="24"/>
          <w:rtl/>
        </w:rPr>
        <w:t xml:space="preserve"> לאשר את דרישת התשלום ואת הדין וחשבון במלואן או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br/>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בחלקן.</w:t>
      </w:r>
    </w:p>
    <w:p w:rsidR="00B64EDA" w:rsidRPr="00B64EDA" w:rsidRDefault="00B64EDA" w:rsidP="00B64EDA">
      <w:pPr>
        <w:numPr>
          <w:ilvl w:val="1"/>
          <w:numId w:val="25"/>
        </w:numPr>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על המשרד להודיע לנותן השירותים בתוך שלושים יום מיום קבלת הדין וחשבון, </w:t>
      </w:r>
      <w:r w:rsidRPr="00B64EDA">
        <w:rPr>
          <w:rFonts w:ascii="Times New Roman" w:hAnsi="Times New Roman" w:cs="David" w:hint="cs"/>
          <w:sz w:val="24"/>
          <w:szCs w:val="24"/>
          <w:rtl/>
        </w:rPr>
        <w:tab/>
      </w:r>
      <w:r w:rsidRPr="00B64EDA">
        <w:rPr>
          <w:rFonts w:ascii="Times New Roman" w:hAnsi="Times New Roman" w:cs="David"/>
          <w:sz w:val="24"/>
          <w:szCs w:val="24"/>
          <w:rtl/>
        </w:rPr>
        <w:t>איזה חלק</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מדרישת התשלום מקובל עליו, ולנמק מדוע לא קיבל את </w:t>
      </w:r>
      <w:r w:rsidRPr="00B64EDA">
        <w:rPr>
          <w:rFonts w:ascii="Times New Roman" w:hAnsi="Times New Roman" w:cs="David" w:hint="cs"/>
          <w:sz w:val="24"/>
          <w:szCs w:val="24"/>
          <w:rtl/>
        </w:rPr>
        <w:tab/>
      </w:r>
      <w:r w:rsidRPr="00B64EDA">
        <w:rPr>
          <w:rFonts w:ascii="Times New Roman" w:hAnsi="Times New Roman" w:cs="David"/>
          <w:sz w:val="24"/>
          <w:szCs w:val="24"/>
          <w:rtl/>
        </w:rPr>
        <w:t>החלקים שאינם מקובלים עליו.</w:t>
      </w:r>
    </w:p>
    <w:p w:rsidR="00B64EDA" w:rsidRPr="00B64EDA" w:rsidRDefault="00B64EDA" w:rsidP="00B64EDA">
      <w:pPr>
        <w:numPr>
          <w:ilvl w:val="1"/>
          <w:numId w:val="25"/>
        </w:numPr>
        <w:spacing w:after="0" w:line="360" w:lineRule="auto"/>
        <w:ind w:left="1509" w:hanging="1134"/>
        <w:rPr>
          <w:rFonts w:ascii="Times New Roman" w:hAnsi="Times New Roman" w:cs="David"/>
          <w:sz w:val="24"/>
          <w:szCs w:val="24"/>
        </w:rPr>
      </w:pPr>
      <w:r w:rsidRPr="00B64EDA">
        <w:rPr>
          <w:rFonts w:ascii="Times New Roman" w:hAnsi="Times New Roman" w:cs="David"/>
          <w:sz w:val="24"/>
          <w:szCs w:val="24"/>
          <w:rtl/>
        </w:rPr>
        <w:t>על נותן השירותים להגיש למשרד חשבונית לאחר אישור דרישת התשלום על-ידי נציג המשרד.</w:t>
      </w:r>
    </w:p>
    <w:p w:rsidR="00B64EDA" w:rsidRPr="00B64EDA" w:rsidRDefault="00B64EDA" w:rsidP="00B64EDA">
      <w:pPr>
        <w:numPr>
          <w:ilvl w:val="2"/>
          <w:numId w:val="25"/>
        </w:numPr>
        <w:tabs>
          <w:tab w:val="left" w:pos="2076"/>
        </w:tabs>
        <w:spacing w:after="0" w:line="360" w:lineRule="auto"/>
        <w:ind w:hanging="139"/>
        <w:rPr>
          <w:rFonts w:ascii="Times New Roman" w:hAnsi="Times New Roman" w:cs="David"/>
          <w:sz w:val="24"/>
          <w:szCs w:val="24"/>
          <w:u w:val="single"/>
        </w:rPr>
      </w:pPr>
      <w:r w:rsidRPr="00B64EDA">
        <w:rPr>
          <w:rFonts w:ascii="Times New Roman" w:hAnsi="Times New Roman" w:cs="David"/>
          <w:sz w:val="24"/>
          <w:szCs w:val="24"/>
          <w:rtl/>
        </w:rPr>
        <w:t xml:space="preserve">תשלום התמורה עבור החלק מדרישת התשלום המקובל על ידי המשרד, </w:t>
      </w:r>
      <w:r w:rsidRPr="00B64EDA">
        <w:rPr>
          <w:rFonts w:ascii="Times New Roman" w:hAnsi="Times New Roman" w:cs="David" w:hint="cs"/>
          <w:sz w:val="24"/>
          <w:szCs w:val="24"/>
          <w:rtl/>
        </w:rPr>
        <w:br/>
        <w:t xml:space="preserve">           </w:t>
      </w:r>
      <w:r w:rsidRPr="00B64EDA">
        <w:rPr>
          <w:rFonts w:ascii="Times New Roman" w:hAnsi="Times New Roman" w:cs="David"/>
          <w:sz w:val="24"/>
          <w:szCs w:val="24"/>
          <w:rtl/>
        </w:rPr>
        <w:t>ו</w:t>
      </w:r>
      <w:r w:rsidRPr="00B64EDA">
        <w:rPr>
          <w:rFonts w:ascii="Times New Roman" w:hAnsi="Times New Roman" w:cs="David" w:hint="cs"/>
          <w:sz w:val="24"/>
          <w:szCs w:val="24"/>
          <w:rtl/>
        </w:rPr>
        <w:t xml:space="preserve">אשר </w:t>
      </w:r>
      <w:r w:rsidRPr="00B64EDA">
        <w:rPr>
          <w:rFonts w:ascii="Times New Roman" w:hAnsi="Times New Roman" w:cs="David"/>
          <w:sz w:val="24"/>
          <w:szCs w:val="24"/>
          <w:rtl/>
        </w:rPr>
        <w:t xml:space="preserve">אושר ע"י נציג המשרד, ייעשה לאחר האישור והגשת חשבוניות, </w:t>
      </w:r>
      <w:r w:rsidRPr="00B64EDA">
        <w:rPr>
          <w:rFonts w:ascii="Times New Roman" w:hAnsi="Times New Roman" w:cs="David"/>
          <w:sz w:val="24"/>
          <w:szCs w:val="24"/>
          <w:rtl/>
        </w:rPr>
        <w:br/>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במועדים כלהלן:</w:t>
      </w:r>
    </w:p>
    <w:p w:rsidR="00B64EDA" w:rsidRPr="00B64EDA" w:rsidRDefault="00B64EDA" w:rsidP="00B64EDA">
      <w:pPr>
        <w:numPr>
          <w:ilvl w:val="3"/>
          <w:numId w:val="25"/>
        </w:numPr>
        <w:tabs>
          <w:tab w:val="num" w:pos="2830"/>
        </w:tabs>
        <w:spacing w:after="0" w:line="360" w:lineRule="auto"/>
        <w:ind w:left="3635" w:hanging="1418"/>
        <w:rPr>
          <w:rFonts w:ascii="Times New Roman" w:hAnsi="Times New Roman" w:cs="David"/>
          <w:sz w:val="24"/>
          <w:szCs w:val="24"/>
        </w:rPr>
      </w:pPr>
      <w:r w:rsidRPr="00B64EDA">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B64EDA" w:rsidRPr="00B64EDA" w:rsidRDefault="00B64EDA" w:rsidP="00B64EDA">
      <w:pPr>
        <w:numPr>
          <w:ilvl w:val="3"/>
          <w:numId w:val="25"/>
        </w:numPr>
        <w:tabs>
          <w:tab w:val="num" w:pos="2830"/>
        </w:tabs>
        <w:spacing w:after="0" w:line="360" w:lineRule="auto"/>
        <w:ind w:left="3635" w:hanging="1418"/>
        <w:rPr>
          <w:rFonts w:ascii="Times New Roman" w:hAnsi="Times New Roman" w:cs="David"/>
          <w:sz w:val="24"/>
          <w:szCs w:val="24"/>
        </w:rPr>
      </w:pPr>
      <w:r w:rsidRPr="00B64EDA">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B64EDA" w:rsidRPr="00B64EDA" w:rsidRDefault="00B64EDA" w:rsidP="00B64EDA">
      <w:pPr>
        <w:numPr>
          <w:ilvl w:val="3"/>
          <w:numId w:val="25"/>
        </w:numPr>
        <w:tabs>
          <w:tab w:val="num" w:pos="2830"/>
        </w:tabs>
        <w:spacing w:after="0" w:line="360" w:lineRule="auto"/>
        <w:ind w:left="3635" w:hanging="1418"/>
        <w:rPr>
          <w:rFonts w:ascii="Times New Roman" w:hAnsi="Times New Roman" w:cs="David"/>
          <w:sz w:val="24"/>
          <w:szCs w:val="24"/>
        </w:rPr>
      </w:pPr>
      <w:r w:rsidRPr="00B64EDA">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B64EDA" w:rsidRPr="00B64EDA" w:rsidRDefault="00B64EDA" w:rsidP="00B64EDA">
      <w:pPr>
        <w:spacing w:after="0" w:line="360" w:lineRule="auto"/>
        <w:ind w:left="2217"/>
        <w:jc w:val="both"/>
        <w:rPr>
          <w:rFonts w:ascii="Times New Roman" w:hAnsi="Times New Roman" w:cs="David"/>
          <w:sz w:val="24"/>
          <w:szCs w:val="24"/>
        </w:rPr>
      </w:pPr>
      <w:r w:rsidRPr="00B64EDA">
        <w:rPr>
          <w:rFonts w:ascii="Arial" w:hAnsi="Arial" w:cs="David" w:hint="cs"/>
          <w:sz w:val="24"/>
          <w:szCs w:val="24"/>
          <w:rtl/>
          <w:lang w:eastAsia="x-none"/>
        </w:rPr>
        <w:lastRenderedPageBreak/>
        <w:t>"</w:t>
      </w:r>
      <w:r w:rsidRPr="00B64EDA">
        <w:rPr>
          <w:rFonts w:ascii="Arial" w:hAnsi="Arial" w:cs="David" w:hint="cs"/>
          <w:sz w:val="24"/>
          <w:szCs w:val="24"/>
          <w:rtl/>
          <w:lang w:val="x-none" w:eastAsia="x-none"/>
        </w:rPr>
        <w:t xml:space="preserve">מועד התשלום הממשלתי" </w:t>
      </w:r>
      <w:r w:rsidRPr="00B64EDA">
        <w:rPr>
          <w:rFonts w:ascii="Arial" w:hAnsi="Arial" w:cs="David"/>
          <w:sz w:val="24"/>
          <w:szCs w:val="24"/>
          <w:rtl/>
          <w:lang w:val="x-none" w:eastAsia="x-none"/>
        </w:rPr>
        <w:t>–</w:t>
      </w:r>
      <w:r w:rsidRPr="00B64EDA">
        <w:rPr>
          <w:rFonts w:ascii="Arial" w:hAnsi="Arial" w:cs="David" w:hint="cs"/>
          <w:sz w:val="24"/>
          <w:szCs w:val="24"/>
          <w:rtl/>
          <w:lang w:val="x-none" w:eastAsia="x-none"/>
        </w:rPr>
        <w:t xml:space="preserve"> התקופה שבין היום ה-15 לבין היום ה-24 בכל חודש לועזי (כולל שני ימים אלו).</w:t>
      </w:r>
      <w:r w:rsidRPr="00B64EDA">
        <w:rPr>
          <w:rFonts w:ascii="Times New Roman" w:hAnsi="Times New Roman" w:cs="David" w:hint="cs"/>
          <w:sz w:val="24"/>
          <w:szCs w:val="24"/>
          <w:rtl/>
        </w:rPr>
        <w:t xml:space="preserve">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 </w:t>
      </w:r>
    </w:p>
    <w:p w:rsidR="00B64EDA" w:rsidRPr="00B64EDA" w:rsidRDefault="00B64EDA" w:rsidP="00B64EDA">
      <w:pPr>
        <w:numPr>
          <w:ilvl w:val="1"/>
          <w:numId w:val="25"/>
        </w:numPr>
        <w:spacing w:after="0" w:line="360" w:lineRule="auto"/>
        <w:ind w:left="933" w:hanging="540"/>
        <w:rPr>
          <w:rFonts w:ascii="Times New Roman" w:hAnsi="Times New Roman" w:cs="David"/>
          <w:sz w:val="24"/>
          <w:szCs w:val="24"/>
        </w:rPr>
      </w:pPr>
      <w:r w:rsidRPr="00B64EDA">
        <w:rPr>
          <w:rFonts w:ascii="Times New Roman" w:hAnsi="Times New Roman" w:cs="David" w:hint="cs"/>
          <w:sz w:val="24"/>
          <w:szCs w:val="24"/>
          <w:rtl/>
        </w:rPr>
        <w:tab/>
      </w:r>
      <w:r w:rsidRPr="00B64EDA">
        <w:rPr>
          <w:rFonts w:ascii="Times New Roman" w:hAnsi="Times New Roman" w:cs="David"/>
          <w:sz w:val="24"/>
          <w:szCs w:val="24"/>
          <w:rtl/>
        </w:rPr>
        <w:t xml:space="preserve">לנותן השירותים לא תהיינה כל דרישות וטענות למשרד בגלל עיכובים בתשלום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התמורה כולה או חלק הימנה, אשר נבעו מחוסר פרטים בדרישת התשלום או </w:t>
      </w:r>
      <w:r w:rsidRPr="00B64EDA">
        <w:rPr>
          <w:rFonts w:ascii="Times New Roman" w:hAnsi="Times New Roman" w:cs="David" w:hint="cs"/>
          <w:sz w:val="24"/>
          <w:szCs w:val="24"/>
          <w:rtl/>
        </w:rPr>
        <w:tab/>
      </w:r>
      <w:r w:rsidRPr="00B64EDA">
        <w:rPr>
          <w:rFonts w:ascii="Times New Roman" w:hAnsi="Times New Roman" w:cs="David"/>
          <w:sz w:val="24"/>
          <w:szCs w:val="24"/>
          <w:rtl/>
        </w:rPr>
        <w:t>מכך שדרישת התשלום או הדו"ח לא אושרו.</w:t>
      </w:r>
    </w:p>
    <w:p w:rsidR="00B64EDA" w:rsidRPr="00B64EDA" w:rsidRDefault="00B64EDA" w:rsidP="00B64EDA">
      <w:pPr>
        <w:numPr>
          <w:ilvl w:val="1"/>
          <w:numId w:val="25"/>
        </w:numPr>
        <w:spacing w:after="0" w:line="360" w:lineRule="auto"/>
        <w:ind w:left="933" w:hanging="540"/>
        <w:rPr>
          <w:rFonts w:ascii="Times New Roman" w:hAnsi="Times New Roman" w:cs="David"/>
          <w:sz w:val="24"/>
          <w:szCs w:val="24"/>
        </w:rPr>
      </w:pPr>
      <w:r w:rsidRPr="00B64EDA">
        <w:rPr>
          <w:rFonts w:ascii="Times New Roman" w:hAnsi="Times New Roman" w:cs="David" w:hint="cs"/>
          <w:sz w:val="24"/>
          <w:szCs w:val="24"/>
          <w:rtl/>
        </w:rPr>
        <w:tab/>
      </w:r>
      <w:r w:rsidRPr="00B64EDA">
        <w:rPr>
          <w:rFonts w:ascii="Times New Roman" w:hAnsi="Times New Roman" w:cs="David"/>
          <w:sz w:val="24"/>
          <w:szCs w:val="24"/>
          <w:rtl/>
        </w:rPr>
        <w:t>נותן השירותים מתחייב להחזיר למשרד מיד כל סכום עודף שקיבל מהמשרד.</w:t>
      </w:r>
    </w:p>
    <w:p w:rsidR="00B64EDA" w:rsidRPr="00B64EDA" w:rsidRDefault="00B64EDA" w:rsidP="00B64EDA">
      <w:pPr>
        <w:tabs>
          <w:tab w:val="num" w:pos="1332"/>
        </w:tabs>
        <w:spacing w:after="0" w:line="360" w:lineRule="auto"/>
        <w:ind w:left="2302"/>
        <w:rPr>
          <w:rFonts w:ascii="Times New Roman" w:hAnsi="Times New Roman" w:cs="David"/>
          <w:sz w:val="24"/>
          <w:szCs w:val="24"/>
        </w:rPr>
      </w:pPr>
    </w:p>
    <w:p w:rsidR="00B64EDA" w:rsidRPr="00B64EDA" w:rsidRDefault="00B64EDA" w:rsidP="00B64EDA">
      <w:pPr>
        <w:numPr>
          <w:ilvl w:val="0"/>
          <w:numId w:val="24"/>
        </w:numPr>
        <w:tabs>
          <w:tab w:val="left" w:pos="375"/>
        </w:tabs>
        <w:spacing w:after="0" w:line="360" w:lineRule="auto"/>
        <w:ind w:left="1083" w:hanging="992"/>
        <w:rPr>
          <w:rFonts w:ascii="Times New Roman" w:hAnsi="Times New Roman" w:cs="David"/>
          <w:b/>
          <w:bCs/>
          <w:sz w:val="24"/>
          <w:szCs w:val="24"/>
          <w:u w:val="single"/>
        </w:rPr>
      </w:pPr>
      <w:r w:rsidRPr="00B64EDA">
        <w:rPr>
          <w:rFonts w:ascii="Times New Roman" w:hAnsi="Times New Roman" w:cs="David"/>
          <w:b/>
          <w:bCs/>
          <w:sz w:val="24"/>
          <w:szCs w:val="24"/>
          <w:u w:val="single"/>
          <w:rtl/>
        </w:rPr>
        <w:t>קיזוז</w:t>
      </w:r>
    </w:p>
    <w:p w:rsidR="00B64EDA" w:rsidRPr="00B64EDA" w:rsidRDefault="00B64EDA" w:rsidP="00B64EDA">
      <w:pPr>
        <w:spacing w:after="0" w:line="360" w:lineRule="auto"/>
        <w:ind w:left="375"/>
        <w:rPr>
          <w:rFonts w:ascii="Times New Roman" w:hAnsi="Times New Roman" w:cs="David"/>
          <w:sz w:val="24"/>
          <w:szCs w:val="24"/>
        </w:rPr>
      </w:pPr>
      <w:r w:rsidRPr="00B64EDA">
        <w:rPr>
          <w:rFonts w:ascii="Times New Roman" w:hAnsi="Times New Roman" w:cs="David"/>
          <w:sz w:val="24"/>
          <w:szCs w:val="24"/>
          <w:rtl/>
        </w:rPr>
        <w:t>מבלי לגרוע מזכות המשרד לכל תרופה ו/או סעד על פי כל דין,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64EDA" w:rsidRPr="00B64EDA" w:rsidRDefault="00B64EDA" w:rsidP="00B64EDA">
      <w:pPr>
        <w:tabs>
          <w:tab w:val="left" w:pos="746"/>
        </w:tabs>
        <w:spacing w:after="0" w:line="360" w:lineRule="auto"/>
        <w:jc w:val="both"/>
        <w:rPr>
          <w:rFonts w:ascii="Times New Roman" w:hAnsi="Times New Roman" w:cs="David"/>
          <w:sz w:val="24"/>
          <w:szCs w:val="24"/>
        </w:rPr>
      </w:pPr>
    </w:p>
    <w:p w:rsidR="00B64EDA" w:rsidRPr="00B64EDA" w:rsidRDefault="00B64EDA" w:rsidP="00B64EDA">
      <w:pPr>
        <w:numPr>
          <w:ilvl w:val="0"/>
          <w:numId w:val="24"/>
        </w:numPr>
        <w:tabs>
          <w:tab w:val="left" w:pos="375"/>
          <w:tab w:val="left" w:pos="658"/>
        </w:tabs>
        <w:spacing w:after="0" w:line="360" w:lineRule="auto"/>
        <w:ind w:left="1083" w:hanging="992"/>
        <w:rPr>
          <w:rFonts w:ascii="Times New Roman" w:hAnsi="Times New Roman" w:cs="David"/>
          <w:b/>
          <w:bCs/>
          <w:sz w:val="24"/>
          <w:szCs w:val="24"/>
          <w:u w:val="single"/>
        </w:rPr>
      </w:pPr>
      <w:r w:rsidRPr="00B64EDA">
        <w:rPr>
          <w:rFonts w:ascii="Times New Roman" w:hAnsi="Times New Roman" w:cs="David"/>
          <w:b/>
          <w:bCs/>
          <w:sz w:val="24"/>
          <w:szCs w:val="24"/>
          <w:u w:val="single"/>
          <w:rtl/>
        </w:rPr>
        <w:t>נזיקין</w:t>
      </w:r>
    </w:p>
    <w:p w:rsidR="00B64EDA" w:rsidRPr="00B64EDA" w:rsidRDefault="00B64EDA" w:rsidP="00B64EDA">
      <w:pPr>
        <w:numPr>
          <w:ilvl w:val="1"/>
          <w:numId w:val="26"/>
        </w:numPr>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נותן השירותים ישא באחריות בגין כל פגיעה, הפסד, אובדן או נזק שייגרמו מכל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סיבה שהיא שלו או של מי מטעמו או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 עובדיו או של </w:t>
      </w:r>
      <w:r w:rsidRPr="00B64EDA">
        <w:rPr>
          <w:rFonts w:ascii="Times New Roman" w:hAnsi="Times New Roman" w:cs="David" w:hint="cs"/>
          <w:sz w:val="24"/>
          <w:szCs w:val="24"/>
          <w:rtl/>
        </w:rPr>
        <w:tab/>
        <w:t>מי</w:t>
      </w:r>
      <w:r w:rsidRPr="00B64EDA">
        <w:rPr>
          <w:rFonts w:ascii="Times New Roman" w:hAnsi="Times New Roman" w:cs="David"/>
          <w:sz w:val="24"/>
          <w:szCs w:val="24"/>
          <w:rtl/>
        </w:rPr>
        <w:t xml:space="preserve"> מטעמו, או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משרד או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כל אדם אחר כתוצאה </w:t>
      </w:r>
      <w:r w:rsidRPr="00B64EDA">
        <w:rPr>
          <w:rFonts w:ascii="Times New Roman" w:hAnsi="Times New Roman" w:cs="David" w:hint="cs"/>
          <w:sz w:val="24"/>
          <w:szCs w:val="24"/>
          <w:rtl/>
        </w:rPr>
        <w:tab/>
      </w:r>
      <w:r w:rsidRPr="00B64EDA">
        <w:rPr>
          <w:rFonts w:ascii="Times New Roman" w:hAnsi="Times New Roman" w:cs="David"/>
          <w:sz w:val="24"/>
          <w:szCs w:val="24"/>
          <w:rtl/>
        </w:rPr>
        <w:t>ישירה או עקיפה מהפעלתו של הסכם זה.</w:t>
      </w:r>
    </w:p>
    <w:p w:rsidR="00B64EDA" w:rsidRPr="00B64EDA" w:rsidRDefault="00B64EDA" w:rsidP="00B64EDA">
      <w:pPr>
        <w:numPr>
          <w:ilvl w:val="2"/>
          <w:numId w:val="26"/>
        </w:numPr>
        <w:spacing w:after="0" w:line="360" w:lineRule="auto"/>
        <w:ind w:left="2217" w:hanging="708"/>
        <w:rPr>
          <w:rFonts w:ascii="Times New Roman" w:hAnsi="Times New Roman" w:cs="David"/>
          <w:sz w:val="24"/>
          <w:szCs w:val="24"/>
        </w:rPr>
      </w:pPr>
      <w:r w:rsidRPr="00B64EDA">
        <w:rPr>
          <w:rFonts w:ascii="Times New Roman" w:hAnsi="Times New Roman" w:cs="David"/>
          <w:sz w:val="24"/>
          <w:szCs w:val="24"/>
          <w:rtl/>
        </w:rPr>
        <w:t xml:space="preserve">מוסכם בין הצדדים כי המשרד לא ישא בכל תשלום, הוצאה או נזק מכל סיבה שהיא שייגרמו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נותן השירותים או מי מטעמו או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עובדיו או של </w:t>
      </w:r>
      <w:r w:rsidRPr="00B64EDA">
        <w:rPr>
          <w:rFonts w:ascii="Times New Roman" w:hAnsi="Times New Roman" w:cs="David" w:hint="cs"/>
          <w:sz w:val="24"/>
          <w:szCs w:val="24"/>
          <w:rtl/>
        </w:rPr>
        <w:t>מי</w:t>
      </w:r>
      <w:r w:rsidRPr="00B64EDA">
        <w:rPr>
          <w:rFonts w:ascii="Times New Roman" w:hAnsi="Times New Roman" w:cs="David"/>
          <w:sz w:val="24"/>
          <w:szCs w:val="24"/>
          <w:rtl/>
        </w:rPr>
        <w:t xml:space="preserve"> מטעמו או </w:t>
      </w:r>
      <w:r w:rsidRPr="00B64EDA">
        <w:rPr>
          <w:rFonts w:ascii="Times New Roman" w:hAnsi="Times New Roman" w:cs="David" w:hint="cs"/>
          <w:sz w:val="24"/>
          <w:szCs w:val="24"/>
          <w:rtl/>
        </w:rPr>
        <w:t>ל</w:t>
      </w:r>
      <w:r w:rsidRPr="00B64EDA">
        <w:rPr>
          <w:rFonts w:ascii="Times New Roman" w:hAnsi="Times New Roman" w:cs="David"/>
          <w:sz w:val="24"/>
          <w:szCs w:val="24"/>
          <w:rtl/>
        </w:rPr>
        <w:t xml:space="preserve">משרד או </w:t>
      </w:r>
      <w:r w:rsidRPr="00B64EDA">
        <w:rPr>
          <w:rFonts w:ascii="Times New Roman" w:hAnsi="Times New Roman" w:cs="David" w:hint="cs"/>
          <w:sz w:val="24"/>
          <w:szCs w:val="24"/>
          <w:rtl/>
        </w:rPr>
        <w:t>ל</w:t>
      </w:r>
      <w:r w:rsidRPr="00B64EDA">
        <w:rPr>
          <w:rFonts w:ascii="Times New Roman" w:hAnsi="Times New Roman" w:cs="David"/>
          <w:sz w:val="24"/>
          <w:szCs w:val="24"/>
          <w:rtl/>
        </w:rPr>
        <w:t>כל אדם אחר כתוצאה ישירה או עקיפה מהפעלתו של הסכם זה וכי אחריות זו תחול על נותן השירותים בלבד.</w:t>
      </w:r>
    </w:p>
    <w:p w:rsidR="00B64EDA" w:rsidRPr="00B64EDA" w:rsidRDefault="00B64EDA" w:rsidP="00B64EDA">
      <w:pPr>
        <w:numPr>
          <w:ilvl w:val="2"/>
          <w:numId w:val="26"/>
        </w:numPr>
        <w:spacing w:after="0" w:line="360" w:lineRule="auto"/>
        <w:ind w:left="2217" w:hanging="708"/>
        <w:rPr>
          <w:rFonts w:ascii="Times New Roman" w:hAnsi="Times New Roman" w:cs="David"/>
          <w:sz w:val="24"/>
          <w:szCs w:val="24"/>
        </w:rPr>
      </w:pPr>
      <w:r w:rsidRPr="00B64EDA">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B64EDA">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B64EDA" w:rsidRPr="00B64EDA" w:rsidRDefault="00B64EDA" w:rsidP="00B64EDA">
      <w:pPr>
        <w:tabs>
          <w:tab w:val="num" w:pos="1473"/>
        </w:tabs>
        <w:spacing w:after="0" w:line="360" w:lineRule="auto"/>
        <w:ind w:left="933"/>
        <w:textAlignment w:val="baseline"/>
        <w:rPr>
          <w:rFonts w:ascii="Times New Roman" w:hAnsi="Times New Roman" w:cs="Miriam"/>
          <w:color w:val="000000"/>
          <w:sz w:val="24"/>
          <w:szCs w:val="24"/>
          <w:u w:val="single"/>
          <w:rtl/>
        </w:rPr>
      </w:pPr>
    </w:p>
    <w:p w:rsidR="00B64EDA" w:rsidRPr="00B64EDA" w:rsidRDefault="00B64EDA" w:rsidP="00B64EDA">
      <w:pPr>
        <w:tabs>
          <w:tab w:val="num" w:pos="1473"/>
        </w:tabs>
        <w:spacing w:after="0" w:line="360" w:lineRule="auto"/>
        <w:ind w:left="933"/>
        <w:textAlignment w:val="baseline"/>
        <w:rPr>
          <w:rFonts w:ascii="Times New Roman" w:hAnsi="Times New Roman" w:cs="Miriam"/>
          <w:color w:val="000000"/>
          <w:sz w:val="24"/>
          <w:szCs w:val="24"/>
          <w:u w:val="single"/>
          <w:rtl/>
        </w:rPr>
      </w:pPr>
    </w:p>
    <w:p w:rsidR="00B64EDA" w:rsidRPr="00B64EDA" w:rsidRDefault="00B64EDA" w:rsidP="00B64EDA">
      <w:pPr>
        <w:tabs>
          <w:tab w:val="num" w:pos="1473"/>
        </w:tabs>
        <w:spacing w:after="0" w:line="360" w:lineRule="auto"/>
        <w:ind w:left="933"/>
        <w:textAlignment w:val="baseline"/>
        <w:rPr>
          <w:rFonts w:ascii="Times New Roman" w:hAnsi="Times New Roman" w:cs="Miriam"/>
          <w:color w:val="000000"/>
          <w:sz w:val="24"/>
          <w:szCs w:val="24"/>
          <w:u w:val="single"/>
          <w:rtl/>
        </w:rPr>
      </w:pPr>
    </w:p>
    <w:p w:rsidR="00B64EDA" w:rsidRPr="00B64EDA" w:rsidRDefault="00B64EDA" w:rsidP="00B64EDA">
      <w:pPr>
        <w:tabs>
          <w:tab w:val="num" w:pos="1473"/>
        </w:tabs>
        <w:spacing w:after="0" w:line="360" w:lineRule="auto"/>
        <w:ind w:left="933"/>
        <w:textAlignment w:val="baseline"/>
        <w:rPr>
          <w:rFonts w:ascii="Times New Roman" w:hAnsi="Times New Roman" w:cs="Miriam"/>
          <w:color w:val="000000"/>
          <w:sz w:val="24"/>
          <w:szCs w:val="24"/>
          <w:u w:val="single"/>
          <w:rtl/>
        </w:rPr>
      </w:pPr>
    </w:p>
    <w:p w:rsidR="00B64EDA" w:rsidRPr="00B64EDA" w:rsidRDefault="00B64EDA" w:rsidP="00B64EDA">
      <w:pPr>
        <w:tabs>
          <w:tab w:val="num" w:pos="1473"/>
        </w:tabs>
        <w:spacing w:after="0" w:line="360" w:lineRule="auto"/>
        <w:ind w:left="933"/>
        <w:textAlignment w:val="baseline"/>
        <w:rPr>
          <w:rFonts w:ascii="Times New Roman" w:hAnsi="Times New Roman" w:cs="Miriam"/>
          <w:color w:val="000000"/>
          <w:sz w:val="24"/>
          <w:szCs w:val="24"/>
          <w:u w:val="single"/>
        </w:rPr>
      </w:pPr>
    </w:p>
    <w:p w:rsidR="00B64EDA" w:rsidRPr="00B64EDA" w:rsidRDefault="00B64EDA" w:rsidP="00B64EDA">
      <w:pPr>
        <w:numPr>
          <w:ilvl w:val="0"/>
          <w:numId w:val="24"/>
        </w:numPr>
        <w:tabs>
          <w:tab w:val="left" w:pos="375"/>
        </w:tabs>
        <w:spacing w:after="0" w:line="360" w:lineRule="auto"/>
        <w:ind w:hanging="2809"/>
        <w:rPr>
          <w:rFonts w:ascii="Times New Roman" w:hAnsi="Times New Roman" w:cs="David"/>
          <w:b/>
          <w:bCs/>
          <w:sz w:val="24"/>
          <w:szCs w:val="24"/>
          <w:u w:val="single"/>
        </w:rPr>
      </w:pPr>
      <w:r w:rsidRPr="00B64EDA">
        <w:rPr>
          <w:rFonts w:ascii="Times New Roman" w:hAnsi="Times New Roman" w:cs="David"/>
          <w:b/>
          <w:bCs/>
          <w:sz w:val="24"/>
          <w:szCs w:val="24"/>
          <w:u w:val="single"/>
          <w:rtl/>
        </w:rPr>
        <w:t>חובת ביטוח</w:t>
      </w:r>
      <w:r w:rsidRPr="00B64EDA">
        <w:rPr>
          <w:rFonts w:ascii="Times New Roman" w:hAnsi="Times New Roman" w:cs="David" w:hint="cs"/>
          <w:b/>
          <w:bCs/>
          <w:color w:val="FF0000"/>
          <w:sz w:val="24"/>
          <w:szCs w:val="24"/>
          <w:u w:val="single"/>
          <w:rtl/>
        </w:rPr>
        <w:t xml:space="preserve"> </w:t>
      </w:r>
    </w:p>
    <w:p w:rsidR="00B64EDA" w:rsidRPr="00B64EDA" w:rsidRDefault="00B64EDA" w:rsidP="00B64EDA">
      <w:pPr>
        <w:jc w:val="both"/>
        <w:rPr>
          <w:rFonts w:ascii="Times New Roman" w:hAnsi="Times New Roman" w:cs="David"/>
          <w:sz w:val="24"/>
          <w:szCs w:val="24"/>
          <w:rtl/>
        </w:rPr>
      </w:pPr>
      <w:r w:rsidRPr="00B64EDA">
        <w:rPr>
          <w:rFonts w:ascii="Times New Roman" w:hAnsi="Times New Roman" w:cs="David" w:hint="cs"/>
          <w:b/>
          <w:bCs/>
          <w:sz w:val="24"/>
          <w:szCs w:val="24"/>
          <w:u w:val="single"/>
          <w:rtl/>
        </w:rPr>
        <w:t xml:space="preserve"> </w:t>
      </w:r>
      <w:r w:rsidRPr="00B64EDA">
        <w:rPr>
          <w:rFonts w:ascii="Times New Roman" w:hAnsi="Times New Roman" w:cs="David" w:hint="cs"/>
          <w:sz w:val="24"/>
          <w:szCs w:val="24"/>
          <w:rtl/>
        </w:rPr>
        <w:t xml:space="preserve">נותן השירותים מתחייב לרכוש ולקיים את כל הביטוחים המפורטים בזה לטובתו ולטובת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b/>
          <w:bCs/>
          <w:sz w:val="24"/>
          <w:szCs w:val="24"/>
          <w:rtl/>
        </w:rPr>
      </w:pPr>
      <w:r w:rsidRPr="00B64EDA">
        <w:rPr>
          <w:rFonts w:ascii="Times New Roman" w:hAnsi="Times New Roman" w:cs="David" w:hint="cs"/>
          <w:b/>
          <w:bCs/>
          <w:sz w:val="24"/>
          <w:szCs w:val="24"/>
          <w:rtl/>
        </w:rPr>
        <w:t xml:space="preserve">1. </w:t>
      </w:r>
      <w:r w:rsidRPr="00B64EDA">
        <w:rPr>
          <w:rFonts w:ascii="Times New Roman" w:hAnsi="Times New Roman" w:cs="David" w:hint="cs"/>
          <w:b/>
          <w:bCs/>
          <w:sz w:val="24"/>
          <w:szCs w:val="24"/>
          <w:u w:val="single"/>
          <w:rtl/>
        </w:rPr>
        <w:t>ביטוח רכוש</w:t>
      </w:r>
    </w:p>
    <w:p w:rsidR="00B64EDA" w:rsidRPr="00B64EDA" w:rsidRDefault="00B64EDA" w:rsidP="00B64EDA">
      <w:pPr>
        <w:spacing w:after="0" w:line="240" w:lineRule="auto"/>
        <w:jc w:val="both"/>
        <w:rPr>
          <w:rFonts w:ascii="Times New Roman" w:hAnsi="Times New Roman" w:cs="David"/>
          <w:b/>
          <w:bCs/>
          <w:sz w:val="24"/>
          <w:szCs w:val="24"/>
          <w:rtl/>
        </w:rPr>
      </w:pPr>
    </w:p>
    <w:p w:rsidR="00B64EDA" w:rsidRPr="00B64EDA" w:rsidRDefault="00B64EDA" w:rsidP="00B64EDA">
      <w:pPr>
        <w:spacing w:after="0" w:line="240" w:lineRule="auto"/>
        <w:ind w:left="214"/>
        <w:jc w:val="both"/>
        <w:rPr>
          <w:rFonts w:ascii="Times New Roman" w:hAnsi="Times New Roman" w:cs="David"/>
          <w:sz w:val="24"/>
          <w:szCs w:val="24"/>
          <w:rtl/>
        </w:rPr>
      </w:pPr>
      <w:r w:rsidRPr="00B64EDA">
        <w:rPr>
          <w:rFonts w:ascii="Times New Roman" w:hAnsi="Times New Roman" w:cs="David"/>
          <w:sz w:val="24"/>
          <w:szCs w:val="24"/>
          <w:rtl/>
        </w:rPr>
        <w:t xml:space="preserve">ככל </w:t>
      </w:r>
      <w:r w:rsidRPr="00B64EDA">
        <w:rPr>
          <w:rFonts w:ascii="Times New Roman" w:hAnsi="Times New Roman" w:cs="David" w:hint="cs"/>
          <w:sz w:val="24"/>
          <w:szCs w:val="24"/>
          <w:rtl/>
        </w:rPr>
        <w:t>שיסופקו השירותים בחצרי נותן השירותים</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נותן השירותים</w:t>
      </w:r>
      <w:r w:rsidRPr="00B64EDA">
        <w:rPr>
          <w:rFonts w:ascii="Times New Roman" w:hAnsi="Times New Roman" w:cs="David" w:hint="cs"/>
          <w:b/>
          <w:bCs/>
          <w:sz w:val="24"/>
          <w:szCs w:val="24"/>
          <w:rtl/>
        </w:rPr>
        <w:t xml:space="preserve"> </w:t>
      </w:r>
      <w:r w:rsidRPr="00B64EDA">
        <w:rPr>
          <w:rFonts w:ascii="Times New Roman" w:hAnsi="Times New Roman" w:cs="David" w:hint="cs"/>
          <w:sz w:val="24"/>
          <w:szCs w:val="24"/>
          <w:rtl/>
        </w:rPr>
        <w:t xml:space="preserve">יבטח את המתקנים בהם מתקיימת הפעילות, לרבות תכולתם, ציודם וריהוטם בביטוח אש מורחב בערכי כינון. </w:t>
      </w:r>
    </w:p>
    <w:p w:rsidR="00B64EDA" w:rsidRPr="00B64EDA" w:rsidRDefault="00B64EDA" w:rsidP="00B64EDA">
      <w:pPr>
        <w:spacing w:after="0" w:line="240" w:lineRule="auto"/>
        <w:jc w:val="both"/>
        <w:rPr>
          <w:rFonts w:ascii="Times New Roman" w:hAnsi="Times New Roman" w:cs="David"/>
          <w:b/>
          <w:bCs/>
          <w:sz w:val="24"/>
          <w:szCs w:val="24"/>
          <w:rtl/>
        </w:rPr>
      </w:pPr>
    </w:p>
    <w:p w:rsidR="00B64EDA" w:rsidRPr="00B64EDA" w:rsidRDefault="00B64EDA" w:rsidP="00B64EDA">
      <w:pPr>
        <w:spacing w:after="0" w:line="240" w:lineRule="auto"/>
        <w:jc w:val="both"/>
        <w:rPr>
          <w:rFonts w:ascii="Times New Roman" w:hAnsi="Times New Roman" w:cs="David"/>
          <w:b/>
          <w:bCs/>
          <w:sz w:val="24"/>
          <w:szCs w:val="24"/>
          <w:u w:val="single"/>
          <w:rtl/>
        </w:rPr>
      </w:pPr>
      <w:r w:rsidRPr="00B64EDA">
        <w:rPr>
          <w:rFonts w:ascii="Times New Roman" w:hAnsi="Times New Roman" w:cs="David" w:hint="cs"/>
          <w:b/>
          <w:bCs/>
          <w:sz w:val="24"/>
          <w:szCs w:val="24"/>
          <w:rtl/>
        </w:rPr>
        <w:t xml:space="preserve"> 2.</w:t>
      </w:r>
      <w:r w:rsidRPr="00B64EDA">
        <w:rPr>
          <w:rFonts w:ascii="Times New Roman" w:hAnsi="Times New Roman" w:cs="David" w:hint="cs"/>
          <w:b/>
          <w:bCs/>
          <w:sz w:val="24"/>
          <w:szCs w:val="24"/>
          <w:u w:val="single"/>
          <w:rtl/>
        </w:rPr>
        <w:t xml:space="preserve"> ביטוח חבות המעבידים</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ind w:left="498" w:hanging="498"/>
        <w:jc w:val="both"/>
        <w:rPr>
          <w:rFonts w:ascii="Times New Roman" w:hAnsi="Times New Roman" w:cs="David"/>
          <w:sz w:val="24"/>
          <w:szCs w:val="24"/>
          <w:rtl/>
        </w:rPr>
      </w:pPr>
      <w:r w:rsidRPr="00B64EDA">
        <w:rPr>
          <w:rFonts w:ascii="Times New Roman" w:hAnsi="Times New Roman" w:cs="David" w:hint="cs"/>
          <w:sz w:val="24"/>
          <w:szCs w:val="24"/>
          <w:rtl/>
        </w:rPr>
        <w:t xml:space="preserve">   א.  נותן השירותים יבטח את אחריותו החוקית כלפי עובדיו בביטוח חבות מעבידים בכל תחומי מדינת ישראל והשטחים המוחזקים;</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ב.  גבול האחריות לא יפחת מסך  5,000,000 דולר ארה"ב לעובד, למקרה ולתקופת ביטוח (שנה);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ג. הביטוח יורחב לכסות את חבותו של המבוטח כלפי קבלנים, קבלני משנה ועובדיהם היה וייחשב כמעבידם;</w:t>
      </w:r>
    </w:p>
    <w:p w:rsidR="00B64EDA" w:rsidRPr="00B64EDA" w:rsidRDefault="00B64EDA" w:rsidP="00B64EDA">
      <w:pPr>
        <w:spacing w:after="0" w:line="240" w:lineRule="auto"/>
        <w:ind w:left="356" w:hanging="356"/>
        <w:jc w:val="both"/>
        <w:rPr>
          <w:rFonts w:ascii="Times New Roman" w:hAnsi="Times New Roman" w:cs="David"/>
          <w:sz w:val="24"/>
          <w:szCs w:val="24"/>
          <w:rtl/>
        </w:rPr>
      </w:pPr>
    </w:p>
    <w:p w:rsidR="00B64EDA" w:rsidRPr="00B64EDA" w:rsidRDefault="00B64EDA" w:rsidP="00B64EDA">
      <w:pPr>
        <w:spacing w:after="0" w:line="240" w:lineRule="auto"/>
        <w:ind w:left="356" w:hanging="356"/>
        <w:jc w:val="both"/>
        <w:rPr>
          <w:rFonts w:ascii="Times New Roman" w:hAnsi="Times New Roman" w:cs="David"/>
          <w:sz w:val="24"/>
          <w:szCs w:val="24"/>
          <w:rtl/>
        </w:rPr>
      </w:pPr>
      <w:r w:rsidRPr="00B64EDA">
        <w:rPr>
          <w:rFonts w:ascii="Times New Roman" w:hAnsi="Times New Roman" w:cs="David" w:hint="cs"/>
          <w:sz w:val="24"/>
          <w:szCs w:val="24"/>
          <w:rtl/>
        </w:rPr>
        <w:t xml:space="preserve">   ד. הביטוח על פי הפוליסה יורחב לשפות את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 היה ונטען לעניין קרות תאונת עבודה/מחלת מקצוע כלשהי כי הוא נושא בחובות מעביד כלשהם כלפי מי מעובדי נותן השירותים, קבלנים, קבלני משנה ועובדיהם שבשירותו.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b/>
          <w:bCs/>
          <w:sz w:val="24"/>
          <w:szCs w:val="24"/>
          <w:rtl/>
        </w:rPr>
        <w:t xml:space="preserve">  3.</w:t>
      </w:r>
      <w:r w:rsidRPr="00B64EDA">
        <w:rPr>
          <w:rFonts w:ascii="Times New Roman" w:hAnsi="Times New Roman" w:cs="David" w:hint="cs"/>
          <w:b/>
          <w:bCs/>
          <w:sz w:val="24"/>
          <w:szCs w:val="24"/>
          <w:u w:val="single"/>
          <w:rtl/>
        </w:rPr>
        <w:t xml:space="preserve"> ביטוח אחריות כלפי צד שלישי</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tabs>
          <w:tab w:val="left" w:pos="1106"/>
        </w:tabs>
        <w:spacing w:after="0" w:line="240" w:lineRule="auto"/>
        <w:ind w:left="498" w:hanging="498"/>
        <w:jc w:val="both"/>
        <w:rPr>
          <w:rFonts w:ascii="Times New Roman" w:hAnsi="Times New Roman" w:cs="David"/>
          <w:sz w:val="24"/>
          <w:szCs w:val="24"/>
          <w:rtl/>
        </w:rPr>
      </w:pPr>
      <w:r w:rsidRPr="00B64EDA">
        <w:rPr>
          <w:rFonts w:ascii="Times New Roman" w:hAnsi="Times New Roman" w:cs="David" w:hint="cs"/>
          <w:sz w:val="24"/>
          <w:szCs w:val="24"/>
          <w:rtl/>
        </w:rPr>
        <w:t xml:space="preserve">   א.  נותן השירותים יבטח את אחריותו החוקית על פי דיני מדינת ישראל בביטוח </w:t>
      </w:r>
      <w:r w:rsidRPr="00B64EDA">
        <w:rPr>
          <w:rFonts w:ascii="Times New Roman" w:hAnsi="Times New Roman" w:cs="David"/>
          <w:sz w:val="24"/>
          <w:szCs w:val="24"/>
          <w:rtl/>
        </w:rPr>
        <w:t xml:space="preserve">אחריות כלפי צד </w:t>
      </w:r>
      <w:r w:rsidRPr="00B64EDA">
        <w:rPr>
          <w:rFonts w:ascii="Times New Roman" w:hAnsi="Times New Roman" w:cs="David" w:hint="cs"/>
          <w:sz w:val="24"/>
          <w:szCs w:val="24"/>
          <w:rtl/>
        </w:rPr>
        <w:t xml:space="preserve">שלישי גוף </w:t>
      </w:r>
      <w:r w:rsidRPr="00B64EDA">
        <w:rPr>
          <w:rFonts w:ascii="Times New Roman" w:hAnsi="Times New Roman" w:cs="David"/>
          <w:sz w:val="24"/>
          <w:szCs w:val="24"/>
          <w:rtl/>
        </w:rPr>
        <w:t>ורכ</w:t>
      </w:r>
      <w:r w:rsidRPr="00B64EDA">
        <w:rPr>
          <w:rFonts w:ascii="Times New Roman" w:hAnsi="Times New Roman" w:cs="David" w:hint="cs"/>
          <w:sz w:val="24"/>
          <w:szCs w:val="24"/>
          <w:rtl/>
        </w:rPr>
        <w:t>וש,</w:t>
      </w:r>
      <w:r w:rsidRPr="00B64EDA">
        <w:rPr>
          <w:rFonts w:ascii="Times New Roman" w:hAnsi="Times New Roman" w:cs="David"/>
          <w:sz w:val="24"/>
          <w:szCs w:val="24"/>
          <w:rtl/>
        </w:rPr>
        <w:t xml:space="preserve"> בכל תחומי מדינת ישראל</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והשטחים המוחזקים;                                                                  </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ב.  גבול האחריות לא יפחת מסך 2,500,000 דולר ארה"ב למקרה ולתקופת הביטוח (שנה); </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ג.  בפוליסה ייכלל סעיף אחריות צולבת - </w:t>
      </w:r>
      <w:r w:rsidRPr="00B64EDA">
        <w:rPr>
          <w:rFonts w:ascii="Times New Roman" w:hAnsi="Times New Roman" w:cs="David" w:hint="cs"/>
          <w:sz w:val="24"/>
          <w:szCs w:val="24"/>
        </w:rPr>
        <w:t>C</w:t>
      </w:r>
      <w:r w:rsidRPr="00B64EDA">
        <w:rPr>
          <w:rFonts w:ascii="Times New Roman" w:hAnsi="Times New Roman" w:cs="David"/>
          <w:sz w:val="24"/>
          <w:szCs w:val="24"/>
        </w:rPr>
        <w:t>ross  Liability</w:t>
      </w:r>
      <w:r w:rsidRPr="00B64EDA">
        <w:rPr>
          <w:rFonts w:ascii="Times New Roman" w:hAnsi="Times New Roman" w:cs="David" w:hint="cs"/>
          <w:sz w:val="24"/>
          <w:szCs w:val="24"/>
          <w:rtl/>
        </w:rPr>
        <w:t>;</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ד. המשתתפים בשיעורים ורכושם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ייחשבו צד שלישי;</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sz w:val="24"/>
          <w:szCs w:val="24"/>
        </w:rPr>
        <w:t xml:space="preserve">    </w:t>
      </w:r>
      <w:r w:rsidRPr="00B64EDA">
        <w:rPr>
          <w:rFonts w:ascii="Times New Roman" w:hAnsi="Times New Roman" w:cs="David" w:hint="cs"/>
          <w:sz w:val="24"/>
          <w:szCs w:val="24"/>
          <w:rtl/>
        </w:rPr>
        <w:t>ה. מורים, מרצים ועובדי מדינה אשר אינם נכללים במסגרת ביטוח חבות מעבידים של נותן השירותים, ייחשבו צד שלישי;</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ו. רכוש מדינת ישראל ורכושם של המשתתפים בשיעורים לרבות בתיהם ייחשבו צד שלישי;</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ind w:left="498" w:hanging="498"/>
        <w:jc w:val="both"/>
        <w:rPr>
          <w:rFonts w:ascii="Times New Roman" w:hAnsi="Times New Roman" w:cs="David"/>
          <w:sz w:val="24"/>
          <w:szCs w:val="24"/>
          <w:rtl/>
        </w:rPr>
      </w:pPr>
      <w:r w:rsidRPr="00B64EDA">
        <w:rPr>
          <w:rFonts w:ascii="Times New Roman" w:hAnsi="Times New Roman" w:cs="David" w:hint="cs"/>
          <w:sz w:val="24"/>
          <w:szCs w:val="24"/>
          <w:rtl/>
        </w:rPr>
        <w:t xml:space="preserve">     ז. הביטוח על פי הפוליסה יורחב לשפות את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 ככל שייחשבו אחראים למעשי ו/או מחדלי נותן השירותים וכל הפועלים מטעמו.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b/>
          <w:bCs/>
          <w:sz w:val="24"/>
          <w:szCs w:val="24"/>
          <w:rtl/>
        </w:rPr>
      </w:pPr>
      <w:r w:rsidRPr="00B64EDA">
        <w:rPr>
          <w:rFonts w:ascii="Times New Roman" w:hAnsi="Times New Roman" w:cs="David" w:hint="cs"/>
          <w:b/>
          <w:bCs/>
          <w:sz w:val="24"/>
          <w:szCs w:val="24"/>
          <w:rtl/>
        </w:rPr>
        <w:t>4</w:t>
      </w:r>
      <w:r w:rsidRPr="00B64EDA">
        <w:rPr>
          <w:rFonts w:ascii="Times New Roman" w:hAnsi="Times New Roman" w:cs="David"/>
          <w:b/>
          <w:bCs/>
          <w:sz w:val="24"/>
          <w:szCs w:val="24"/>
          <w:rtl/>
        </w:rPr>
        <w:t xml:space="preserve">.  </w:t>
      </w:r>
      <w:r w:rsidRPr="00B64EDA">
        <w:rPr>
          <w:rFonts w:ascii="Times New Roman" w:hAnsi="Times New Roman" w:cs="David"/>
          <w:b/>
          <w:bCs/>
          <w:sz w:val="24"/>
          <w:szCs w:val="24"/>
          <w:u w:val="single"/>
          <w:rtl/>
        </w:rPr>
        <w:t>כללי</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בכל פוליסות הביטוח הנדרשות יכללו התנאים הבאים:-</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ind w:left="498" w:hanging="498"/>
        <w:jc w:val="both"/>
        <w:rPr>
          <w:rFonts w:ascii="Times New Roman" w:hAnsi="Times New Roman" w:cs="David"/>
          <w:sz w:val="24"/>
          <w:szCs w:val="24"/>
          <w:rtl/>
        </w:rPr>
      </w:pPr>
      <w:r w:rsidRPr="00B64EDA">
        <w:rPr>
          <w:rFonts w:ascii="Times New Roman" w:hAnsi="Times New Roman" w:cs="David"/>
          <w:sz w:val="24"/>
          <w:szCs w:val="24"/>
          <w:rtl/>
        </w:rPr>
        <w:t xml:space="preserve">    א. לשם המבוטח יתווספו כמבוטחים נוספים: מדינת ישראל – </w:t>
      </w:r>
      <w:r w:rsidRPr="00B64EDA">
        <w:rPr>
          <w:rFonts w:ascii="Times New Roman" w:hAnsi="Times New Roman" w:cs="David" w:hint="cs"/>
          <w:sz w:val="24"/>
          <w:szCs w:val="24"/>
          <w:rtl/>
        </w:rPr>
        <w:t>משרד הכלכלה והתעשייה</w:t>
      </w:r>
      <w:r w:rsidRPr="00B64EDA">
        <w:rPr>
          <w:rFonts w:ascii="Times New Roman" w:hAnsi="Times New Roman" w:cs="David"/>
          <w:sz w:val="24"/>
          <w:szCs w:val="24"/>
          <w:rtl/>
        </w:rPr>
        <w:t xml:space="preserve">, בכפוף </w:t>
      </w:r>
      <w:r w:rsidRPr="00B64EDA">
        <w:rPr>
          <w:rFonts w:ascii="Times New Roman" w:hAnsi="Times New Roman" w:cs="David" w:hint="cs"/>
          <w:sz w:val="24"/>
          <w:szCs w:val="24"/>
          <w:rtl/>
        </w:rPr>
        <w:t xml:space="preserve">להרחבי השיפוי כמפורט </w:t>
      </w:r>
      <w:r w:rsidRPr="00B64EDA">
        <w:rPr>
          <w:rFonts w:ascii="Times New Roman" w:hAnsi="Times New Roman" w:cs="David"/>
          <w:sz w:val="24"/>
          <w:szCs w:val="24"/>
          <w:rtl/>
        </w:rPr>
        <w:t xml:space="preserve">לעיל;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ב.  בכל מקרה של צמצום או ביטול הביטוח  ע"י אחד הצדדים לא יהיה להם כל תוקף אלא, אם ניתנה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על כך הודעה מוקדמת של 60 יום לפחות במכתב רשום לחשב </w:t>
      </w:r>
      <w:r w:rsidRPr="00B64EDA">
        <w:rPr>
          <w:rFonts w:ascii="Times New Roman" w:hAnsi="Times New Roman" w:cs="David" w:hint="cs"/>
          <w:sz w:val="24"/>
          <w:szCs w:val="24"/>
          <w:rtl/>
        </w:rPr>
        <w:t>משרד הכלכלה והתעשייה</w:t>
      </w:r>
      <w:r w:rsidRPr="00B64EDA">
        <w:rPr>
          <w:rFonts w:ascii="Times New Roman" w:hAnsi="Times New Roman" w:cs="David"/>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ind w:left="498" w:hanging="498"/>
        <w:jc w:val="both"/>
        <w:rPr>
          <w:rFonts w:ascii="Times New Roman" w:hAnsi="Times New Roman" w:cs="David"/>
          <w:sz w:val="24"/>
          <w:szCs w:val="24"/>
          <w:rtl/>
        </w:rPr>
      </w:pPr>
      <w:r w:rsidRPr="00B64EDA">
        <w:rPr>
          <w:rFonts w:ascii="Times New Roman" w:hAnsi="Times New Roman" w:cs="David"/>
          <w:sz w:val="24"/>
          <w:szCs w:val="24"/>
          <w:rtl/>
        </w:rPr>
        <w:t xml:space="preserve">   ג.  המבטח מוותר על כל זכות תחלוף/שיבוב, תביעה, השתתפות או חזרה כלפי מדינת ישראל – </w:t>
      </w:r>
      <w:r w:rsidRPr="00B64EDA">
        <w:rPr>
          <w:rFonts w:ascii="Times New Roman" w:hAnsi="Times New Roman" w:cs="David" w:hint="cs"/>
          <w:sz w:val="24"/>
          <w:szCs w:val="24"/>
          <w:rtl/>
        </w:rPr>
        <w:t xml:space="preserve">משרד הכלכלה והתעשייה, </w:t>
      </w:r>
      <w:r w:rsidRPr="00B64EDA">
        <w:rPr>
          <w:rFonts w:ascii="Times New Roman" w:hAnsi="Times New Roman" w:cs="David"/>
          <w:sz w:val="24"/>
          <w:szCs w:val="24"/>
          <w:rtl/>
        </w:rPr>
        <w:t>עובדיהם</w:t>
      </w:r>
      <w:r w:rsidRPr="00B64EDA">
        <w:rPr>
          <w:rFonts w:ascii="Times New Roman" w:hAnsi="Times New Roman" w:cs="David" w:hint="cs"/>
          <w:sz w:val="24"/>
          <w:szCs w:val="24"/>
          <w:rtl/>
        </w:rPr>
        <w:t xml:space="preserve"> והמשתתפים בשיעורים</w:t>
      </w:r>
      <w:r w:rsidRPr="00B64EDA">
        <w:rPr>
          <w:rFonts w:ascii="Times New Roman" w:hAnsi="Times New Roman" w:cs="David"/>
          <w:sz w:val="24"/>
          <w:szCs w:val="24"/>
          <w:rtl/>
        </w:rPr>
        <w:t xml:space="preserve">, ובלבד </w:t>
      </w:r>
      <w:r w:rsidRPr="00B64EDA">
        <w:rPr>
          <w:rFonts w:ascii="Times New Roman" w:hAnsi="Times New Roman" w:cs="David" w:hint="cs"/>
          <w:sz w:val="24"/>
          <w:szCs w:val="24"/>
          <w:rtl/>
        </w:rPr>
        <w:t>שהוויתו</w:t>
      </w:r>
      <w:r w:rsidRPr="00B64EDA">
        <w:rPr>
          <w:rFonts w:ascii="Times New Roman" w:hAnsi="Times New Roman" w:cs="David" w:hint="eastAsia"/>
          <w:sz w:val="24"/>
          <w:szCs w:val="24"/>
          <w:rtl/>
        </w:rPr>
        <w:t>ר</w:t>
      </w:r>
      <w:r w:rsidRPr="00B64EDA">
        <w:rPr>
          <w:rFonts w:ascii="Times New Roman" w:hAnsi="Times New Roman" w:cs="David"/>
          <w:sz w:val="24"/>
          <w:szCs w:val="24"/>
          <w:rtl/>
        </w:rPr>
        <w:t xml:space="preserve"> לא יחול לטובת אדם  שגרם  לנזק מתוך</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כוונת זדון;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ד.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אחראי בלעדית כלפי המבטח לתשלום דמי הביטוח עבור כל הפוליסות ולמילוי כל</w:t>
      </w:r>
      <w:r w:rsidRPr="00B64EDA">
        <w:rPr>
          <w:rFonts w:ascii="Times New Roman" w:hAnsi="Times New Roman" w:cs="David" w:hint="cs"/>
          <w:sz w:val="24"/>
          <w:szCs w:val="24"/>
          <w:rtl/>
        </w:rPr>
        <w:t xml:space="preserve"> החובות </w:t>
      </w:r>
      <w:r w:rsidRPr="00B64EDA">
        <w:rPr>
          <w:rFonts w:ascii="Times New Roman" w:hAnsi="Times New Roman" w:cs="David"/>
          <w:sz w:val="24"/>
          <w:szCs w:val="24"/>
          <w:rtl/>
        </w:rPr>
        <w:t>המוטלות על המבוטח על פי תנאי הפוליסות;</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ה.  ההשתתפויות העצמיות הנקובות בכל פוליסה ופוליסה תחולנה בלעדית על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lastRenderedPageBreak/>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ז. תנאי הכיסוי של הפוליסות הנ"ל, לא יפחתו מהמקובל על פי תנאי "פוליסות נוסח ביט", בכפוףלהרחבת הכיסויים כמפורט לעיל. </w:t>
      </w:r>
      <w:r w:rsidRPr="00B64EDA">
        <w:rPr>
          <w:rFonts w:ascii="Times New Roman" w:hAnsi="Times New Roman" w:cs="David"/>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העתקי פוליסות הביטוח, מאושרות ע"י המבטח או אישור בחתימתו על קיום  הביטוחים כאמור, יומצאו על ידי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למשרד עד למועד </w:t>
      </w:r>
      <w:r w:rsidRPr="00B64EDA">
        <w:rPr>
          <w:rFonts w:ascii="Times New Roman" w:hAnsi="Times New Roman" w:cs="David" w:hint="cs"/>
          <w:sz w:val="24"/>
          <w:szCs w:val="24"/>
          <w:rtl/>
        </w:rPr>
        <w:t>ה</w:t>
      </w:r>
      <w:r w:rsidRPr="00B64EDA">
        <w:rPr>
          <w:rFonts w:ascii="Times New Roman" w:hAnsi="Times New Roman" w:cs="David"/>
          <w:sz w:val="24"/>
          <w:szCs w:val="24"/>
          <w:rtl/>
        </w:rPr>
        <w:t>חתימ</w:t>
      </w:r>
      <w:r w:rsidRPr="00B64EDA">
        <w:rPr>
          <w:rFonts w:ascii="Times New Roman" w:hAnsi="Times New Roman" w:cs="David" w:hint="cs"/>
          <w:sz w:val="24"/>
          <w:szCs w:val="24"/>
          <w:rtl/>
        </w:rPr>
        <w:t>ה על מסמכי המכרז</w:t>
      </w:r>
      <w:r w:rsidRPr="00B64EDA">
        <w:rPr>
          <w:rFonts w:ascii="Times New Roman" w:hAnsi="Times New Roman" w:cs="David"/>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מתחייב בכל תקופת ההתקשרות החוזית עם מדינת ישראל – </w:t>
      </w:r>
      <w:r w:rsidRPr="00B64EDA">
        <w:rPr>
          <w:rFonts w:ascii="Times New Roman" w:hAnsi="Times New Roman" w:cs="David" w:hint="cs"/>
          <w:sz w:val="24"/>
          <w:szCs w:val="24"/>
          <w:rtl/>
        </w:rPr>
        <w:t xml:space="preserve">משרד הכלכלה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והתעשייה להחזיק בתוקף את </w:t>
      </w:r>
      <w:r w:rsidRPr="00B64EDA">
        <w:rPr>
          <w:rFonts w:ascii="Times New Roman" w:hAnsi="Times New Roman" w:cs="David"/>
          <w:sz w:val="24"/>
          <w:szCs w:val="24"/>
          <w:rtl/>
        </w:rPr>
        <w:t xml:space="preserve">פוליסות הביטוח.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מתחייב כי פוליסות הביטוח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תחודשנה על ידו </w:t>
      </w:r>
      <w:r w:rsidRPr="00B64EDA">
        <w:rPr>
          <w:rFonts w:ascii="Times New Roman" w:hAnsi="Times New Roman" w:cs="David" w:hint="cs"/>
          <w:sz w:val="24"/>
          <w:szCs w:val="24"/>
          <w:rtl/>
        </w:rPr>
        <w:t xml:space="preserve">מדי שנה בשנה, כל עוד ההתקשרות </w:t>
      </w:r>
      <w:r w:rsidRPr="00B64EDA">
        <w:rPr>
          <w:rFonts w:ascii="Times New Roman" w:hAnsi="Times New Roman" w:cs="David"/>
          <w:sz w:val="24"/>
          <w:szCs w:val="24"/>
          <w:rtl/>
        </w:rPr>
        <w:t xml:space="preserve">עם </w:t>
      </w:r>
      <w:r w:rsidRPr="00B64EDA">
        <w:rPr>
          <w:rFonts w:ascii="Times New Roman" w:hAnsi="Times New Roman" w:cs="David" w:hint="cs"/>
          <w:sz w:val="24"/>
          <w:szCs w:val="24"/>
          <w:rtl/>
        </w:rPr>
        <w:t xml:space="preserve">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w:t>
      </w:r>
      <w:r w:rsidRPr="00B64EDA">
        <w:rPr>
          <w:rFonts w:ascii="Times New Roman" w:hAnsi="Times New Roman" w:cs="David"/>
          <w:sz w:val="24"/>
          <w:szCs w:val="24"/>
          <w:rtl/>
        </w:rPr>
        <w:t xml:space="preserve"> בתוקף. </w:t>
      </w:r>
      <w:r w:rsidRPr="00B64EDA">
        <w:rPr>
          <w:rFonts w:ascii="Times New Roman" w:hAnsi="Times New Roman" w:cs="David" w:hint="cs"/>
          <w:sz w:val="24"/>
          <w:szCs w:val="24"/>
          <w:rtl/>
        </w:rPr>
        <w:t xml:space="preserve">נותן השירותים מתחייב להציג את העתקי פוליסות הביטוח </w:t>
      </w:r>
      <w:r w:rsidRPr="00B64EDA">
        <w:rPr>
          <w:rFonts w:ascii="Times New Roman" w:hAnsi="Times New Roman" w:cs="David"/>
          <w:sz w:val="24"/>
          <w:szCs w:val="24"/>
          <w:rtl/>
        </w:rPr>
        <w:t>המחודשות מאושרות וחתומות ע"י המבטח או אישור בחתימת מבטחו על חידושן</w:t>
      </w:r>
      <w:r w:rsidRPr="00B64EDA">
        <w:rPr>
          <w:rFonts w:ascii="Times New Roman" w:hAnsi="Times New Roman" w:cs="David" w:hint="cs"/>
          <w:sz w:val="24"/>
          <w:szCs w:val="24"/>
          <w:rtl/>
        </w:rPr>
        <w:t xml:space="preserve"> למשרד הכלכלה והתעשייה לכל </w:t>
      </w:r>
      <w:r w:rsidRPr="00B64EDA">
        <w:rPr>
          <w:rFonts w:ascii="Times New Roman" w:hAnsi="Times New Roman" w:cs="David"/>
          <w:sz w:val="24"/>
          <w:szCs w:val="24"/>
          <w:rtl/>
        </w:rPr>
        <w:t xml:space="preserve">המאוחר שבועיים לפני תום תקופת הביטוח.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b/>
          <w:bCs/>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 אין בכל האמור בסעיפי הביטוח כדי לפטור את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מכל חובה החלה עליו על פי דין  ועל  </w:t>
      </w:r>
      <w:r w:rsidRPr="00B64EDA">
        <w:rPr>
          <w:rFonts w:ascii="Times New Roman" w:hAnsi="Times New Roman" w:cs="David" w:hint="cs"/>
          <w:sz w:val="24"/>
          <w:szCs w:val="24"/>
          <w:rtl/>
        </w:rPr>
        <w:t>פי ההתקשרות</w:t>
      </w:r>
      <w:r w:rsidRPr="00B64EDA">
        <w:rPr>
          <w:rFonts w:ascii="Times New Roman" w:hAnsi="Times New Roman" w:cs="David"/>
          <w:sz w:val="24"/>
          <w:szCs w:val="24"/>
          <w:rtl/>
        </w:rPr>
        <w:t xml:space="preserve"> ואין לפרש את האמור כוויתור של </w:t>
      </w:r>
      <w:r w:rsidRPr="00B64EDA">
        <w:rPr>
          <w:rFonts w:ascii="Times New Roman" w:hAnsi="Times New Roman" w:cs="David" w:hint="cs"/>
          <w:sz w:val="24"/>
          <w:szCs w:val="24"/>
          <w:rtl/>
        </w:rPr>
        <w:t>המשרד</w:t>
      </w:r>
      <w:r w:rsidRPr="00B64EDA">
        <w:rPr>
          <w:rFonts w:ascii="Times New Roman" w:hAnsi="Times New Roman" w:cs="David"/>
          <w:sz w:val="24"/>
          <w:szCs w:val="24"/>
          <w:rtl/>
        </w:rPr>
        <w:t xml:space="preserve"> על כל זכות או </w:t>
      </w:r>
      <w:r w:rsidRPr="00B64EDA">
        <w:rPr>
          <w:rFonts w:ascii="Times New Roman" w:hAnsi="Times New Roman" w:cs="David" w:hint="cs"/>
          <w:sz w:val="24"/>
          <w:szCs w:val="24"/>
          <w:rtl/>
        </w:rPr>
        <w:t xml:space="preserve">סעד המוקנים להם על </w:t>
      </w:r>
      <w:r w:rsidRPr="00B64EDA">
        <w:rPr>
          <w:rFonts w:ascii="Times New Roman" w:hAnsi="Times New Roman" w:cs="David"/>
          <w:sz w:val="24"/>
          <w:szCs w:val="24"/>
          <w:rtl/>
        </w:rPr>
        <w:t xml:space="preserve"> על פי דין ועל פי  </w:t>
      </w:r>
      <w:r w:rsidRPr="00B64EDA">
        <w:rPr>
          <w:rFonts w:ascii="Times New Roman" w:hAnsi="Times New Roman" w:cs="David" w:hint="cs"/>
          <w:sz w:val="24"/>
          <w:szCs w:val="24"/>
          <w:rtl/>
        </w:rPr>
        <w:t>התקשרות זו</w:t>
      </w:r>
      <w:r w:rsidRPr="00B64EDA">
        <w:rPr>
          <w:rFonts w:ascii="Times New Roman" w:hAnsi="Times New Roman" w:cs="David"/>
          <w:sz w:val="24"/>
          <w:szCs w:val="24"/>
          <w:rtl/>
        </w:rPr>
        <w:t>.</w:t>
      </w:r>
    </w:p>
    <w:p w:rsidR="00B64EDA" w:rsidRPr="00B64EDA" w:rsidRDefault="00B64EDA" w:rsidP="00B64EDA">
      <w:pPr>
        <w:tabs>
          <w:tab w:val="left" w:pos="375"/>
        </w:tabs>
        <w:spacing w:after="0" w:line="360" w:lineRule="auto"/>
        <w:ind w:left="-147"/>
        <w:rPr>
          <w:rFonts w:ascii="Times New Roman" w:hAnsi="Times New Roman" w:cs="David"/>
          <w:b/>
          <w:bCs/>
          <w:sz w:val="24"/>
          <w:szCs w:val="24"/>
          <w:u w:val="single"/>
          <w:rtl/>
        </w:rPr>
      </w:pPr>
    </w:p>
    <w:p w:rsidR="00B64EDA" w:rsidRPr="00B64EDA" w:rsidRDefault="00B64EDA" w:rsidP="00B64EDA">
      <w:pPr>
        <w:numPr>
          <w:ilvl w:val="0"/>
          <w:numId w:val="24"/>
        </w:numPr>
        <w:tabs>
          <w:tab w:val="left" w:pos="375"/>
        </w:tabs>
        <w:spacing w:after="0" w:line="360" w:lineRule="auto"/>
        <w:ind w:hanging="2854"/>
        <w:rPr>
          <w:rFonts w:ascii="Times New Roman" w:hAnsi="Times New Roman" w:cs="David"/>
          <w:b/>
          <w:bCs/>
          <w:sz w:val="24"/>
          <w:szCs w:val="24"/>
          <w:u w:val="single"/>
        </w:rPr>
      </w:pPr>
      <w:r w:rsidRPr="00B64EDA">
        <w:rPr>
          <w:rFonts w:ascii="Times New Roman" w:hAnsi="Times New Roman" w:cs="David" w:hint="cs"/>
          <w:b/>
          <w:bCs/>
          <w:sz w:val="24"/>
          <w:szCs w:val="24"/>
          <w:u w:val="single"/>
          <w:rtl/>
        </w:rPr>
        <w:t>זכויות קניין רוחני</w:t>
      </w:r>
    </w:p>
    <w:p w:rsidR="00B64EDA" w:rsidRPr="00B64EDA" w:rsidRDefault="00B64EDA" w:rsidP="00B64EDA">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B64EDA">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B64EDA">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B64EDA">
        <w:rPr>
          <w:rFonts w:ascii="Arial" w:hAnsi="Arial" w:cs="David"/>
          <w:sz w:val="24"/>
          <w:szCs w:val="24"/>
          <w:rtl/>
        </w:rPr>
        <w:t>והתמורה דלעיל תהווה תמורה גם עבור זכויות אלה.</w:t>
      </w:r>
    </w:p>
    <w:p w:rsidR="00B64EDA" w:rsidRPr="00B64EDA" w:rsidRDefault="00B64EDA" w:rsidP="00B64EDA">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B64EDA">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B64EDA" w:rsidRPr="00B64EDA" w:rsidRDefault="00B64EDA" w:rsidP="00B64EDA">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B64EDA">
        <w:rPr>
          <w:rFonts w:ascii="Arial" w:hAnsi="Arial" w:cs="David"/>
          <w:sz w:val="24"/>
          <w:szCs w:val="24"/>
          <w:rtl/>
        </w:rPr>
        <w:t xml:space="preserve">נותן השירותים לא ישתמש במסמך כלשהו או בכל חלק מהשירותים ו/או </w:t>
      </w:r>
      <w:r w:rsidRPr="00B64EDA">
        <w:rPr>
          <w:rFonts w:ascii="Arial" w:hAnsi="Arial" w:cs="David" w:hint="cs"/>
          <w:sz w:val="24"/>
          <w:szCs w:val="24"/>
          <w:rtl/>
        </w:rPr>
        <w:tab/>
      </w:r>
      <w:r w:rsidRPr="00B64EDA">
        <w:rPr>
          <w:rFonts w:ascii="Arial" w:hAnsi="Arial" w:cs="David"/>
          <w:sz w:val="24"/>
          <w:szCs w:val="24"/>
          <w:rtl/>
        </w:rPr>
        <w:t xml:space="preserve">תוצאותיהם ו/או התוצרים שיוכנו במסגרתם, ללא אישור מראש ובכתב של </w:t>
      </w:r>
      <w:r w:rsidRPr="00B64EDA">
        <w:rPr>
          <w:rFonts w:ascii="Arial" w:hAnsi="Arial" w:cs="David" w:hint="cs"/>
          <w:sz w:val="24"/>
          <w:szCs w:val="24"/>
          <w:rtl/>
        </w:rPr>
        <w:tab/>
      </w:r>
      <w:r w:rsidRPr="00B64EDA">
        <w:rPr>
          <w:rFonts w:ascii="Arial" w:hAnsi="Arial" w:cs="David"/>
          <w:sz w:val="24"/>
          <w:szCs w:val="24"/>
          <w:rtl/>
        </w:rPr>
        <w:t xml:space="preserve">המשרד. </w:t>
      </w:r>
    </w:p>
    <w:p w:rsidR="00B64EDA" w:rsidRPr="00B64EDA" w:rsidRDefault="00B64EDA" w:rsidP="00B64EDA">
      <w:pPr>
        <w:numPr>
          <w:ilvl w:val="1"/>
          <w:numId w:val="27"/>
        </w:numPr>
        <w:spacing w:after="0" w:line="360" w:lineRule="auto"/>
        <w:ind w:left="1367" w:hanging="567"/>
        <w:rPr>
          <w:rFonts w:ascii="Times New Roman" w:hAnsi="Times New Roman" w:cs="David"/>
          <w:b/>
          <w:bCs/>
          <w:sz w:val="24"/>
          <w:szCs w:val="24"/>
          <w:u w:val="single"/>
        </w:rPr>
      </w:pPr>
      <w:r w:rsidRPr="00B64EDA">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B64EDA" w:rsidRPr="00B64EDA" w:rsidRDefault="00B64EDA" w:rsidP="00B64EDA">
      <w:pPr>
        <w:numPr>
          <w:ilvl w:val="1"/>
          <w:numId w:val="27"/>
        </w:numPr>
        <w:tabs>
          <w:tab w:val="num" w:pos="1367"/>
        </w:tabs>
        <w:spacing w:after="0" w:line="360" w:lineRule="auto"/>
        <w:ind w:left="1367" w:hanging="567"/>
        <w:rPr>
          <w:rFonts w:ascii="Times New Roman" w:hAnsi="Times New Roman" w:cs="David"/>
          <w:b/>
          <w:bCs/>
          <w:sz w:val="24"/>
          <w:szCs w:val="24"/>
          <w:u w:val="single"/>
        </w:rPr>
      </w:pPr>
      <w:r w:rsidRPr="00B64EDA">
        <w:rPr>
          <w:rFonts w:ascii="Arial" w:hAnsi="Arial" w:cs="David"/>
          <w:sz w:val="24"/>
          <w:szCs w:val="24"/>
          <w:rtl/>
        </w:rPr>
        <w:t>נותן השירותים מתחייב לשתף פעולה ולסייע ל</w:t>
      </w:r>
      <w:r w:rsidRPr="00B64EDA">
        <w:rPr>
          <w:rFonts w:ascii="Arial" w:hAnsi="Arial" w:cs="David" w:hint="cs"/>
          <w:sz w:val="24"/>
          <w:szCs w:val="24"/>
          <w:rtl/>
        </w:rPr>
        <w:t>כל גורם</w:t>
      </w:r>
      <w:r w:rsidRPr="00B64EDA">
        <w:rPr>
          <w:rFonts w:ascii="Arial" w:hAnsi="Arial" w:cs="David"/>
          <w:sz w:val="24"/>
          <w:szCs w:val="24"/>
          <w:rtl/>
        </w:rPr>
        <w:t xml:space="preserve"> שיורש</w:t>
      </w:r>
      <w:r w:rsidRPr="00B64EDA">
        <w:rPr>
          <w:rFonts w:ascii="Arial" w:hAnsi="Arial" w:cs="David" w:hint="cs"/>
          <w:sz w:val="24"/>
          <w:szCs w:val="24"/>
          <w:rtl/>
        </w:rPr>
        <w:t>ה</w:t>
      </w:r>
      <w:r w:rsidRPr="00B64EDA">
        <w:rPr>
          <w:rFonts w:ascii="Arial" w:hAnsi="Arial" w:cs="David"/>
          <w:sz w:val="24"/>
          <w:szCs w:val="24"/>
          <w:rtl/>
        </w:rPr>
        <w:t xml:space="preserve"> על-ידי המשרד בביצוע </w:t>
      </w:r>
      <w:r w:rsidRPr="00B64EDA">
        <w:rPr>
          <w:rFonts w:ascii="Arial" w:hAnsi="Arial" w:cs="David" w:hint="cs"/>
          <w:sz w:val="24"/>
          <w:szCs w:val="24"/>
          <w:rtl/>
        </w:rPr>
        <w:t>כל פעולה</w:t>
      </w:r>
      <w:r w:rsidRPr="00B64EDA">
        <w:rPr>
          <w:rFonts w:ascii="Arial" w:hAnsi="Arial" w:cs="David"/>
          <w:sz w:val="24"/>
          <w:szCs w:val="24"/>
          <w:rtl/>
        </w:rPr>
        <w:t xml:space="preserve"> בהתייחס לשירותים נשוא הסכם זה, בכפוף להוראות הדין.</w:t>
      </w:r>
    </w:p>
    <w:p w:rsidR="00B64EDA" w:rsidRPr="00B64EDA" w:rsidRDefault="00B64EDA" w:rsidP="00B64EDA">
      <w:pPr>
        <w:numPr>
          <w:ilvl w:val="1"/>
          <w:numId w:val="27"/>
        </w:numPr>
        <w:tabs>
          <w:tab w:val="num" w:pos="1367"/>
          <w:tab w:val="num" w:pos="1473"/>
        </w:tabs>
        <w:spacing w:after="0" w:line="360" w:lineRule="auto"/>
        <w:ind w:left="1367" w:hanging="567"/>
        <w:rPr>
          <w:rFonts w:ascii="Times New Roman" w:hAnsi="Times New Roman" w:cs="David"/>
          <w:b/>
          <w:bCs/>
          <w:sz w:val="24"/>
          <w:szCs w:val="24"/>
          <w:u w:val="single"/>
          <w:rtl/>
        </w:rPr>
      </w:pPr>
      <w:r w:rsidRPr="00B64EDA">
        <w:rPr>
          <w:rFonts w:ascii="Arial" w:hAnsi="Arial" w:cs="David" w:hint="cs"/>
          <w:sz w:val="24"/>
          <w:szCs w:val="24"/>
          <w:rtl/>
        </w:rPr>
        <w:t>נותן השירותים</w:t>
      </w:r>
      <w:r w:rsidRPr="00B64EDA">
        <w:rPr>
          <w:rFonts w:ascii="Arial" w:hAnsi="Arial" w:cs="David"/>
          <w:sz w:val="24"/>
          <w:szCs w:val="24"/>
          <w:rtl/>
        </w:rPr>
        <w:t xml:space="preserve"> </w:t>
      </w:r>
      <w:r w:rsidRPr="00B64EDA">
        <w:rPr>
          <w:rFonts w:ascii="Arial" w:hAnsi="Arial" w:cs="David" w:hint="cs"/>
          <w:sz w:val="24"/>
          <w:szCs w:val="24"/>
          <w:rtl/>
        </w:rPr>
        <w:t>מ</w:t>
      </w:r>
      <w:r w:rsidRPr="00B64EDA">
        <w:rPr>
          <w:rFonts w:ascii="Arial" w:hAnsi="Arial" w:cs="David"/>
          <w:sz w:val="24"/>
          <w:szCs w:val="24"/>
          <w:rtl/>
        </w:rPr>
        <w:t xml:space="preserve">תחייב שאין בתוצרי עבודתו כדי להפר זכויות של צדדים </w:t>
      </w:r>
      <w:r w:rsidRPr="00B64EDA">
        <w:rPr>
          <w:rFonts w:ascii="Arial" w:hAnsi="Arial" w:cs="David" w:hint="cs"/>
          <w:sz w:val="24"/>
          <w:szCs w:val="24"/>
          <w:rtl/>
        </w:rPr>
        <w:t xml:space="preserve">  </w:t>
      </w:r>
      <w:r w:rsidRPr="00B64EDA">
        <w:rPr>
          <w:rFonts w:ascii="Arial" w:hAnsi="Arial" w:cs="David"/>
          <w:sz w:val="24"/>
          <w:szCs w:val="24"/>
          <w:rtl/>
        </w:rPr>
        <w:t xml:space="preserve">שלישיים, וכן </w:t>
      </w:r>
      <w:r w:rsidRPr="00B64EDA">
        <w:rPr>
          <w:rFonts w:ascii="Arial" w:hAnsi="Arial" w:cs="David" w:hint="cs"/>
          <w:sz w:val="24"/>
          <w:szCs w:val="24"/>
          <w:rtl/>
        </w:rPr>
        <w:t>מ</w:t>
      </w:r>
      <w:r w:rsidRPr="00B64EDA">
        <w:rPr>
          <w:rFonts w:ascii="Arial" w:hAnsi="Arial" w:cs="David"/>
          <w:sz w:val="24"/>
          <w:szCs w:val="24"/>
          <w:rtl/>
        </w:rPr>
        <w:t xml:space="preserve">תחייב לשפות את המשרד בכל מקרה בו ייתבע על ידי צד שלישי </w:t>
      </w:r>
      <w:r w:rsidRPr="00B64EDA">
        <w:rPr>
          <w:rFonts w:ascii="Arial" w:hAnsi="Arial" w:cs="David" w:hint="cs"/>
          <w:sz w:val="24"/>
          <w:szCs w:val="24"/>
          <w:rtl/>
        </w:rPr>
        <w:t xml:space="preserve">   </w:t>
      </w:r>
      <w:r w:rsidRPr="00B64EDA">
        <w:rPr>
          <w:rFonts w:ascii="Arial" w:hAnsi="Arial" w:cs="David"/>
          <w:sz w:val="24"/>
          <w:szCs w:val="24"/>
          <w:rtl/>
        </w:rPr>
        <w:br/>
        <w:t>בגין הפרה נטענת של זכויות כאמור.</w:t>
      </w:r>
    </w:p>
    <w:p w:rsidR="00B64EDA" w:rsidRPr="00B64EDA" w:rsidRDefault="00B64EDA" w:rsidP="00B64EDA">
      <w:pPr>
        <w:tabs>
          <w:tab w:val="left" w:pos="746"/>
        </w:tabs>
        <w:spacing w:after="0" w:line="360" w:lineRule="auto"/>
        <w:jc w:val="both"/>
        <w:rPr>
          <w:rFonts w:ascii="Times New Roman" w:hAnsi="Times New Roman" w:cs="David"/>
          <w:sz w:val="24"/>
          <w:szCs w:val="24"/>
          <w:u w:val="single"/>
          <w:rtl/>
        </w:rPr>
      </w:pPr>
    </w:p>
    <w:p w:rsidR="00B64EDA" w:rsidRPr="00B64EDA" w:rsidRDefault="00B64EDA" w:rsidP="00B64EDA">
      <w:pPr>
        <w:numPr>
          <w:ilvl w:val="0"/>
          <w:numId w:val="24"/>
        </w:numPr>
        <w:tabs>
          <w:tab w:val="left" w:pos="375"/>
        </w:tabs>
        <w:spacing w:after="0" w:line="360" w:lineRule="auto"/>
        <w:ind w:hanging="2854"/>
        <w:rPr>
          <w:rFonts w:ascii="Times New Roman" w:hAnsi="Times New Roman" w:cs="David"/>
          <w:b/>
          <w:bCs/>
          <w:sz w:val="24"/>
          <w:szCs w:val="24"/>
          <w:u w:val="single"/>
        </w:rPr>
      </w:pPr>
      <w:r w:rsidRPr="00B64EDA">
        <w:rPr>
          <w:rFonts w:ascii="Times New Roman" w:hAnsi="Times New Roman" w:cs="David"/>
          <w:b/>
          <w:bCs/>
          <w:sz w:val="24"/>
          <w:szCs w:val="24"/>
          <w:u w:val="single"/>
          <w:rtl/>
        </w:rPr>
        <w:t>שמירת סודיות</w:t>
      </w:r>
    </w:p>
    <w:p w:rsidR="00B64EDA" w:rsidRPr="00B64EDA" w:rsidRDefault="00B64EDA" w:rsidP="00B64EDA">
      <w:pPr>
        <w:numPr>
          <w:ilvl w:val="1"/>
          <w:numId w:val="28"/>
        </w:numPr>
        <w:tabs>
          <w:tab w:val="left" w:pos="1113"/>
        </w:tabs>
        <w:spacing w:after="0" w:line="360" w:lineRule="auto"/>
        <w:rPr>
          <w:rFonts w:ascii="Arial" w:hAnsi="Arial" w:cs="David"/>
          <w:sz w:val="24"/>
          <w:szCs w:val="24"/>
        </w:rPr>
      </w:pPr>
      <w:r w:rsidRPr="00B64EDA">
        <w:rPr>
          <w:rFonts w:ascii="Times New Roman" w:hAnsi="Times New Roman" w:cs="David"/>
          <w:sz w:val="24"/>
          <w:szCs w:val="24"/>
          <w:rtl/>
        </w:rPr>
        <w:t xml:space="preserve">נותן השירותים מתחייב לשמור בסוד ולא להעביר, להודיע, למסור או להביא     </w:t>
      </w:r>
      <w:r w:rsidRPr="00B64EDA">
        <w:rPr>
          <w:rFonts w:ascii="Times New Roman" w:hAnsi="Times New Roman" w:cs="David"/>
          <w:sz w:val="24"/>
          <w:szCs w:val="24"/>
          <w:rtl/>
        </w:rPr>
        <w:br/>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לידיעת כל גורם, במישרין, בעקיפין ו/או בכל דרך שהיא, כל מידע, ידיעה, סוד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מסחרי, נתונים, חפץ, מסמך מכל סוג שהוא או כל דבר אחר שלפי טיבם אינם </w:t>
      </w:r>
      <w:r w:rsidRPr="00B64EDA">
        <w:rPr>
          <w:rFonts w:ascii="Times New Roman" w:hAnsi="Times New Roman" w:cs="David" w:hint="cs"/>
          <w:sz w:val="24"/>
          <w:szCs w:val="24"/>
          <w:rtl/>
        </w:rPr>
        <w:lastRenderedPageBreak/>
        <w:tab/>
      </w:r>
      <w:r w:rsidRPr="00B64EDA">
        <w:rPr>
          <w:rFonts w:ascii="Times New Roman" w:hAnsi="Times New Roman" w:cs="David"/>
          <w:sz w:val="24"/>
          <w:szCs w:val="24"/>
          <w:rtl/>
        </w:rPr>
        <w:t xml:space="preserve">נכסי הכלל </w:t>
      </w:r>
      <w:r w:rsidRPr="00B64EDA">
        <w:rPr>
          <w:rFonts w:ascii="Times New Roman" w:hAnsi="Times New Roman" w:cs="David"/>
          <w:b/>
          <w:bCs/>
          <w:sz w:val="24"/>
          <w:szCs w:val="24"/>
          <w:rtl/>
        </w:rPr>
        <w:t>(להלן: "מידע סודי")</w:t>
      </w:r>
      <w:r w:rsidRPr="00B64EDA">
        <w:rPr>
          <w:rFonts w:ascii="Times New Roman" w:hAnsi="Times New Roman" w:cs="David"/>
          <w:sz w:val="24"/>
          <w:szCs w:val="24"/>
          <w:rtl/>
        </w:rPr>
        <w:t xml:space="preserve"> שיגיעו לידי נותן השירותים, עובדיו או</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מי</w:t>
      </w:r>
      <w:r w:rsidRPr="00B64EDA">
        <w:rPr>
          <w:rFonts w:ascii="Times New Roman" w:hAnsi="Times New Roman" w:cs="David" w:hint="cs"/>
          <w:sz w:val="24"/>
          <w:szCs w:val="24"/>
          <w:rtl/>
        </w:rPr>
        <w:t xml:space="preserve"> </w:t>
      </w:r>
      <w:r w:rsidRPr="00B64EDA">
        <w:rPr>
          <w:rFonts w:ascii="Times New Roman" w:hAnsi="Times New Roman" w:cs="David" w:hint="cs"/>
          <w:sz w:val="24"/>
          <w:szCs w:val="24"/>
          <w:rtl/>
        </w:rPr>
        <w:tab/>
      </w:r>
      <w:r w:rsidRPr="00B64EDA">
        <w:rPr>
          <w:rFonts w:ascii="Times New Roman" w:hAnsi="Times New Roman" w:cs="David"/>
          <w:sz w:val="24"/>
          <w:szCs w:val="24"/>
          <w:rtl/>
        </w:rPr>
        <w:t>מטעמו עקב או בקשר להסכם זה, בתוקף או בקשר עם ביצועו ו/או בקשר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עם</w:t>
      </w:r>
      <w:r w:rsidRPr="00B64EDA">
        <w:rPr>
          <w:rFonts w:ascii="Times New Roman" w:hAnsi="Times New Roman" w:cs="David" w:hint="cs"/>
          <w:sz w:val="24"/>
          <w:szCs w:val="24"/>
          <w:rtl/>
        </w:rPr>
        <w:t xml:space="preserve">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המשרד, וזאת במהלך ביצוע ההסכם, לפניו ו/או לאחר מכן - ללא אישור המשרד </w:t>
      </w:r>
      <w:r w:rsidRPr="00B64EDA">
        <w:rPr>
          <w:rFonts w:ascii="Times New Roman" w:hAnsi="Times New Roman" w:cs="David" w:hint="cs"/>
          <w:sz w:val="24"/>
          <w:szCs w:val="24"/>
          <w:rtl/>
        </w:rPr>
        <w:tab/>
      </w:r>
      <w:r w:rsidRPr="00B64EDA">
        <w:rPr>
          <w:rFonts w:ascii="Times New Roman" w:hAnsi="Times New Roman" w:cs="David"/>
          <w:sz w:val="24"/>
          <w:szCs w:val="24"/>
          <w:rtl/>
        </w:rPr>
        <w:t>מראש ובכתב.</w:t>
      </w:r>
    </w:p>
    <w:p w:rsidR="00B64EDA" w:rsidRPr="00B64EDA" w:rsidRDefault="00B64EDA" w:rsidP="00B64EDA">
      <w:pPr>
        <w:numPr>
          <w:ilvl w:val="1"/>
          <w:numId w:val="28"/>
        </w:numPr>
        <w:tabs>
          <w:tab w:val="left" w:pos="1113"/>
        </w:tabs>
        <w:spacing w:after="0" w:line="360" w:lineRule="auto"/>
        <w:rPr>
          <w:rFonts w:ascii="Arial" w:hAnsi="Arial" w:cs="David"/>
          <w:sz w:val="24"/>
          <w:szCs w:val="24"/>
        </w:rPr>
      </w:pPr>
      <w:r w:rsidRPr="00B64EDA">
        <w:rPr>
          <w:rFonts w:ascii="Times New Roman" w:hAnsi="Times New Roman" w:cs="David"/>
          <w:sz w:val="24"/>
          <w:szCs w:val="24"/>
          <w:rtl/>
        </w:rPr>
        <w:t xml:space="preserve">נותן השירותים מתחייב לשמור בתנאים בטוחים כל מידע סודי או מסמך רשמי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שנמסר לו או שיגיעו אליו עקב ביצוע הסכם זה, בתוקף או בקשר עם ביצועו או </w:t>
      </w:r>
      <w:r w:rsidRPr="00B64EDA">
        <w:rPr>
          <w:rFonts w:ascii="Times New Roman" w:hAnsi="Times New Roman" w:cs="David" w:hint="cs"/>
          <w:sz w:val="24"/>
          <w:szCs w:val="24"/>
          <w:rtl/>
        </w:rPr>
        <w:tab/>
      </w:r>
      <w:r w:rsidRPr="00B64EDA">
        <w:rPr>
          <w:rFonts w:ascii="Times New Roman" w:hAnsi="Times New Roman" w:cs="David"/>
          <w:sz w:val="24"/>
          <w:szCs w:val="24"/>
          <w:rtl/>
        </w:rPr>
        <w:t>בקשר עם המשרד.</w:t>
      </w:r>
    </w:p>
    <w:p w:rsidR="00B64EDA" w:rsidRPr="00B64EDA" w:rsidRDefault="00B64EDA" w:rsidP="00B64EDA">
      <w:pPr>
        <w:numPr>
          <w:ilvl w:val="1"/>
          <w:numId w:val="28"/>
        </w:numPr>
        <w:tabs>
          <w:tab w:val="left" w:pos="1113"/>
        </w:tabs>
        <w:spacing w:after="0" w:line="360" w:lineRule="auto"/>
        <w:rPr>
          <w:rFonts w:ascii="Arial" w:hAnsi="Arial" w:cs="David"/>
          <w:sz w:val="24"/>
          <w:szCs w:val="24"/>
        </w:rPr>
      </w:pPr>
      <w:r w:rsidRPr="00B64EDA">
        <w:rPr>
          <w:rFonts w:ascii="Times New Roman" w:hAnsi="Times New Roman" w:cs="David"/>
          <w:sz w:val="24"/>
          <w:szCs w:val="24"/>
          <w:rtl/>
        </w:rPr>
        <w:t>המשרד רשאי ל</w:t>
      </w:r>
      <w:r w:rsidRPr="00B64EDA">
        <w:rPr>
          <w:rFonts w:ascii="Times New Roman" w:hAnsi="Times New Roman" w:cs="David" w:hint="cs"/>
          <w:sz w:val="24"/>
          <w:szCs w:val="24"/>
          <w:rtl/>
        </w:rPr>
        <w:t xml:space="preserve">יתן </w:t>
      </w:r>
      <w:r w:rsidRPr="00B64EDA">
        <w:rPr>
          <w:rFonts w:ascii="Times New Roman" w:hAnsi="Times New Roman" w:cs="David"/>
          <w:sz w:val="24"/>
          <w:szCs w:val="24"/>
          <w:rtl/>
        </w:rPr>
        <w:t>הור</w:t>
      </w:r>
      <w:r w:rsidRPr="00B64EDA">
        <w:rPr>
          <w:rFonts w:ascii="Times New Roman" w:hAnsi="Times New Roman" w:cs="David" w:hint="cs"/>
          <w:sz w:val="24"/>
          <w:szCs w:val="24"/>
          <w:rtl/>
        </w:rPr>
        <w:t>א</w:t>
      </w:r>
      <w:r w:rsidRPr="00B64EDA">
        <w:rPr>
          <w:rFonts w:ascii="Times New Roman" w:hAnsi="Times New Roman" w:cs="David"/>
          <w:sz w:val="24"/>
          <w:szCs w:val="24"/>
          <w:rtl/>
        </w:rPr>
        <w:t xml:space="preserve">ות לנותן השירותים בדבר הסדרים מיוחדים לעניין </w:t>
      </w:r>
      <w:r w:rsidRPr="00B64EDA">
        <w:rPr>
          <w:rFonts w:ascii="Times New Roman" w:hAnsi="Times New Roman" w:cs="David" w:hint="cs"/>
          <w:sz w:val="24"/>
          <w:szCs w:val="24"/>
          <w:rtl/>
        </w:rPr>
        <w:tab/>
      </w:r>
      <w:r w:rsidRPr="00B64EDA">
        <w:rPr>
          <w:rFonts w:ascii="Times New Roman" w:hAnsi="Times New Roman" w:cs="David"/>
          <w:sz w:val="24"/>
          <w:szCs w:val="24"/>
          <w:rtl/>
        </w:rPr>
        <w:t>שמירת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סודיות, לרבות קביעת הסדרי בטחון מיוחדים, הסדרי מידור או נוהלי</w:t>
      </w:r>
      <w:r w:rsidRPr="00B64EDA">
        <w:rPr>
          <w:rFonts w:ascii="Times New Roman" w:hAnsi="Times New Roman" w:cs="David" w:hint="cs"/>
          <w:sz w:val="24"/>
          <w:szCs w:val="24"/>
          <w:rtl/>
        </w:rPr>
        <w:t xml:space="preserve"> </w:t>
      </w:r>
      <w:r w:rsidRPr="00B64EDA">
        <w:rPr>
          <w:rFonts w:ascii="Times New Roman" w:hAnsi="Times New Roman" w:cs="David" w:hint="cs"/>
          <w:sz w:val="24"/>
          <w:szCs w:val="24"/>
          <w:rtl/>
        </w:rPr>
        <w:tab/>
        <w:t>ע</w:t>
      </w:r>
      <w:r w:rsidRPr="00B64EDA">
        <w:rPr>
          <w:rFonts w:ascii="Times New Roman" w:hAnsi="Times New Roman" w:cs="David"/>
          <w:sz w:val="24"/>
          <w:szCs w:val="24"/>
          <w:rtl/>
        </w:rPr>
        <w:t>בודה</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מיוחדים ונותן השירותים מתחייב למלא אחר דרישות המשרד בנדון.</w:t>
      </w:r>
    </w:p>
    <w:p w:rsidR="00B64EDA" w:rsidRPr="00B64EDA" w:rsidRDefault="00B64EDA" w:rsidP="00B64EDA">
      <w:pPr>
        <w:numPr>
          <w:ilvl w:val="1"/>
          <w:numId w:val="28"/>
        </w:numPr>
        <w:spacing w:after="0" w:line="360" w:lineRule="auto"/>
        <w:ind w:left="1083" w:hanging="708"/>
        <w:rPr>
          <w:rFonts w:ascii="Arial" w:hAnsi="Arial" w:cs="David"/>
          <w:sz w:val="24"/>
          <w:szCs w:val="24"/>
        </w:rPr>
      </w:pPr>
      <w:r w:rsidRPr="00B64EDA">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B64EDA" w:rsidRPr="00B64EDA" w:rsidRDefault="00B64EDA" w:rsidP="00B64EDA">
      <w:pPr>
        <w:numPr>
          <w:ilvl w:val="1"/>
          <w:numId w:val="28"/>
        </w:numPr>
        <w:spacing w:after="0" w:line="360" w:lineRule="auto"/>
        <w:ind w:left="1113" w:hanging="720"/>
        <w:rPr>
          <w:rFonts w:ascii="Arial" w:hAnsi="Arial" w:cs="David"/>
          <w:sz w:val="24"/>
          <w:szCs w:val="24"/>
        </w:rPr>
      </w:pPr>
      <w:r w:rsidRPr="00B64EDA">
        <w:rPr>
          <w:rFonts w:ascii="Times New Roman" w:hAnsi="Times New Roman" w:cs="David"/>
          <w:sz w:val="24"/>
          <w:szCs w:val="24"/>
          <w:rtl/>
        </w:rPr>
        <w:t xml:space="preserve">עם סיום הסכם זה מכל סיבה שהיא נותן השירותים יעמיד לרשות המשרד </w:t>
      </w:r>
      <w:r w:rsidRPr="00B64EDA">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64EDA">
        <w:rPr>
          <w:rFonts w:ascii="Times New Roman" w:hAnsi="Times New Roman" w:cs="David" w:hint="cs"/>
          <w:sz w:val="24"/>
          <w:szCs w:val="24"/>
          <w:rtl/>
        </w:rPr>
        <w:t xml:space="preserve">ו/או במסגרת מתן השירותים על פי הסכם זה </w:t>
      </w:r>
      <w:r w:rsidRPr="00B64EDA">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64EDA" w:rsidRPr="00B64EDA" w:rsidRDefault="00B64EDA" w:rsidP="00B64EDA">
      <w:pPr>
        <w:numPr>
          <w:ilvl w:val="1"/>
          <w:numId w:val="28"/>
        </w:numPr>
        <w:spacing w:after="0" w:line="360" w:lineRule="auto"/>
        <w:ind w:left="1113" w:hanging="720"/>
        <w:rPr>
          <w:rFonts w:ascii="Arial" w:hAnsi="Arial" w:cs="David"/>
          <w:sz w:val="24"/>
          <w:szCs w:val="24"/>
        </w:rPr>
      </w:pPr>
      <w:r w:rsidRPr="00B64EDA">
        <w:rPr>
          <w:rFonts w:ascii="Times New Roman" w:hAnsi="Times New Roman" w:cs="David"/>
          <w:sz w:val="24"/>
          <w:szCs w:val="24"/>
          <w:rtl/>
        </w:rPr>
        <w:t xml:space="preserve">נותן השירותים מתחייב </w:t>
      </w:r>
      <w:r w:rsidRPr="00B64EDA">
        <w:rPr>
          <w:rFonts w:ascii="Times New Roman" w:hAnsi="Times New Roman" w:cs="David"/>
          <w:b/>
          <w:bCs/>
          <w:sz w:val="24"/>
          <w:szCs w:val="24"/>
          <w:rtl/>
        </w:rPr>
        <w:t>לחתום ולהחתים</w:t>
      </w:r>
      <w:r w:rsidRPr="00B64EDA">
        <w:rPr>
          <w:rFonts w:ascii="Times New Roman" w:hAnsi="Times New Roman" w:cs="David"/>
          <w:sz w:val="24"/>
          <w:szCs w:val="24"/>
          <w:rtl/>
        </w:rPr>
        <w:t xml:space="preserve"> כל מי </w:t>
      </w:r>
      <w:r w:rsidRPr="00B64EDA">
        <w:rPr>
          <w:rFonts w:ascii="Times New Roman" w:hAnsi="Times New Roman" w:cs="David" w:hint="cs"/>
          <w:sz w:val="24"/>
          <w:szCs w:val="24"/>
          <w:rtl/>
        </w:rPr>
        <w:t xml:space="preserve">מטעמו שעתיד להיות קשור במתן השירותים נשואי מכרז זה </w:t>
      </w:r>
      <w:r w:rsidRPr="00B64EDA">
        <w:rPr>
          <w:rFonts w:ascii="Times New Roman" w:hAnsi="Times New Roman" w:cs="David"/>
          <w:sz w:val="24"/>
          <w:szCs w:val="24"/>
          <w:rtl/>
        </w:rPr>
        <w:t xml:space="preserve">ושעשוי להיחשף למידע כאמור על "התחייבות לשמירת סודיות ולמניעת ניגוד עניינים" </w:t>
      </w:r>
      <w:r w:rsidRPr="00B64EDA">
        <w:rPr>
          <w:rFonts w:ascii="Times New Roman" w:hAnsi="Times New Roman" w:cs="David" w:hint="cs"/>
          <w:sz w:val="24"/>
          <w:szCs w:val="24"/>
          <w:rtl/>
        </w:rPr>
        <w:t>בנוסח המצורף להסכם זה והמסומן כנספח 4.</w:t>
      </w:r>
    </w:p>
    <w:p w:rsidR="00B64EDA" w:rsidRPr="00B64EDA" w:rsidRDefault="00B64EDA" w:rsidP="00B64EDA">
      <w:pPr>
        <w:spacing w:after="0" w:line="360" w:lineRule="auto"/>
        <w:ind w:left="393"/>
        <w:jc w:val="both"/>
        <w:rPr>
          <w:rFonts w:ascii="Arial" w:hAnsi="Arial" w:cs="David"/>
          <w:sz w:val="24"/>
          <w:szCs w:val="24"/>
          <w:rtl/>
        </w:rPr>
      </w:pPr>
    </w:p>
    <w:p w:rsidR="00B64EDA" w:rsidRPr="00B64EDA" w:rsidRDefault="00B64EDA" w:rsidP="00B64EDA">
      <w:pPr>
        <w:numPr>
          <w:ilvl w:val="0"/>
          <w:numId w:val="24"/>
        </w:numPr>
        <w:tabs>
          <w:tab w:val="left" w:pos="375"/>
          <w:tab w:val="left" w:pos="658"/>
          <w:tab w:val="num" w:pos="1332"/>
        </w:tabs>
        <w:spacing w:after="0" w:line="360" w:lineRule="auto"/>
        <w:ind w:hanging="2854"/>
        <w:rPr>
          <w:rFonts w:ascii="Times New Roman" w:hAnsi="Times New Roman" w:cs="David"/>
          <w:b/>
          <w:bCs/>
          <w:sz w:val="24"/>
          <w:szCs w:val="24"/>
          <w:u w:val="single"/>
        </w:rPr>
      </w:pPr>
      <w:r w:rsidRPr="00B64EDA">
        <w:rPr>
          <w:rFonts w:ascii="Times New Roman" w:hAnsi="Times New Roman" w:cs="David"/>
          <w:b/>
          <w:bCs/>
          <w:sz w:val="24"/>
          <w:szCs w:val="24"/>
          <w:u w:val="single"/>
          <w:rtl/>
        </w:rPr>
        <w:t>ביקורת</w:t>
      </w:r>
    </w:p>
    <w:p w:rsidR="00B64EDA" w:rsidRPr="00B64EDA" w:rsidRDefault="00B64EDA" w:rsidP="00B64EDA">
      <w:pPr>
        <w:numPr>
          <w:ilvl w:val="1"/>
          <w:numId w:val="29"/>
        </w:numPr>
        <w:spacing w:after="0" w:line="360" w:lineRule="auto"/>
        <w:ind w:left="1509" w:hanging="1134"/>
        <w:rPr>
          <w:rFonts w:ascii="Times New Roman" w:hAnsi="Times New Roman" w:cs="David"/>
          <w:sz w:val="24"/>
          <w:szCs w:val="24"/>
          <w:rtl/>
        </w:rPr>
      </w:pPr>
      <w:r w:rsidRPr="00B64EDA">
        <w:rPr>
          <w:rFonts w:ascii="Times New Roman" w:hAnsi="Times New Roman" w:cs="David" w:hint="cs"/>
          <w:sz w:val="24"/>
          <w:szCs w:val="24"/>
          <w:rtl/>
        </w:rPr>
        <w:t xml:space="preserve">נציג המשרד, לרבות </w:t>
      </w:r>
      <w:r w:rsidRPr="00B64EDA">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B64EDA" w:rsidRPr="00B64EDA" w:rsidRDefault="00B64EDA" w:rsidP="00B64EDA">
      <w:pPr>
        <w:numPr>
          <w:ilvl w:val="1"/>
          <w:numId w:val="29"/>
        </w:numPr>
        <w:spacing w:after="0" w:line="360" w:lineRule="auto"/>
        <w:ind w:left="1509" w:hanging="1134"/>
        <w:rPr>
          <w:rFonts w:ascii="Times New Roman" w:hAnsi="Times New Roman" w:cs="David"/>
          <w:sz w:val="24"/>
          <w:szCs w:val="24"/>
        </w:rPr>
      </w:pPr>
      <w:r w:rsidRPr="00B64EDA">
        <w:rPr>
          <w:rFonts w:ascii="Times New Roman" w:hAnsi="Times New Roman" w:cs="David"/>
          <w:sz w:val="24"/>
          <w:szCs w:val="24"/>
          <w:rtl/>
        </w:rPr>
        <w:t xml:space="preserve">ביקורת ובדיקה כמתואר לעיל יכללו </w:t>
      </w:r>
      <w:r w:rsidRPr="00B64EDA">
        <w:rPr>
          <w:rFonts w:ascii="Times New Roman" w:hAnsi="Times New Roman" w:cs="David" w:hint="cs"/>
          <w:sz w:val="24"/>
          <w:szCs w:val="24"/>
          <w:rtl/>
        </w:rPr>
        <w:t xml:space="preserve">גם </w:t>
      </w:r>
      <w:r w:rsidRPr="00B64EDA">
        <w:rPr>
          <w:rFonts w:ascii="Times New Roman" w:hAnsi="Times New Roman" w:cs="David"/>
          <w:sz w:val="24"/>
          <w:szCs w:val="24"/>
          <w:rtl/>
        </w:rPr>
        <w:t>עיון בספרי החשבונות ובמסמכים של נותן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B64EDA" w:rsidRPr="00B64EDA" w:rsidRDefault="00B64EDA" w:rsidP="00B64EDA">
      <w:pPr>
        <w:numPr>
          <w:ilvl w:val="1"/>
          <w:numId w:val="29"/>
        </w:numPr>
        <w:spacing w:after="0" w:line="360" w:lineRule="auto"/>
        <w:ind w:left="1509" w:hanging="1134"/>
        <w:rPr>
          <w:rFonts w:ascii="Times New Roman" w:hAnsi="Times New Roman" w:cs="David"/>
          <w:sz w:val="24"/>
          <w:szCs w:val="24"/>
        </w:rPr>
      </w:pPr>
      <w:r w:rsidRPr="00B64EDA">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64EDA" w:rsidRPr="00B64EDA" w:rsidRDefault="00B64EDA" w:rsidP="00B64EDA">
      <w:pPr>
        <w:numPr>
          <w:ilvl w:val="1"/>
          <w:numId w:val="29"/>
        </w:numPr>
        <w:spacing w:after="0" w:line="360" w:lineRule="auto"/>
        <w:ind w:left="1509" w:hanging="1134"/>
        <w:rPr>
          <w:rFonts w:ascii="Times New Roman" w:hAnsi="Times New Roman" w:cs="David"/>
          <w:sz w:val="24"/>
          <w:szCs w:val="24"/>
        </w:rPr>
      </w:pPr>
      <w:r w:rsidRPr="00B64EDA">
        <w:rPr>
          <w:rFonts w:ascii="Times New Roman" w:hAnsi="Times New Roman" w:cs="David"/>
          <w:sz w:val="24"/>
          <w:szCs w:val="24"/>
          <w:rtl/>
        </w:rPr>
        <w:lastRenderedPageBreak/>
        <w:t>נותן השירותים מתחייב לקיים את האמור לעיל גם בכל הקשור למידע הקשור לביצוע ההסכם ומצוי בידי צד שלישי.</w:t>
      </w:r>
    </w:p>
    <w:p w:rsidR="00B64EDA" w:rsidRPr="00B64EDA" w:rsidRDefault="00B64EDA" w:rsidP="00B64ED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B64EDA" w:rsidRPr="00B64EDA" w:rsidRDefault="00B64EDA" w:rsidP="00B64EDA">
      <w:pPr>
        <w:numPr>
          <w:ilvl w:val="0"/>
          <w:numId w:val="24"/>
        </w:numPr>
        <w:tabs>
          <w:tab w:val="left" w:pos="375"/>
          <w:tab w:val="num" w:pos="1332"/>
        </w:tabs>
        <w:spacing w:after="0" w:line="360" w:lineRule="auto"/>
        <w:ind w:hanging="2854"/>
        <w:rPr>
          <w:rFonts w:ascii="Times New Roman" w:hAnsi="Times New Roman" w:cs="David"/>
          <w:b/>
          <w:bCs/>
          <w:sz w:val="24"/>
          <w:szCs w:val="24"/>
          <w:u w:val="single"/>
        </w:rPr>
      </w:pPr>
      <w:r w:rsidRPr="00B64EDA">
        <w:rPr>
          <w:rFonts w:ascii="Times New Roman" w:hAnsi="Times New Roman" w:cs="David"/>
          <w:b/>
          <w:bCs/>
          <w:sz w:val="24"/>
          <w:szCs w:val="24"/>
          <w:u w:val="single"/>
          <w:rtl/>
        </w:rPr>
        <w:t>שינוי בהסכם או בתנאים</w:t>
      </w:r>
    </w:p>
    <w:p w:rsidR="00B64EDA" w:rsidRPr="00B64EDA" w:rsidRDefault="00B64EDA" w:rsidP="00B64EDA">
      <w:pPr>
        <w:spacing w:after="0" w:line="360" w:lineRule="auto"/>
        <w:ind w:left="375"/>
        <w:jc w:val="both"/>
        <w:rPr>
          <w:rFonts w:ascii="Times New Roman" w:hAnsi="Times New Roman" w:cs="David"/>
          <w:sz w:val="24"/>
          <w:szCs w:val="24"/>
          <w:rtl/>
        </w:rPr>
      </w:pPr>
      <w:r w:rsidRPr="00B64EDA">
        <w:rPr>
          <w:rFonts w:ascii="Times New Roman" w:hAnsi="Times New Roman" w:cs="David"/>
          <w:sz w:val="24"/>
          <w:szCs w:val="24"/>
          <w:rtl/>
        </w:rPr>
        <w:t xml:space="preserve">כל שינוי בהסכם </w:t>
      </w:r>
      <w:r w:rsidRPr="00B64EDA">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B64EDA" w:rsidRPr="00B64EDA" w:rsidRDefault="00B64EDA" w:rsidP="00B64EDA">
      <w:pPr>
        <w:numPr>
          <w:ilvl w:val="1"/>
          <w:numId w:val="30"/>
        </w:numPr>
        <w:tabs>
          <w:tab w:val="left" w:pos="933"/>
        </w:tabs>
        <w:spacing w:after="0" w:line="360" w:lineRule="auto"/>
        <w:rPr>
          <w:rFonts w:ascii="Times New Roman" w:hAnsi="Times New Roman" w:cs="David"/>
          <w:sz w:val="24"/>
          <w:szCs w:val="24"/>
          <w:rtl/>
        </w:rPr>
      </w:pPr>
      <w:r w:rsidRPr="00B64EDA">
        <w:rPr>
          <w:rFonts w:ascii="Times New Roman" w:hAnsi="Times New Roman" w:cs="David"/>
          <w:sz w:val="24"/>
          <w:szCs w:val="24"/>
          <w:rtl/>
        </w:rPr>
        <w:t>מוסכם כי הימנעות מתביעת זכות לא תחשב כוויתור על אותה זכות.</w:t>
      </w:r>
    </w:p>
    <w:p w:rsidR="00B64EDA" w:rsidRPr="00B64EDA" w:rsidRDefault="00B64EDA" w:rsidP="00B64EDA">
      <w:pPr>
        <w:numPr>
          <w:ilvl w:val="1"/>
          <w:numId w:val="30"/>
        </w:numPr>
        <w:tabs>
          <w:tab w:val="left" w:pos="933"/>
        </w:tabs>
        <w:spacing w:after="0" w:line="360" w:lineRule="auto"/>
        <w:jc w:val="both"/>
        <w:rPr>
          <w:rFonts w:ascii="Times New Roman" w:hAnsi="Times New Roman" w:cs="David"/>
          <w:sz w:val="24"/>
          <w:szCs w:val="24"/>
        </w:rPr>
      </w:pPr>
      <w:r w:rsidRPr="00B64EDA">
        <w:rPr>
          <w:rFonts w:ascii="Times New Roman" w:hAnsi="Times New Roman" w:cs="David"/>
          <w:sz w:val="24"/>
          <w:szCs w:val="24"/>
          <w:rtl/>
        </w:rPr>
        <w:t xml:space="preserve">נותן השירותים מתחייב לבצע את השירותים בעצמו ולא להעביר או למסור את ביצוע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השירותים, בין במישרין ובין בעקיפין, בין במלואם ובין בחלקם, לצד שלישי כלשהו,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אלא אם הותר הדבר בכתב מראש על-ידי נציג המשרד המוסמך. זכויותיו וחובותיו של </w:t>
      </w:r>
      <w:r w:rsidRPr="00B64EDA">
        <w:rPr>
          <w:rFonts w:ascii="Times New Roman" w:hAnsi="Times New Roman" w:cs="David" w:hint="cs"/>
          <w:sz w:val="24"/>
          <w:szCs w:val="24"/>
          <w:rtl/>
        </w:rPr>
        <w:tab/>
      </w:r>
      <w:r w:rsidRPr="00B64EDA">
        <w:rPr>
          <w:rFonts w:ascii="Times New Roman" w:hAnsi="Times New Roman" w:cs="David"/>
          <w:sz w:val="24"/>
          <w:szCs w:val="24"/>
          <w:rtl/>
        </w:rPr>
        <w:t xml:space="preserve">נותן השירותים על פי הסכם זה אינם ניתנים להמחאה לצד שלישי כלשהו, אלא </w:t>
      </w:r>
      <w:r w:rsidRPr="00B64EDA">
        <w:rPr>
          <w:rFonts w:ascii="Times New Roman" w:hAnsi="Times New Roman" w:cs="David" w:hint="cs"/>
          <w:sz w:val="24"/>
          <w:szCs w:val="24"/>
          <w:rtl/>
        </w:rPr>
        <w:tab/>
      </w:r>
      <w:r w:rsidRPr="00B64EDA">
        <w:rPr>
          <w:rFonts w:ascii="Times New Roman" w:hAnsi="Times New Roman" w:cs="David"/>
          <w:sz w:val="24"/>
          <w:szCs w:val="24"/>
          <w:rtl/>
        </w:rPr>
        <w:t>באישור מראש ובכתב של המשרד.</w:t>
      </w:r>
    </w:p>
    <w:p w:rsidR="00B64EDA" w:rsidRPr="00B64EDA" w:rsidRDefault="00B64EDA" w:rsidP="00B64EDA">
      <w:pPr>
        <w:numPr>
          <w:ilvl w:val="1"/>
          <w:numId w:val="30"/>
        </w:numPr>
        <w:spacing w:after="0" w:line="360" w:lineRule="auto"/>
        <w:ind w:left="933" w:hanging="540"/>
        <w:jc w:val="both"/>
        <w:rPr>
          <w:rFonts w:ascii="Times New Roman" w:hAnsi="Times New Roman" w:cs="David"/>
          <w:sz w:val="24"/>
          <w:szCs w:val="24"/>
        </w:rPr>
      </w:pPr>
      <w:r w:rsidRPr="00B64EDA">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64EDA" w:rsidRPr="00B64EDA" w:rsidRDefault="00B64EDA" w:rsidP="00B64EDA">
      <w:pPr>
        <w:numPr>
          <w:ilvl w:val="1"/>
          <w:numId w:val="30"/>
        </w:numPr>
        <w:spacing w:after="0" w:line="360" w:lineRule="auto"/>
        <w:ind w:left="933" w:hanging="540"/>
        <w:rPr>
          <w:rFonts w:ascii="Times New Roman" w:hAnsi="Times New Roman" w:cs="David"/>
          <w:sz w:val="24"/>
          <w:szCs w:val="24"/>
        </w:rPr>
      </w:pPr>
      <w:r w:rsidRPr="00B64EDA">
        <w:rPr>
          <w:rFonts w:ascii="Times New Roman" w:hAnsi="Times New Roman" w:cs="David"/>
          <w:sz w:val="24"/>
          <w:szCs w:val="24"/>
          <w:rtl/>
        </w:rPr>
        <w:t>הפרת סעיף זה, תחשב להפרה יסודית של ההסכם.</w:t>
      </w:r>
    </w:p>
    <w:p w:rsidR="00B64EDA" w:rsidRPr="00B64EDA" w:rsidRDefault="00B64EDA" w:rsidP="00B64EDA">
      <w:pPr>
        <w:tabs>
          <w:tab w:val="left" w:pos="746"/>
          <w:tab w:val="num" w:pos="1332"/>
        </w:tabs>
        <w:spacing w:after="0" w:line="360" w:lineRule="auto"/>
        <w:jc w:val="both"/>
        <w:rPr>
          <w:rFonts w:ascii="Times New Roman" w:hAnsi="Times New Roman" w:cs="David"/>
          <w:sz w:val="24"/>
          <w:szCs w:val="24"/>
          <w:rtl/>
        </w:rPr>
      </w:pPr>
    </w:p>
    <w:p w:rsidR="00B64EDA" w:rsidRPr="00B64EDA" w:rsidRDefault="00B64EDA" w:rsidP="00B64EDA">
      <w:pPr>
        <w:numPr>
          <w:ilvl w:val="0"/>
          <w:numId w:val="24"/>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B64EDA">
        <w:rPr>
          <w:rFonts w:ascii="Times New Roman" w:hAnsi="Times New Roman" w:cs="David"/>
          <w:b/>
          <w:bCs/>
          <w:sz w:val="24"/>
          <w:szCs w:val="24"/>
          <w:u w:val="single"/>
          <w:rtl/>
        </w:rPr>
        <w:t>אי מילוי חיוב על-ידי נותן השירותים</w:t>
      </w:r>
    </w:p>
    <w:p w:rsidR="00B64EDA" w:rsidRPr="00B64EDA" w:rsidRDefault="00B64EDA" w:rsidP="00B64EDA">
      <w:pPr>
        <w:numPr>
          <w:ilvl w:val="1"/>
          <w:numId w:val="31"/>
        </w:numPr>
        <w:spacing w:after="0" w:line="360" w:lineRule="auto"/>
        <w:ind w:left="1509" w:hanging="851"/>
        <w:jc w:val="both"/>
        <w:rPr>
          <w:rFonts w:ascii="Times New Roman" w:hAnsi="Times New Roman" w:cs="David"/>
          <w:sz w:val="24"/>
          <w:szCs w:val="24"/>
          <w:rtl/>
        </w:rPr>
      </w:pPr>
      <w:r w:rsidRPr="00B64EDA">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ובין אם לפי הסכם זה לבצע את אחת </w:t>
      </w:r>
      <w:r w:rsidRPr="00B64EDA">
        <w:rPr>
          <w:rFonts w:ascii="Times New Roman" w:hAnsi="Times New Roman" w:cs="David" w:hint="cs"/>
          <w:sz w:val="24"/>
          <w:szCs w:val="24"/>
          <w:rtl/>
        </w:rPr>
        <w:t>או יותר   מ</w:t>
      </w:r>
      <w:r w:rsidRPr="00B64EDA">
        <w:rPr>
          <w:rFonts w:ascii="Times New Roman" w:hAnsi="Times New Roman" w:cs="David"/>
          <w:sz w:val="24"/>
          <w:szCs w:val="24"/>
          <w:rtl/>
        </w:rPr>
        <w:t>הפעולות הבאות:</w:t>
      </w:r>
    </w:p>
    <w:p w:rsidR="00B64EDA" w:rsidRPr="00B64EDA" w:rsidRDefault="00B64EDA" w:rsidP="00B64EDA">
      <w:pPr>
        <w:numPr>
          <w:ilvl w:val="2"/>
          <w:numId w:val="31"/>
        </w:numPr>
        <w:spacing w:after="0" w:line="360" w:lineRule="auto"/>
        <w:ind w:left="2217" w:hanging="708"/>
        <w:jc w:val="both"/>
        <w:rPr>
          <w:rFonts w:ascii="Times New Roman" w:hAnsi="Times New Roman" w:cs="David"/>
          <w:sz w:val="24"/>
          <w:szCs w:val="24"/>
        </w:rPr>
      </w:pPr>
      <w:r w:rsidRPr="00B64EDA">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64EDA" w:rsidRPr="00B64EDA" w:rsidRDefault="00B64EDA" w:rsidP="00B64EDA">
      <w:pPr>
        <w:numPr>
          <w:ilvl w:val="2"/>
          <w:numId w:val="31"/>
        </w:numPr>
        <w:spacing w:after="0" w:line="360" w:lineRule="auto"/>
        <w:ind w:left="2217" w:hanging="708"/>
        <w:jc w:val="both"/>
        <w:rPr>
          <w:rFonts w:ascii="Times New Roman" w:hAnsi="Times New Roman" w:cs="David"/>
          <w:sz w:val="24"/>
          <w:szCs w:val="24"/>
        </w:rPr>
      </w:pPr>
      <w:r w:rsidRPr="00B64EDA">
        <w:rPr>
          <w:rFonts w:ascii="Times New Roman" w:hAnsi="Times New Roman" w:cs="David"/>
          <w:sz w:val="24"/>
          <w:szCs w:val="24"/>
          <w:rtl/>
        </w:rPr>
        <w:t>לבטל את ההסכם בהודעה בכתב.</w:t>
      </w:r>
    </w:p>
    <w:p w:rsidR="00B64EDA" w:rsidRPr="00B64EDA" w:rsidRDefault="00B64EDA" w:rsidP="00B64EDA">
      <w:pPr>
        <w:numPr>
          <w:ilvl w:val="1"/>
          <w:numId w:val="31"/>
        </w:numPr>
        <w:spacing w:after="0" w:line="360" w:lineRule="auto"/>
        <w:ind w:left="1509" w:hanging="851"/>
        <w:jc w:val="both"/>
        <w:rPr>
          <w:rFonts w:ascii="Times New Roman" w:hAnsi="Times New Roman" w:cs="David"/>
          <w:sz w:val="24"/>
          <w:szCs w:val="24"/>
        </w:rPr>
      </w:pPr>
      <w:r w:rsidRPr="00B64EDA">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64EDA">
        <w:rPr>
          <w:rFonts w:ascii="Times New Roman" w:hAnsi="Times New Roman" w:cs="David" w:hint="cs"/>
          <w:sz w:val="24"/>
          <w:szCs w:val="24"/>
          <w:rtl/>
        </w:rPr>
        <w:t>לפצות אותו על כל נזק שנגרם לו בשל אי מילוי הוראות ההסכם ו/או ביטולו</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p>
    <w:p w:rsidR="00B64EDA" w:rsidRPr="00B64EDA" w:rsidRDefault="00B64EDA" w:rsidP="00B64EDA">
      <w:pPr>
        <w:numPr>
          <w:ilvl w:val="1"/>
          <w:numId w:val="31"/>
        </w:numPr>
        <w:spacing w:after="0" w:line="360" w:lineRule="auto"/>
        <w:ind w:left="1509" w:hanging="851"/>
        <w:jc w:val="both"/>
        <w:rPr>
          <w:rFonts w:ascii="Times New Roman" w:hAnsi="Times New Roman" w:cs="David"/>
          <w:sz w:val="24"/>
          <w:szCs w:val="24"/>
        </w:rPr>
      </w:pPr>
      <w:r w:rsidRPr="00B64EDA">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64EDA" w:rsidRPr="00B64EDA" w:rsidRDefault="00B64EDA" w:rsidP="00B64ED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64EDA" w:rsidRPr="00B64EDA" w:rsidRDefault="00B64EDA" w:rsidP="00B64EDA">
      <w:pPr>
        <w:numPr>
          <w:ilvl w:val="0"/>
          <w:numId w:val="24"/>
        </w:numPr>
        <w:tabs>
          <w:tab w:val="left" w:pos="233"/>
          <w:tab w:val="left" w:pos="516"/>
          <w:tab w:val="num" w:pos="1332"/>
        </w:tabs>
        <w:spacing w:after="0" w:line="360" w:lineRule="auto"/>
        <w:ind w:hanging="2854"/>
        <w:rPr>
          <w:rFonts w:ascii="Times New Roman" w:hAnsi="Times New Roman" w:cs="David"/>
          <w:b/>
          <w:bCs/>
          <w:sz w:val="24"/>
          <w:szCs w:val="24"/>
          <w:u w:val="single"/>
        </w:rPr>
      </w:pPr>
      <w:r w:rsidRPr="00B64EDA">
        <w:rPr>
          <w:rFonts w:ascii="Times New Roman" w:hAnsi="Times New Roman" w:cs="David"/>
          <w:b/>
          <w:bCs/>
          <w:sz w:val="24"/>
          <w:szCs w:val="24"/>
          <w:u w:val="single"/>
          <w:rtl/>
        </w:rPr>
        <w:t>ערבות</w:t>
      </w:r>
    </w:p>
    <w:p w:rsidR="00B64EDA" w:rsidRPr="00B64EDA" w:rsidRDefault="00B64EDA" w:rsidP="00B64EDA">
      <w:pPr>
        <w:numPr>
          <w:ilvl w:val="1"/>
          <w:numId w:val="32"/>
        </w:numPr>
        <w:spacing w:after="0" w:line="360" w:lineRule="auto"/>
        <w:ind w:left="1367" w:hanging="992"/>
        <w:jc w:val="both"/>
        <w:rPr>
          <w:rFonts w:ascii="Times New Roman" w:hAnsi="Times New Roman" w:cs="David"/>
          <w:color w:val="FF0000"/>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להבטחת זכויות המשרד לפי הסכם זה, ומילוי התחייבויות נותן השירותים על-</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פי המכרז, ההצעה והוראות הסכם זה, במועד חתימת ההסכם ימציא נותן</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lastRenderedPageBreak/>
        <w:t>השירותים על חשבונו ערבות בנקאית אוטונומית לפקודת המשרד, בסכום</w:t>
      </w:r>
      <w:r w:rsidRPr="00B64EDA">
        <w:rPr>
          <w:rFonts w:ascii="Times New Roman" w:hAnsi="Times New Roman" w:cs="David" w:hint="cs"/>
          <w:sz w:val="24"/>
          <w:szCs w:val="24"/>
          <w:rtl/>
        </w:rPr>
        <w:t xml:space="preserve"> של</w:t>
      </w:r>
      <w:r w:rsidRPr="00B64EDA">
        <w:rPr>
          <w:rFonts w:ascii="Times New Roman" w:hAnsi="Times New Roman" w:cs="David"/>
          <w:sz w:val="24"/>
          <w:szCs w:val="24"/>
          <w:rtl/>
        </w:rPr>
        <w:t xml:space="preserve"> ___________₪ (5% מהיקף ההתקשרות  המקסימאלי כולל מע"מ).</w:t>
      </w:r>
      <w:r w:rsidRPr="00B64EDA">
        <w:rPr>
          <w:rFonts w:ascii="Times New Roman" w:hAnsi="Times New Roman" w:cs="David" w:hint="cs"/>
          <w:sz w:val="24"/>
          <w:szCs w:val="24"/>
          <w:rtl/>
        </w:rPr>
        <w:t xml:space="preserve"> </w:t>
      </w:r>
    </w:p>
    <w:p w:rsidR="00B64EDA" w:rsidRPr="00B64EDA" w:rsidRDefault="00B64EDA" w:rsidP="00B64EDA">
      <w:pPr>
        <w:numPr>
          <w:ilvl w:val="1"/>
          <w:numId w:val="32"/>
        </w:numPr>
        <w:spacing w:after="0" w:line="360" w:lineRule="auto"/>
        <w:ind w:left="1367" w:hanging="992"/>
        <w:jc w:val="both"/>
        <w:rPr>
          <w:rFonts w:ascii="Times New Roman" w:hAnsi="Times New Roman" w:cs="David"/>
          <w:sz w:val="24"/>
          <w:szCs w:val="24"/>
        </w:rPr>
      </w:pPr>
      <w:r w:rsidRPr="00B64EDA">
        <w:rPr>
          <w:rFonts w:ascii="Times New Roman" w:hAnsi="Times New Roman" w:cs="David"/>
          <w:sz w:val="24"/>
          <w:szCs w:val="24"/>
          <w:rtl/>
        </w:rPr>
        <w:t xml:space="preserve">הערבות תהא צמודה למדד המחירים לצרכן המתפרסם על-ידי הלשכה </w:t>
      </w:r>
      <w:r w:rsidRPr="00B64EDA">
        <w:rPr>
          <w:rFonts w:ascii="Times New Roman" w:hAnsi="Times New Roman" w:cs="David"/>
          <w:sz w:val="24"/>
          <w:szCs w:val="24"/>
          <w:rtl/>
        </w:rPr>
        <w:br/>
        <w:t xml:space="preserve">המרכזית לסטטיסטיקה. "מדד הבסיס" משמעותו – </w:t>
      </w:r>
      <w:r w:rsidRPr="00B64EDA">
        <w:rPr>
          <w:rFonts w:ascii="Times New Roman" w:hAnsi="Times New Roman" w:cs="David" w:hint="cs"/>
          <w:sz w:val="24"/>
          <w:szCs w:val="24"/>
          <w:rtl/>
        </w:rPr>
        <w:t>המדד הידוע ב</w:t>
      </w:r>
      <w:r w:rsidRPr="00B64EDA">
        <w:rPr>
          <w:rFonts w:ascii="Times New Roman" w:hAnsi="Times New Roman" w:cs="David"/>
          <w:sz w:val="24"/>
          <w:szCs w:val="24"/>
          <w:rtl/>
        </w:rPr>
        <w:t>מועד</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החתימה על הסכם זה כאמור ברישא של הסכם זה.</w:t>
      </w:r>
    </w:p>
    <w:p w:rsidR="00B64EDA" w:rsidRPr="00B64EDA" w:rsidRDefault="00B64EDA" w:rsidP="00B64EDA">
      <w:pPr>
        <w:numPr>
          <w:ilvl w:val="1"/>
          <w:numId w:val="32"/>
        </w:numPr>
        <w:spacing w:after="0" w:line="360" w:lineRule="auto"/>
        <w:ind w:left="1367" w:hanging="992"/>
        <w:jc w:val="both"/>
        <w:rPr>
          <w:rFonts w:ascii="Times New Roman" w:hAnsi="Times New Roman" w:cs="David"/>
          <w:sz w:val="24"/>
          <w:szCs w:val="24"/>
        </w:rPr>
      </w:pPr>
      <w:r w:rsidRPr="00B64EDA">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B64EDA">
        <w:rPr>
          <w:rFonts w:ascii="Times New Roman" w:hAnsi="Times New Roman" w:cs="David"/>
          <w:b/>
          <w:bCs/>
          <w:sz w:val="24"/>
          <w:szCs w:val="24"/>
          <w:rtl/>
        </w:rPr>
        <w:t xml:space="preserve">בנספח </w:t>
      </w:r>
      <w:r w:rsidRPr="00B64EDA">
        <w:rPr>
          <w:rFonts w:ascii="Times New Roman" w:hAnsi="Times New Roman" w:cs="David" w:hint="cs"/>
          <w:b/>
          <w:bCs/>
          <w:sz w:val="24"/>
          <w:szCs w:val="24"/>
          <w:rtl/>
        </w:rPr>
        <w:t>5</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המצורף להסכם.</w:t>
      </w:r>
    </w:p>
    <w:p w:rsidR="00B64EDA" w:rsidRPr="00B64EDA" w:rsidRDefault="00B64EDA" w:rsidP="00B64EDA">
      <w:pPr>
        <w:numPr>
          <w:ilvl w:val="1"/>
          <w:numId w:val="32"/>
        </w:numPr>
        <w:spacing w:after="0" w:line="360" w:lineRule="auto"/>
        <w:ind w:left="1367" w:hanging="974"/>
        <w:jc w:val="both"/>
        <w:rPr>
          <w:rFonts w:ascii="Times New Roman" w:hAnsi="Times New Roman" w:cs="David"/>
          <w:sz w:val="24"/>
          <w:szCs w:val="24"/>
        </w:rPr>
      </w:pPr>
      <w:r w:rsidRPr="00B64EDA">
        <w:rPr>
          <w:rFonts w:ascii="Times New Roman" w:hAnsi="Times New Roman" w:cs="David"/>
          <w:sz w:val="24"/>
          <w:szCs w:val="24"/>
          <w:rtl/>
        </w:rPr>
        <w:t>עלויות ה</w:t>
      </w:r>
      <w:r w:rsidRPr="00B64EDA">
        <w:rPr>
          <w:rFonts w:ascii="Times New Roman" w:hAnsi="Times New Roman" w:cs="David" w:hint="cs"/>
          <w:sz w:val="24"/>
          <w:szCs w:val="24"/>
          <w:rtl/>
        </w:rPr>
        <w:t>וצאת ה</w:t>
      </w:r>
      <w:r w:rsidRPr="00B64EDA">
        <w:rPr>
          <w:rFonts w:ascii="Times New Roman" w:hAnsi="Times New Roman" w:cs="David"/>
          <w:sz w:val="24"/>
          <w:szCs w:val="24"/>
          <w:rtl/>
        </w:rPr>
        <w:t>ערבות יחולו על נותן השירותים בלבד.</w:t>
      </w:r>
    </w:p>
    <w:p w:rsidR="00B64EDA" w:rsidRPr="00B64EDA" w:rsidRDefault="00B64EDA" w:rsidP="00B64EDA">
      <w:pPr>
        <w:numPr>
          <w:ilvl w:val="1"/>
          <w:numId w:val="32"/>
        </w:numPr>
        <w:spacing w:after="0" w:line="360" w:lineRule="auto"/>
        <w:ind w:left="1367" w:hanging="974"/>
        <w:jc w:val="both"/>
        <w:rPr>
          <w:rFonts w:ascii="Times New Roman" w:hAnsi="Times New Roman" w:cs="David"/>
          <w:sz w:val="24"/>
          <w:szCs w:val="24"/>
        </w:rPr>
      </w:pPr>
      <w:r w:rsidRPr="00B64EDA">
        <w:rPr>
          <w:rFonts w:ascii="Times New Roman" w:hAnsi="Times New Roman" w:cs="David"/>
          <w:sz w:val="24"/>
          <w:szCs w:val="24"/>
          <w:rtl/>
        </w:rPr>
        <w:t>נותן השירותים יהיה אחראי להאריך את תוקף הערבות מעת לעת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בהתאם להארכת תקופת ההסכם</w:t>
      </w:r>
      <w:r w:rsidRPr="00B64EDA">
        <w:rPr>
          <w:rFonts w:ascii="Times New Roman" w:hAnsi="Times New Roman" w:cs="David" w:hint="cs"/>
          <w:sz w:val="24"/>
          <w:szCs w:val="24"/>
          <w:rtl/>
        </w:rPr>
        <w:t xml:space="preserve">, כך שבכל עת </w:t>
      </w:r>
      <w:r w:rsidRPr="00B64EDA">
        <w:rPr>
          <w:rFonts w:ascii="Times New Roman" w:hAnsi="Times New Roman" w:cs="David"/>
          <w:sz w:val="24"/>
          <w:szCs w:val="24"/>
          <w:rtl/>
        </w:rPr>
        <w:t>הערבות תהיה בתוקף לתקופה של לפחות 60 ימים לאחר תום תקופת ההסכם</w:t>
      </w:r>
      <w:r w:rsidRPr="00B64EDA">
        <w:rPr>
          <w:rFonts w:ascii="Times New Roman" w:hAnsi="Times New Roman" w:cs="David" w:hint="cs"/>
          <w:sz w:val="24"/>
          <w:szCs w:val="24"/>
          <w:rtl/>
        </w:rPr>
        <w:t xml:space="preserve"> המוארך</w:t>
      </w:r>
      <w:r w:rsidRPr="00B64EDA">
        <w:rPr>
          <w:rFonts w:ascii="Times New Roman" w:hAnsi="Times New Roman" w:cs="David"/>
          <w:sz w:val="24"/>
          <w:szCs w:val="24"/>
          <w:rtl/>
        </w:rPr>
        <w:t xml:space="preserve">. </w:t>
      </w:r>
    </w:p>
    <w:p w:rsidR="00B64EDA" w:rsidRPr="00B64EDA" w:rsidRDefault="00B64EDA" w:rsidP="00B64EDA">
      <w:pPr>
        <w:numPr>
          <w:ilvl w:val="1"/>
          <w:numId w:val="32"/>
        </w:numPr>
        <w:spacing w:after="0" w:line="360" w:lineRule="auto"/>
        <w:ind w:left="1367" w:hanging="974"/>
        <w:jc w:val="both"/>
        <w:rPr>
          <w:rFonts w:ascii="Times New Roman" w:hAnsi="Times New Roman" w:cs="David"/>
          <w:sz w:val="24"/>
          <w:szCs w:val="24"/>
        </w:rPr>
      </w:pPr>
      <w:r w:rsidRPr="00B64EDA">
        <w:rPr>
          <w:rFonts w:ascii="Times New Roman" w:hAnsi="Times New Roman" w:cs="David"/>
          <w:sz w:val="24"/>
          <w:szCs w:val="24"/>
          <w:rtl/>
        </w:rPr>
        <w:t>הארכת הערבות</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תיעשה לפחות </w:t>
      </w:r>
      <w:r w:rsidRPr="00B64EDA">
        <w:rPr>
          <w:rFonts w:ascii="Times New Roman" w:hAnsi="Times New Roman" w:cs="David" w:hint="cs"/>
          <w:sz w:val="24"/>
          <w:szCs w:val="24"/>
          <w:rtl/>
        </w:rPr>
        <w:t>60 יום</w:t>
      </w:r>
      <w:r w:rsidRPr="00B64EDA">
        <w:rPr>
          <w:rFonts w:ascii="Times New Roman" w:hAnsi="Times New Roman" w:cs="David"/>
          <w:sz w:val="24"/>
          <w:szCs w:val="24"/>
          <w:rtl/>
        </w:rPr>
        <w:t xml:space="preserve"> לפני תום תוקפה.</w:t>
      </w:r>
    </w:p>
    <w:p w:rsidR="00B64EDA" w:rsidRPr="00B64EDA" w:rsidRDefault="00B64EDA" w:rsidP="00B64EDA">
      <w:pPr>
        <w:numPr>
          <w:ilvl w:val="1"/>
          <w:numId w:val="32"/>
        </w:numPr>
        <w:spacing w:after="0" w:line="360" w:lineRule="auto"/>
        <w:ind w:left="1367" w:hanging="974"/>
        <w:jc w:val="both"/>
        <w:rPr>
          <w:rFonts w:ascii="Times New Roman" w:hAnsi="Times New Roman" w:cs="David"/>
          <w:sz w:val="24"/>
          <w:szCs w:val="24"/>
        </w:rPr>
      </w:pPr>
      <w:r w:rsidRPr="00B64EDA">
        <w:rPr>
          <w:rFonts w:ascii="Times New Roman" w:hAnsi="Times New Roman" w:cs="David"/>
          <w:sz w:val="24"/>
          <w:szCs w:val="24"/>
          <w:rtl/>
        </w:rPr>
        <w:t xml:space="preserve">לא האריך נותן השירותים את תוקף הערבות יהיה המשרד רשאי לחלט את </w:t>
      </w:r>
      <w:r w:rsidRPr="00B64EDA">
        <w:rPr>
          <w:rFonts w:ascii="Times New Roman" w:hAnsi="Times New Roman" w:cs="David"/>
          <w:sz w:val="24"/>
          <w:szCs w:val="24"/>
          <w:rtl/>
        </w:rPr>
        <w:br/>
        <w:t xml:space="preserve">הערבות ללא כל התראה מוקדמת, גם אם נותן השירותים מילא אחר יתר כל </w:t>
      </w:r>
      <w:r w:rsidRPr="00B64EDA">
        <w:rPr>
          <w:rFonts w:ascii="Times New Roman" w:hAnsi="Times New Roman" w:cs="David"/>
          <w:sz w:val="24"/>
          <w:szCs w:val="24"/>
          <w:rtl/>
        </w:rPr>
        <w:br/>
        <w:t>חיוביו.</w:t>
      </w:r>
    </w:p>
    <w:p w:rsidR="00B64EDA" w:rsidRPr="00B64EDA" w:rsidRDefault="00B64EDA" w:rsidP="00B64EDA">
      <w:pPr>
        <w:numPr>
          <w:ilvl w:val="1"/>
          <w:numId w:val="32"/>
        </w:numPr>
        <w:spacing w:after="0" w:line="360" w:lineRule="auto"/>
        <w:ind w:left="1367" w:hanging="974"/>
        <w:jc w:val="both"/>
        <w:rPr>
          <w:rFonts w:ascii="Times New Roman" w:hAnsi="Times New Roman" w:cs="David"/>
          <w:sz w:val="24"/>
          <w:szCs w:val="24"/>
        </w:rPr>
      </w:pPr>
      <w:r w:rsidRPr="00B64EDA">
        <w:rPr>
          <w:rFonts w:ascii="Times New Roman" w:hAnsi="Times New Roman" w:cs="David"/>
          <w:sz w:val="24"/>
          <w:szCs w:val="24"/>
          <w:rtl/>
        </w:rPr>
        <w:t xml:space="preserve">מבלי לגרוע מהאמור לעיל, המשרד יהיה רשאי לחלט את הערבות בכל מקרה </w:t>
      </w:r>
      <w:r w:rsidRPr="00B64EDA">
        <w:rPr>
          <w:rFonts w:ascii="Times New Roman" w:hAnsi="Times New Roman" w:cs="David"/>
          <w:sz w:val="24"/>
          <w:szCs w:val="24"/>
          <w:rtl/>
        </w:rPr>
        <w:br/>
        <w:t xml:space="preserve">שבו לדעת המשרד הפר נותן השירותים או לא קיים תנאי מתנאי הסכם זה, </w:t>
      </w:r>
      <w:r w:rsidRPr="00B64EDA">
        <w:rPr>
          <w:rFonts w:ascii="Times New Roman" w:hAnsi="Times New Roman" w:cs="David"/>
          <w:sz w:val="24"/>
          <w:szCs w:val="24"/>
          <w:rtl/>
        </w:rPr>
        <w:br/>
        <w:t>הוראות המכרז</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ההצעה </w:t>
      </w:r>
      <w:r w:rsidRPr="00B64EDA">
        <w:rPr>
          <w:rFonts w:ascii="Times New Roman" w:hAnsi="Times New Roman" w:cs="David" w:hint="cs"/>
          <w:sz w:val="24"/>
          <w:szCs w:val="24"/>
          <w:rtl/>
        </w:rPr>
        <w:t xml:space="preserve">והנחיות המשרד </w:t>
      </w:r>
      <w:r w:rsidRPr="00B64EDA">
        <w:rPr>
          <w:rFonts w:ascii="Times New Roman" w:hAnsi="Times New Roman" w:cs="David"/>
          <w:sz w:val="24"/>
          <w:szCs w:val="24"/>
          <w:rtl/>
        </w:rPr>
        <w:t xml:space="preserve">או לא תיקן </w:t>
      </w:r>
      <w:r w:rsidRPr="00B64EDA">
        <w:rPr>
          <w:rFonts w:ascii="Times New Roman" w:hAnsi="Times New Roman" w:cs="David" w:hint="cs"/>
          <w:sz w:val="24"/>
          <w:szCs w:val="24"/>
          <w:rtl/>
        </w:rPr>
        <w:t>את ה</w:t>
      </w:r>
      <w:r w:rsidRPr="00B64EDA">
        <w:rPr>
          <w:rFonts w:ascii="Times New Roman" w:hAnsi="Times New Roman" w:cs="David"/>
          <w:sz w:val="24"/>
          <w:szCs w:val="24"/>
          <w:rtl/>
        </w:rPr>
        <w:t xml:space="preserve">מעוות וזאת מבלי לחייב את המשרד להוציא </w:t>
      </w:r>
      <w:r w:rsidRPr="00B64EDA">
        <w:rPr>
          <w:rFonts w:ascii="Times New Roman" w:hAnsi="Times New Roman" w:cs="David" w:hint="cs"/>
          <w:sz w:val="24"/>
          <w:szCs w:val="24"/>
          <w:rtl/>
        </w:rPr>
        <w:t>כל דרישה קודמת.</w:t>
      </w:r>
    </w:p>
    <w:p w:rsidR="00B64EDA" w:rsidRPr="00B64EDA" w:rsidRDefault="00B64EDA" w:rsidP="00B64EDA">
      <w:pPr>
        <w:numPr>
          <w:ilvl w:val="1"/>
          <w:numId w:val="32"/>
        </w:numPr>
        <w:spacing w:after="0" w:line="360" w:lineRule="auto"/>
        <w:ind w:left="1367" w:hanging="992"/>
        <w:jc w:val="both"/>
        <w:rPr>
          <w:rFonts w:ascii="Times New Roman" w:hAnsi="Times New Roman" w:cs="David"/>
          <w:sz w:val="24"/>
          <w:szCs w:val="24"/>
        </w:rPr>
      </w:pPr>
      <w:r w:rsidRPr="00B64EDA">
        <w:rPr>
          <w:rFonts w:ascii="Times New Roman" w:hAnsi="Times New Roman" w:cs="David"/>
          <w:sz w:val="24"/>
          <w:szCs w:val="24"/>
          <w:rtl/>
        </w:rPr>
        <w:t>הערבות תחולט בדרישה חד צדדית של המשרד לבנק</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שעליה תינתן הודעה </w:t>
      </w:r>
      <w:r w:rsidRPr="00B64EDA">
        <w:rPr>
          <w:rFonts w:ascii="Times New Roman" w:hAnsi="Times New Roman" w:cs="David"/>
          <w:sz w:val="24"/>
          <w:szCs w:val="24"/>
          <w:rtl/>
        </w:rPr>
        <w:br/>
        <w:t>בכתב גם לנותן השירותים.</w:t>
      </w:r>
    </w:p>
    <w:p w:rsidR="00B64EDA" w:rsidRPr="00B64EDA" w:rsidRDefault="00B64EDA" w:rsidP="00B64EDA">
      <w:pPr>
        <w:numPr>
          <w:ilvl w:val="1"/>
          <w:numId w:val="32"/>
        </w:numPr>
        <w:spacing w:after="0" w:line="360" w:lineRule="auto"/>
        <w:ind w:left="1367" w:hanging="974"/>
        <w:jc w:val="both"/>
        <w:rPr>
          <w:rFonts w:ascii="Times New Roman" w:hAnsi="Times New Roman" w:cs="David"/>
          <w:sz w:val="24"/>
          <w:szCs w:val="24"/>
        </w:rPr>
      </w:pPr>
      <w:r w:rsidRPr="00B64EDA">
        <w:rPr>
          <w:rFonts w:ascii="Times New Roman" w:hAnsi="Times New Roman" w:cs="David"/>
          <w:sz w:val="24"/>
          <w:szCs w:val="24"/>
          <w:rtl/>
        </w:rPr>
        <w:t xml:space="preserve">חילט המשרד את הערבות, והסכם זה לא בוטל או הופסק, יהיה על נותן  </w:t>
      </w:r>
      <w:r w:rsidRPr="00B64EDA">
        <w:rPr>
          <w:rFonts w:ascii="Times New Roman" w:hAnsi="Times New Roman" w:cs="David"/>
          <w:sz w:val="24"/>
          <w:szCs w:val="24"/>
          <w:rtl/>
        </w:rPr>
        <w:br/>
        <w:t>השירותים לדאוג על חשבונו לערבות חדשה באותו סכום</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בתוקף לתקופה של לפחות 60 ימים לאחר תום תקופת ההסכם.</w:t>
      </w:r>
    </w:p>
    <w:p w:rsidR="00B64EDA" w:rsidRPr="00B64EDA" w:rsidRDefault="00B64EDA" w:rsidP="00B64EDA">
      <w:pPr>
        <w:numPr>
          <w:ilvl w:val="1"/>
          <w:numId w:val="32"/>
        </w:numPr>
        <w:spacing w:after="0" w:line="360" w:lineRule="auto"/>
        <w:ind w:left="1367" w:hanging="992"/>
        <w:jc w:val="both"/>
        <w:rPr>
          <w:rFonts w:ascii="Times New Roman" w:hAnsi="Times New Roman" w:cs="David"/>
          <w:sz w:val="24"/>
          <w:szCs w:val="24"/>
        </w:rPr>
      </w:pPr>
      <w:r w:rsidRPr="00B64EDA">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B64EDA" w:rsidRPr="00B64EDA" w:rsidRDefault="00B64EDA" w:rsidP="00B64EDA">
      <w:pPr>
        <w:spacing w:after="0" w:line="360" w:lineRule="auto"/>
        <w:ind w:left="1367"/>
        <w:jc w:val="both"/>
        <w:rPr>
          <w:rFonts w:ascii="Times New Roman" w:hAnsi="Times New Roman" w:cs="David"/>
          <w:sz w:val="24"/>
          <w:szCs w:val="24"/>
          <w:rtl/>
        </w:rPr>
      </w:pPr>
    </w:p>
    <w:p w:rsidR="00B64EDA" w:rsidRPr="00B64EDA" w:rsidRDefault="00B64EDA" w:rsidP="00B64EDA">
      <w:pPr>
        <w:spacing w:after="0" w:line="360" w:lineRule="auto"/>
        <w:ind w:left="1367"/>
        <w:jc w:val="both"/>
        <w:rPr>
          <w:rFonts w:ascii="Times New Roman" w:hAnsi="Times New Roman" w:cs="David"/>
          <w:sz w:val="24"/>
          <w:szCs w:val="24"/>
        </w:rPr>
      </w:pPr>
    </w:p>
    <w:p w:rsidR="00B64EDA" w:rsidRPr="00B64EDA" w:rsidRDefault="00B64EDA" w:rsidP="00B64EDA">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B64EDA">
        <w:rPr>
          <w:rFonts w:ascii="Times New Roman" w:hAnsi="Times New Roman" w:cs="David" w:hint="cs"/>
          <w:b/>
          <w:bCs/>
          <w:sz w:val="24"/>
          <w:szCs w:val="24"/>
          <w:u w:val="single"/>
          <w:rtl/>
        </w:rPr>
        <w:t>נ</w:t>
      </w:r>
      <w:r w:rsidRPr="00B64EDA">
        <w:rPr>
          <w:rFonts w:ascii="Times New Roman" w:hAnsi="Times New Roman" w:cs="David"/>
          <w:b/>
          <w:bCs/>
          <w:sz w:val="24"/>
          <w:szCs w:val="24"/>
          <w:u w:val="single"/>
          <w:rtl/>
        </w:rPr>
        <w:t>ציג המשרד</w:t>
      </w:r>
    </w:p>
    <w:p w:rsidR="00B64EDA" w:rsidRPr="00B64EDA" w:rsidRDefault="00B64EDA" w:rsidP="00B64EDA">
      <w:pPr>
        <w:spacing w:after="0" w:line="360" w:lineRule="auto"/>
        <w:ind w:left="233"/>
        <w:jc w:val="both"/>
        <w:rPr>
          <w:rFonts w:ascii="Times New Roman" w:hAnsi="Times New Roman" w:cs="David"/>
          <w:sz w:val="24"/>
          <w:szCs w:val="24"/>
          <w:rtl/>
        </w:rPr>
      </w:pPr>
      <w:r w:rsidRPr="00B64EDA">
        <w:rPr>
          <w:rFonts w:ascii="Times New Roman" w:hAnsi="Times New Roman" w:cs="David"/>
          <w:sz w:val="24"/>
          <w:szCs w:val="24"/>
          <w:rtl/>
        </w:rPr>
        <w:t>נציג המשרד לביצוע הסכם זה הוא עובד המשרד הנושא בתפקיד ________________</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או עובד המשרד אשר הוסמך על-ידו</w:t>
      </w:r>
      <w:r w:rsidRPr="00B64EDA">
        <w:rPr>
          <w:rFonts w:ascii="Times New Roman" w:hAnsi="Times New Roman" w:cs="David" w:hint="cs"/>
          <w:sz w:val="24"/>
          <w:szCs w:val="24"/>
          <w:rtl/>
        </w:rPr>
        <w:t xml:space="preserve"> (להלן: "</w:t>
      </w:r>
      <w:r w:rsidRPr="00B64EDA">
        <w:rPr>
          <w:rFonts w:ascii="Times New Roman" w:hAnsi="Times New Roman" w:cs="David" w:hint="cs"/>
          <w:b/>
          <w:bCs/>
          <w:sz w:val="24"/>
          <w:szCs w:val="24"/>
          <w:rtl/>
        </w:rPr>
        <w:t>הנציג</w:t>
      </w:r>
      <w:r w:rsidRPr="00B64EDA">
        <w:rPr>
          <w:rFonts w:ascii="Times New Roman" w:hAnsi="Times New Roman" w:cs="David" w:hint="cs"/>
          <w:sz w:val="24"/>
          <w:szCs w:val="24"/>
          <w:rtl/>
        </w:rPr>
        <w:t>")</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B64EDA" w:rsidRPr="00B64EDA" w:rsidRDefault="00B64EDA" w:rsidP="00B64EDA">
      <w:pPr>
        <w:spacing w:after="0" w:line="360" w:lineRule="auto"/>
        <w:ind w:left="573"/>
        <w:jc w:val="both"/>
        <w:rPr>
          <w:rFonts w:ascii="Times New Roman" w:hAnsi="Times New Roman" w:cs="David"/>
          <w:sz w:val="24"/>
          <w:szCs w:val="24"/>
          <w:rtl/>
        </w:rPr>
      </w:pPr>
    </w:p>
    <w:p w:rsidR="00B64EDA" w:rsidRPr="00B64EDA" w:rsidRDefault="00B64EDA" w:rsidP="00B64EDA">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B64EDA">
        <w:rPr>
          <w:rFonts w:ascii="Times New Roman" w:hAnsi="Times New Roman" w:cs="David" w:hint="cs"/>
          <w:b/>
          <w:bCs/>
          <w:sz w:val="24"/>
          <w:szCs w:val="24"/>
          <w:u w:val="single"/>
          <w:rtl/>
        </w:rPr>
        <w:t>ת</w:t>
      </w:r>
      <w:r w:rsidRPr="00B64EDA">
        <w:rPr>
          <w:rFonts w:ascii="Times New Roman" w:hAnsi="Times New Roman" w:cs="David"/>
          <w:b/>
          <w:bCs/>
          <w:sz w:val="24"/>
          <w:szCs w:val="24"/>
          <w:u w:val="single"/>
          <w:rtl/>
        </w:rPr>
        <w:t>ני</w:t>
      </w:r>
      <w:r w:rsidRPr="00B64EDA">
        <w:rPr>
          <w:rFonts w:ascii="Times New Roman" w:hAnsi="Times New Roman" w:cs="David" w:hint="cs"/>
          <w:b/>
          <w:bCs/>
          <w:sz w:val="24"/>
          <w:szCs w:val="24"/>
          <w:u w:val="single"/>
          <w:rtl/>
        </w:rPr>
        <w:t>י</w:t>
      </w:r>
      <w:r w:rsidRPr="00B64EDA">
        <w:rPr>
          <w:rFonts w:ascii="Times New Roman" w:hAnsi="Times New Roman" w:cs="David"/>
          <w:b/>
          <w:bCs/>
          <w:sz w:val="24"/>
          <w:szCs w:val="24"/>
          <w:u w:val="single"/>
          <w:rtl/>
        </w:rPr>
        <w:t>ת שיפוט</w:t>
      </w:r>
    </w:p>
    <w:p w:rsidR="00B64EDA" w:rsidRPr="00B64EDA" w:rsidRDefault="00B64EDA" w:rsidP="00B64EDA">
      <w:pPr>
        <w:spacing w:after="0" w:line="360" w:lineRule="auto"/>
        <w:ind w:left="375"/>
        <w:jc w:val="both"/>
        <w:rPr>
          <w:rFonts w:ascii="Times New Roman" w:hAnsi="Times New Roman" w:cs="David"/>
          <w:sz w:val="24"/>
          <w:szCs w:val="24"/>
          <w:rtl/>
        </w:rPr>
      </w:pPr>
      <w:r w:rsidRPr="00B64ED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64EDA" w:rsidRPr="00B64EDA" w:rsidRDefault="00B64EDA" w:rsidP="00B64EDA">
      <w:pPr>
        <w:spacing w:after="0" w:line="360" w:lineRule="auto"/>
        <w:ind w:left="375"/>
        <w:jc w:val="both"/>
        <w:rPr>
          <w:rFonts w:ascii="Times New Roman" w:hAnsi="Times New Roman" w:cs="David"/>
          <w:sz w:val="24"/>
          <w:szCs w:val="24"/>
          <w:rtl/>
        </w:rPr>
      </w:pPr>
    </w:p>
    <w:p w:rsidR="00B64EDA" w:rsidRPr="00B64EDA" w:rsidRDefault="00B64EDA" w:rsidP="00B64EDA">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B64EDA">
        <w:rPr>
          <w:rFonts w:ascii="Times New Roman" w:hAnsi="Times New Roman" w:cs="David" w:hint="cs"/>
          <w:b/>
          <w:bCs/>
          <w:sz w:val="24"/>
          <w:szCs w:val="24"/>
          <w:u w:val="single"/>
          <w:rtl/>
        </w:rPr>
        <w:lastRenderedPageBreak/>
        <w:t>כ</w:t>
      </w:r>
      <w:r w:rsidRPr="00B64EDA">
        <w:rPr>
          <w:rFonts w:ascii="Times New Roman" w:hAnsi="Times New Roman" w:cs="David"/>
          <w:b/>
          <w:bCs/>
          <w:sz w:val="24"/>
          <w:szCs w:val="24"/>
          <w:u w:val="single"/>
          <w:rtl/>
        </w:rPr>
        <w:t>תובות והודעות</w:t>
      </w:r>
    </w:p>
    <w:p w:rsidR="00B64EDA" w:rsidRPr="00B64EDA" w:rsidRDefault="00B64EDA" w:rsidP="00B64EDA">
      <w:pPr>
        <w:numPr>
          <w:ilvl w:val="1"/>
          <w:numId w:val="32"/>
        </w:numPr>
        <w:spacing w:after="0" w:line="360" w:lineRule="auto"/>
        <w:ind w:hanging="851"/>
        <w:jc w:val="both"/>
        <w:rPr>
          <w:rFonts w:ascii="Times New Roman" w:hAnsi="Times New Roman" w:cs="David"/>
          <w:sz w:val="24"/>
          <w:szCs w:val="24"/>
        </w:rPr>
      </w:pPr>
      <w:r w:rsidRPr="00B64EDA">
        <w:rPr>
          <w:rFonts w:ascii="Times New Roman" w:hAnsi="Times New Roman" w:cs="David"/>
          <w:sz w:val="24"/>
          <w:szCs w:val="24"/>
          <w:rtl/>
        </w:rPr>
        <w:t>כתובת נותן השירותים והמשרד הינן כמפורט בראש ההסכם.</w:t>
      </w:r>
    </w:p>
    <w:p w:rsidR="00B64EDA" w:rsidRPr="00B64EDA" w:rsidRDefault="00B64EDA" w:rsidP="00B64EDA">
      <w:pPr>
        <w:numPr>
          <w:ilvl w:val="1"/>
          <w:numId w:val="32"/>
        </w:numPr>
        <w:spacing w:after="0" w:line="360" w:lineRule="auto"/>
        <w:ind w:hanging="851"/>
        <w:jc w:val="both"/>
        <w:rPr>
          <w:rFonts w:ascii="Times New Roman" w:hAnsi="Times New Roman" w:cs="David"/>
          <w:sz w:val="24"/>
          <w:szCs w:val="24"/>
        </w:rPr>
      </w:pPr>
      <w:r w:rsidRPr="00B64EDA">
        <w:rPr>
          <w:rFonts w:ascii="Times New Roman" w:hAnsi="Times New Roman" w:cs="David"/>
          <w:sz w:val="24"/>
          <w:szCs w:val="24"/>
          <w:rtl/>
        </w:rPr>
        <w:t xml:space="preserve">כל הודעה שתימסר לכתובת דלעיל, תיחשב כאילו נמסרה לנותן השירותים </w:t>
      </w:r>
      <w:r w:rsidRPr="00B64EDA">
        <w:rPr>
          <w:rFonts w:ascii="Times New Roman" w:hAnsi="Times New Roman" w:cs="David" w:hint="cs"/>
          <w:sz w:val="24"/>
          <w:szCs w:val="24"/>
          <w:rtl/>
        </w:rPr>
        <w:t>ב</w:t>
      </w:r>
      <w:r w:rsidRPr="00B64EDA">
        <w:rPr>
          <w:rFonts w:ascii="Times New Roman" w:hAnsi="Times New Roman" w:cs="David"/>
          <w:sz w:val="24"/>
          <w:szCs w:val="24"/>
          <w:rtl/>
        </w:rPr>
        <w:t xml:space="preserve">תוך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3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ימי עסקים, ובלבד</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שנשלחה בדואר רשום.</w:t>
      </w:r>
    </w:p>
    <w:p w:rsidR="00B64EDA" w:rsidRPr="00B64EDA" w:rsidRDefault="00B64EDA" w:rsidP="00B64EDA">
      <w:pPr>
        <w:numPr>
          <w:ilvl w:val="1"/>
          <w:numId w:val="32"/>
        </w:numPr>
        <w:spacing w:after="0" w:line="360" w:lineRule="auto"/>
        <w:ind w:left="933" w:hanging="540"/>
        <w:jc w:val="both"/>
        <w:rPr>
          <w:rFonts w:ascii="Times New Roman" w:hAnsi="Times New Roman" w:cs="David"/>
          <w:sz w:val="24"/>
          <w:szCs w:val="24"/>
        </w:rPr>
      </w:pP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נותן השירותים יודיע למשרד, ללא שיהוי, על שינוי בכתובתו. הודעה לפי סעיף </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br/>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זה תינתן לנציג המשרד ולחשבות </w:t>
      </w:r>
      <w:r w:rsidRPr="00B64EDA">
        <w:rPr>
          <w:rFonts w:ascii="Times New Roman" w:hAnsi="Times New Roman" w:cs="David" w:hint="cs"/>
          <w:sz w:val="24"/>
          <w:szCs w:val="24"/>
          <w:rtl/>
        </w:rPr>
        <w:t>המשרד</w:t>
      </w:r>
      <w:r w:rsidRPr="00B64EDA">
        <w:rPr>
          <w:rFonts w:ascii="Times New Roman" w:hAnsi="Times New Roman" w:cs="David"/>
          <w:sz w:val="24"/>
          <w:szCs w:val="24"/>
          <w:rtl/>
        </w:rPr>
        <w:t>.</w:t>
      </w:r>
    </w:p>
    <w:p w:rsidR="00B64EDA" w:rsidRPr="00B64EDA" w:rsidRDefault="00B64EDA" w:rsidP="00B64EDA">
      <w:pPr>
        <w:numPr>
          <w:ilvl w:val="1"/>
          <w:numId w:val="32"/>
        </w:numPr>
        <w:tabs>
          <w:tab w:val="num" w:pos="1113"/>
        </w:tabs>
        <w:spacing w:after="0" w:line="360" w:lineRule="auto"/>
        <w:ind w:left="933" w:hanging="540"/>
        <w:jc w:val="both"/>
        <w:rPr>
          <w:rFonts w:ascii="Times New Roman" w:hAnsi="Times New Roman" w:cs="David"/>
          <w:sz w:val="24"/>
          <w:szCs w:val="24"/>
        </w:rPr>
      </w:pPr>
      <w:r w:rsidRPr="00B64EDA">
        <w:rPr>
          <w:rFonts w:ascii="Times New Roman" w:hAnsi="Times New Roman" w:cs="David" w:hint="cs"/>
          <w:sz w:val="24"/>
          <w:szCs w:val="24"/>
          <w:rtl/>
        </w:rPr>
        <w:tab/>
        <w:t xml:space="preserve">  כל הודעה אשר שוגרה במכשיר פקסימיליה תיחשב כאילו הגיעה לתעודתה בתוך </w:t>
      </w:r>
      <w:r w:rsidRPr="00B64EDA">
        <w:rPr>
          <w:rFonts w:ascii="Times New Roman" w:hAnsi="Times New Roman" w:cs="David" w:hint="cs"/>
          <w:sz w:val="24"/>
          <w:szCs w:val="24"/>
          <w:rtl/>
        </w:rPr>
        <w:tab/>
      </w:r>
      <w:r w:rsidRPr="00B64EDA">
        <w:rPr>
          <w:rFonts w:ascii="Times New Roman" w:hAnsi="Times New Roman" w:cs="David" w:hint="cs"/>
          <w:sz w:val="24"/>
          <w:szCs w:val="24"/>
          <w:rtl/>
        </w:rPr>
        <w:tab/>
        <w:t xml:space="preserve">24 שעות, אם שוגרה במהלך יום עסקים רגיל ונתקבל אישור מכשיר </w:t>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hint="cs"/>
          <w:sz w:val="24"/>
          <w:szCs w:val="24"/>
          <w:rtl/>
        </w:rPr>
        <w:tab/>
        <w:t xml:space="preserve">  הפקסימיליה על העברתה התקינה בשלמות.</w:t>
      </w:r>
    </w:p>
    <w:p w:rsidR="00B64EDA" w:rsidRPr="00B64EDA" w:rsidRDefault="00B64EDA" w:rsidP="00B64EDA">
      <w:pPr>
        <w:tabs>
          <w:tab w:val="left" w:pos="746"/>
        </w:tabs>
        <w:spacing w:after="0" w:line="360" w:lineRule="auto"/>
        <w:ind w:left="982"/>
        <w:jc w:val="both"/>
        <w:rPr>
          <w:rFonts w:ascii="Times New Roman" w:hAnsi="Times New Roman" w:cs="David"/>
          <w:sz w:val="24"/>
          <w:szCs w:val="24"/>
          <w:rtl/>
        </w:rPr>
      </w:pPr>
    </w:p>
    <w:p w:rsidR="00B64EDA" w:rsidRPr="00B64EDA" w:rsidRDefault="00B64EDA" w:rsidP="00B64EDA">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B64EDA">
        <w:rPr>
          <w:rFonts w:ascii="Times New Roman" w:hAnsi="Times New Roman" w:cs="David"/>
          <w:b/>
          <w:bCs/>
          <w:sz w:val="24"/>
          <w:szCs w:val="24"/>
          <w:u w:val="single"/>
          <w:rtl/>
        </w:rPr>
        <w:t>מיצוי זכויות</w:t>
      </w:r>
    </w:p>
    <w:p w:rsidR="00B64EDA" w:rsidRPr="00B64EDA" w:rsidRDefault="00B64EDA" w:rsidP="00B64EDA">
      <w:pPr>
        <w:spacing w:after="0" w:line="360" w:lineRule="auto"/>
        <w:ind w:left="375"/>
        <w:jc w:val="both"/>
        <w:rPr>
          <w:rFonts w:ascii="Times New Roman" w:hAnsi="Times New Roman" w:cs="David"/>
          <w:sz w:val="24"/>
          <w:szCs w:val="24"/>
          <w:rtl/>
        </w:rPr>
      </w:pPr>
      <w:r w:rsidRPr="00B64ED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64EDA" w:rsidRPr="00B64EDA" w:rsidRDefault="00B64EDA" w:rsidP="00B64EDA">
      <w:pPr>
        <w:tabs>
          <w:tab w:val="left" w:pos="213"/>
        </w:tabs>
        <w:spacing w:after="0" w:line="360" w:lineRule="auto"/>
        <w:ind w:left="573"/>
        <w:jc w:val="both"/>
        <w:rPr>
          <w:rFonts w:ascii="Times New Roman" w:hAnsi="Times New Roman" w:cs="David"/>
          <w:sz w:val="24"/>
          <w:szCs w:val="24"/>
          <w:rtl/>
        </w:rPr>
      </w:pPr>
    </w:p>
    <w:p w:rsidR="00B64EDA" w:rsidRPr="00B64EDA" w:rsidRDefault="00B64EDA" w:rsidP="00B64EDA">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רשימת נספחים להסכם</w:t>
      </w:r>
    </w:p>
    <w:p w:rsidR="00B64EDA" w:rsidRPr="00B64EDA" w:rsidRDefault="00B64EDA" w:rsidP="00B64EDA">
      <w:pPr>
        <w:tabs>
          <w:tab w:val="left" w:pos="746"/>
        </w:tabs>
        <w:spacing w:after="0" w:line="360" w:lineRule="auto"/>
        <w:rPr>
          <w:rFonts w:ascii="Times New Roman" w:hAnsi="Times New Roman" w:cs="David"/>
          <w:sz w:val="36"/>
          <w:szCs w:val="36"/>
          <w:vertAlign w:val="superscript"/>
          <w:rtl/>
        </w:rPr>
      </w:pPr>
      <w:r w:rsidRPr="00B64EDA">
        <w:rPr>
          <w:rFonts w:ascii="Times New Roman" w:hAnsi="Times New Roman" w:cs="David" w:hint="cs"/>
          <w:b/>
          <w:bCs/>
          <w:sz w:val="36"/>
          <w:szCs w:val="36"/>
          <w:vertAlign w:val="superscript"/>
          <w:rtl/>
        </w:rPr>
        <w:tab/>
        <w:t xml:space="preserve">נספח 1 להסכם- </w:t>
      </w:r>
      <w:r w:rsidRPr="00B64EDA">
        <w:rPr>
          <w:rFonts w:ascii="Times New Roman" w:hAnsi="Times New Roman" w:cs="David" w:hint="cs"/>
          <w:sz w:val="36"/>
          <w:szCs w:val="36"/>
          <w:vertAlign w:val="superscript"/>
          <w:rtl/>
        </w:rPr>
        <w:t>העתק של מכרז מס' ........</w:t>
      </w:r>
    </w:p>
    <w:p w:rsidR="00B64EDA" w:rsidRPr="00B64EDA" w:rsidRDefault="00B64EDA" w:rsidP="00B64EDA">
      <w:pPr>
        <w:tabs>
          <w:tab w:val="left" w:pos="746"/>
        </w:tabs>
        <w:spacing w:after="0" w:line="360" w:lineRule="auto"/>
        <w:rPr>
          <w:rFonts w:ascii="Times New Roman" w:hAnsi="Times New Roman" w:cs="David"/>
          <w:sz w:val="36"/>
          <w:szCs w:val="36"/>
          <w:vertAlign w:val="superscript"/>
          <w:rtl/>
        </w:rPr>
      </w:pPr>
      <w:r w:rsidRPr="00B64EDA">
        <w:rPr>
          <w:rFonts w:ascii="Times New Roman" w:hAnsi="Times New Roman" w:cs="David" w:hint="cs"/>
          <w:b/>
          <w:bCs/>
          <w:sz w:val="36"/>
          <w:szCs w:val="36"/>
          <w:vertAlign w:val="superscript"/>
          <w:rtl/>
        </w:rPr>
        <w:tab/>
        <w:t>נספח 2 להסכם-</w:t>
      </w:r>
      <w:r w:rsidRPr="00B64EDA">
        <w:rPr>
          <w:rFonts w:ascii="Times New Roman" w:hAnsi="Times New Roman" w:cs="David" w:hint="cs"/>
          <w:sz w:val="36"/>
          <w:szCs w:val="36"/>
          <w:vertAlign w:val="superscript"/>
          <w:rtl/>
        </w:rPr>
        <w:t>הצעת המציע הזוכה</w:t>
      </w:r>
    </w:p>
    <w:p w:rsidR="00B64EDA" w:rsidRPr="00B64EDA" w:rsidRDefault="00B64EDA" w:rsidP="00B64EDA">
      <w:pPr>
        <w:tabs>
          <w:tab w:val="left" w:pos="746"/>
        </w:tabs>
        <w:spacing w:after="0" w:line="360" w:lineRule="auto"/>
        <w:rPr>
          <w:rFonts w:ascii="Times New Roman" w:hAnsi="Times New Roman" w:cs="David"/>
          <w:sz w:val="36"/>
          <w:szCs w:val="36"/>
          <w:vertAlign w:val="superscript"/>
          <w:rtl/>
        </w:rPr>
      </w:pPr>
      <w:r w:rsidRPr="00B64EDA">
        <w:rPr>
          <w:rFonts w:ascii="Times New Roman" w:hAnsi="Times New Roman" w:cs="David" w:hint="cs"/>
          <w:b/>
          <w:bCs/>
          <w:sz w:val="36"/>
          <w:szCs w:val="36"/>
          <w:vertAlign w:val="superscript"/>
          <w:rtl/>
        </w:rPr>
        <w:tab/>
        <w:t xml:space="preserve">נספח 3 להסכם- </w:t>
      </w:r>
      <w:r w:rsidRPr="00B64EDA">
        <w:rPr>
          <w:rFonts w:ascii="Times New Roman" w:hAnsi="Times New Roman" w:cs="David" w:hint="cs"/>
          <w:sz w:val="36"/>
          <w:szCs w:val="36"/>
          <w:vertAlign w:val="superscript"/>
          <w:rtl/>
        </w:rPr>
        <w:t>הצעת מחיר הזוכה (נספח ו למכרז)</w:t>
      </w:r>
    </w:p>
    <w:p w:rsidR="00B64EDA" w:rsidRPr="00B64EDA" w:rsidRDefault="00B64EDA" w:rsidP="00B64EDA">
      <w:pPr>
        <w:spacing w:after="0" w:line="360" w:lineRule="auto"/>
        <w:rPr>
          <w:rFonts w:ascii="Times New Roman" w:hAnsi="Times New Roman" w:cs="David"/>
          <w:sz w:val="36"/>
          <w:szCs w:val="36"/>
          <w:vertAlign w:val="superscript"/>
          <w:rtl/>
        </w:rPr>
      </w:pPr>
      <w:r w:rsidRPr="00B64EDA">
        <w:rPr>
          <w:rFonts w:ascii="Times New Roman" w:hAnsi="Times New Roman" w:cs="David" w:hint="cs"/>
          <w:b/>
          <w:bCs/>
          <w:sz w:val="36"/>
          <w:szCs w:val="36"/>
          <w:vertAlign w:val="superscript"/>
          <w:rtl/>
        </w:rPr>
        <w:tab/>
        <w:t>נספח 4 להסכם</w:t>
      </w:r>
      <w:r w:rsidRPr="00B64EDA">
        <w:rPr>
          <w:rFonts w:ascii="Times New Roman" w:hAnsi="Times New Roman" w:cs="David" w:hint="cs"/>
          <w:sz w:val="36"/>
          <w:szCs w:val="36"/>
          <w:vertAlign w:val="superscript"/>
          <w:rtl/>
        </w:rPr>
        <w:t xml:space="preserve">- </w:t>
      </w:r>
      <w:r w:rsidRPr="00B64EDA">
        <w:rPr>
          <w:rFonts w:ascii="Times New Roman" w:hAnsi="Times New Roman" w:cs="David"/>
          <w:sz w:val="36"/>
          <w:szCs w:val="36"/>
          <w:vertAlign w:val="superscript"/>
          <w:rtl/>
        </w:rPr>
        <w:t>התחייבות לשמירת סודיות ולמניעת ניגוד עניינים</w:t>
      </w:r>
    </w:p>
    <w:p w:rsidR="00B64EDA" w:rsidRPr="00B64EDA" w:rsidRDefault="00B64EDA" w:rsidP="00B64EDA">
      <w:pPr>
        <w:spacing w:after="0" w:line="360" w:lineRule="auto"/>
        <w:rPr>
          <w:rFonts w:ascii="Times New Roman" w:hAnsi="Times New Roman" w:cs="David"/>
          <w:sz w:val="36"/>
          <w:szCs w:val="36"/>
          <w:vertAlign w:val="superscript"/>
          <w:rtl/>
        </w:rPr>
      </w:pPr>
      <w:r w:rsidRPr="00B64EDA">
        <w:rPr>
          <w:rFonts w:ascii="Times New Roman" w:hAnsi="Times New Roman" w:cs="David" w:hint="cs"/>
          <w:b/>
          <w:bCs/>
          <w:sz w:val="36"/>
          <w:szCs w:val="36"/>
          <w:vertAlign w:val="superscript"/>
          <w:rtl/>
        </w:rPr>
        <w:tab/>
        <w:t>נספח 5 להסכם</w:t>
      </w:r>
      <w:r w:rsidRPr="00B64EDA">
        <w:rPr>
          <w:rFonts w:ascii="Times New Roman" w:hAnsi="Times New Roman" w:cs="David" w:hint="cs"/>
          <w:sz w:val="36"/>
          <w:szCs w:val="36"/>
          <w:vertAlign w:val="superscript"/>
          <w:rtl/>
        </w:rPr>
        <w:t>- נוסח ערבות ביצוע</w:t>
      </w:r>
    </w:p>
    <w:p w:rsidR="00B64EDA" w:rsidRPr="00B64EDA" w:rsidRDefault="00B64EDA" w:rsidP="00B64EDA">
      <w:pPr>
        <w:spacing w:after="0" w:line="360" w:lineRule="auto"/>
        <w:rPr>
          <w:rFonts w:ascii="Times New Roman" w:hAnsi="Times New Roman" w:cs="David"/>
          <w:sz w:val="36"/>
          <w:szCs w:val="36"/>
          <w:vertAlign w:val="superscript"/>
          <w:rtl/>
        </w:rPr>
      </w:pPr>
      <w:r w:rsidRPr="00B64EDA">
        <w:rPr>
          <w:rFonts w:ascii="Times New Roman" w:hAnsi="Times New Roman" w:cs="David" w:hint="cs"/>
          <w:b/>
          <w:bCs/>
          <w:sz w:val="36"/>
          <w:szCs w:val="36"/>
          <w:vertAlign w:val="superscript"/>
          <w:rtl/>
        </w:rPr>
        <w:tab/>
        <w:t>נספח 6 להסכם</w:t>
      </w:r>
      <w:r w:rsidRPr="00B64EDA">
        <w:rPr>
          <w:rFonts w:ascii="Times New Roman" w:hAnsi="Times New Roman" w:cs="David" w:hint="cs"/>
          <w:sz w:val="36"/>
          <w:szCs w:val="36"/>
          <w:vertAlign w:val="superscript"/>
          <w:rtl/>
        </w:rPr>
        <w:t>- נוסח אישור ביטוחי</w:t>
      </w:r>
    </w:p>
    <w:p w:rsidR="00B64EDA" w:rsidRPr="00B64EDA" w:rsidRDefault="00B64EDA" w:rsidP="00B64EDA">
      <w:pPr>
        <w:tabs>
          <w:tab w:val="left" w:pos="33"/>
        </w:tabs>
        <w:spacing w:after="0" w:line="360" w:lineRule="auto"/>
        <w:ind w:left="573"/>
        <w:jc w:val="both"/>
        <w:rPr>
          <w:rFonts w:ascii="Times New Roman" w:hAnsi="Times New Roman" w:cs="David"/>
          <w:sz w:val="24"/>
          <w:szCs w:val="24"/>
          <w:rtl/>
        </w:rPr>
      </w:pPr>
    </w:p>
    <w:p w:rsidR="00B64EDA" w:rsidRPr="00B64EDA" w:rsidRDefault="00B64EDA" w:rsidP="00B64EDA">
      <w:pPr>
        <w:tabs>
          <w:tab w:val="left" w:pos="746"/>
        </w:tabs>
        <w:spacing w:after="0" w:line="360" w:lineRule="auto"/>
        <w:jc w:val="both"/>
        <w:rPr>
          <w:rFonts w:ascii="Times New Roman" w:hAnsi="Times New Roman" w:cs="David"/>
          <w:b/>
          <w:bCs/>
          <w:sz w:val="24"/>
          <w:szCs w:val="24"/>
          <w:rtl/>
        </w:rPr>
      </w:pPr>
      <w:r w:rsidRPr="00B64EDA">
        <w:rPr>
          <w:rFonts w:ascii="Times New Roman" w:hAnsi="Times New Roman" w:cs="David"/>
          <w:b/>
          <w:bCs/>
          <w:sz w:val="24"/>
          <w:szCs w:val="24"/>
          <w:rtl/>
        </w:rPr>
        <w:t>יש לחתום בחתימת יד ובחותמת</w:t>
      </w:r>
    </w:p>
    <w:p w:rsidR="00B64EDA" w:rsidRPr="00B64EDA" w:rsidRDefault="00B64EDA" w:rsidP="00B64EDA">
      <w:pPr>
        <w:tabs>
          <w:tab w:val="left" w:pos="746"/>
        </w:tabs>
        <w:spacing w:after="0" w:line="360" w:lineRule="auto"/>
        <w:jc w:val="both"/>
        <w:rPr>
          <w:rFonts w:ascii="Times New Roman" w:hAnsi="Times New Roman" w:cs="David"/>
          <w:b/>
          <w:bCs/>
          <w:sz w:val="24"/>
          <w:szCs w:val="24"/>
          <w:rtl/>
        </w:rPr>
      </w:pPr>
    </w:p>
    <w:p w:rsidR="00B64EDA" w:rsidRPr="00B64EDA" w:rsidRDefault="00B64EDA" w:rsidP="00B64EDA">
      <w:pPr>
        <w:tabs>
          <w:tab w:val="left" w:pos="746"/>
        </w:tabs>
        <w:spacing w:after="0" w:line="360" w:lineRule="auto"/>
        <w:jc w:val="both"/>
        <w:rPr>
          <w:rFonts w:ascii="Times New Roman" w:hAnsi="Times New Roman" w:cs="David"/>
          <w:b/>
          <w:bCs/>
          <w:sz w:val="24"/>
          <w:szCs w:val="24"/>
          <w:rtl/>
        </w:rPr>
      </w:pPr>
      <w:r w:rsidRPr="00B64EDA">
        <w:rPr>
          <w:rFonts w:ascii="Times New Roman" w:hAnsi="Times New Roman" w:cs="David" w:hint="cs"/>
          <w:b/>
          <w:bCs/>
          <w:sz w:val="24"/>
          <w:szCs w:val="24"/>
          <w:rtl/>
        </w:rPr>
        <w:t>__________________</w:t>
      </w:r>
      <w:r w:rsidRPr="00B64EDA">
        <w:rPr>
          <w:rFonts w:ascii="Times New Roman" w:hAnsi="Times New Roman" w:cs="David" w:hint="cs"/>
          <w:b/>
          <w:bCs/>
          <w:sz w:val="24"/>
          <w:szCs w:val="24"/>
          <w:rtl/>
        </w:rPr>
        <w:tab/>
      </w:r>
      <w:r w:rsidRPr="00B64EDA">
        <w:rPr>
          <w:rFonts w:ascii="Times New Roman" w:hAnsi="Times New Roman" w:cs="David" w:hint="cs"/>
          <w:b/>
          <w:bCs/>
          <w:sz w:val="24"/>
          <w:szCs w:val="24"/>
          <w:rtl/>
        </w:rPr>
        <w:tab/>
        <w:t>_________________</w:t>
      </w:r>
      <w:r w:rsidRPr="00B64EDA">
        <w:rPr>
          <w:rFonts w:ascii="Times New Roman" w:hAnsi="Times New Roman" w:cs="David" w:hint="cs"/>
          <w:b/>
          <w:bCs/>
          <w:sz w:val="24"/>
          <w:szCs w:val="24"/>
          <w:rtl/>
        </w:rPr>
        <w:tab/>
      </w:r>
      <w:r w:rsidRPr="00B64EDA">
        <w:rPr>
          <w:rFonts w:ascii="Times New Roman" w:hAnsi="Times New Roman" w:cs="David" w:hint="cs"/>
          <w:b/>
          <w:bCs/>
          <w:sz w:val="24"/>
          <w:szCs w:val="24"/>
          <w:rtl/>
        </w:rPr>
        <w:tab/>
        <w:t>_______________</w:t>
      </w:r>
    </w:p>
    <w:p w:rsidR="00B64EDA" w:rsidRPr="00B64EDA" w:rsidRDefault="00B64EDA" w:rsidP="00B64EDA">
      <w:pPr>
        <w:tabs>
          <w:tab w:val="left" w:pos="746"/>
        </w:tabs>
        <w:spacing w:after="0" w:line="360" w:lineRule="auto"/>
        <w:jc w:val="both"/>
        <w:rPr>
          <w:rFonts w:ascii="Times New Roman" w:hAnsi="Times New Roman" w:cs="David"/>
          <w:b/>
          <w:bCs/>
          <w:sz w:val="24"/>
          <w:szCs w:val="24"/>
          <w:rtl/>
        </w:rPr>
      </w:pPr>
      <w:r w:rsidRPr="00B64EDA">
        <w:rPr>
          <w:rFonts w:ascii="Times New Roman" w:hAnsi="Times New Roman" w:cs="David" w:hint="cs"/>
          <w:b/>
          <w:bCs/>
          <w:sz w:val="24"/>
          <w:szCs w:val="24"/>
          <w:rtl/>
        </w:rPr>
        <w:t>מורשה חתימה של המשרד</w:t>
      </w:r>
      <w:r w:rsidRPr="00B64EDA">
        <w:rPr>
          <w:rFonts w:ascii="Times New Roman" w:hAnsi="Times New Roman" w:cs="David" w:hint="cs"/>
          <w:b/>
          <w:bCs/>
          <w:sz w:val="24"/>
          <w:szCs w:val="24"/>
          <w:rtl/>
        </w:rPr>
        <w:tab/>
      </w:r>
      <w:r w:rsidRPr="00B64EDA">
        <w:rPr>
          <w:rFonts w:ascii="Times New Roman" w:hAnsi="Times New Roman" w:cs="David" w:hint="cs"/>
          <w:b/>
          <w:bCs/>
          <w:sz w:val="24"/>
          <w:szCs w:val="24"/>
          <w:rtl/>
        </w:rPr>
        <w:tab/>
        <w:t>חשב המשרד/נציגו</w:t>
      </w:r>
      <w:r w:rsidRPr="00B64EDA">
        <w:rPr>
          <w:rFonts w:ascii="Times New Roman" w:hAnsi="Times New Roman" w:cs="David" w:hint="cs"/>
          <w:b/>
          <w:bCs/>
          <w:sz w:val="24"/>
          <w:szCs w:val="24"/>
          <w:rtl/>
        </w:rPr>
        <w:tab/>
      </w:r>
      <w:r w:rsidRPr="00B64EDA">
        <w:rPr>
          <w:rFonts w:ascii="Times New Roman" w:hAnsi="Times New Roman" w:cs="David" w:hint="cs"/>
          <w:b/>
          <w:bCs/>
          <w:sz w:val="24"/>
          <w:szCs w:val="24"/>
          <w:rtl/>
        </w:rPr>
        <w:tab/>
        <w:t>נציג נותן השירותים</w:t>
      </w:r>
    </w:p>
    <w:p w:rsidR="00B64EDA" w:rsidRPr="00B64EDA" w:rsidRDefault="00B64EDA" w:rsidP="00B64EDA">
      <w:pPr>
        <w:tabs>
          <w:tab w:val="left" w:pos="746"/>
        </w:tabs>
        <w:spacing w:after="0" w:line="360" w:lineRule="auto"/>
        <w:jc w:val="both"/>
        <w:rPr>
          <w:rFonts w:ascii="Times New Roman" w:hAnsi="Times New Roman" w:cs="David"/>
          <w:b/>
          <w:bCs/>
          <w:sz w:val="24"/>
          <w:szCs w:val="24"/>
          <w:rtl/>
        </w:rPr>
      </w:pPr>
      <w:r w:rsidRPr="00B64EDA">
        <w:rPr>
          <w:rFonts w:ascii="Times New Roman" w:hAnsi="Times New Roman" w:cs="David"/>
          <w:b/>
          <w:bCs/>
          <w:sz w:val="24"/>
          <w:szCs w:val="24"/>
          <w:rtl/>
        </w:rPr>
        <w:t>אימות חתימה:</w:t>
      </w:r>
    </w:p>
    <w:p w:rsidR="00B64EDA" w:rsidRPr="00B64EDA" w:rsidRDefault="00B64EDA" w:rsidP="00B64EDA">
      <w:pPr>
        <w:tabs>
          <w:tab w:val="left" w:pos="746"/>
        </w:tabs>
        <w:spacing w:after="0" w:line="360" w:lineRule="auto"/>
        <w:jc w:val="both"/>
        <w:rPr>
          <w:rFonts w:ascii="Times New Roman" w:hAnsi="Times New Roman" w:cs="David"/>
          <w:b/>
          <w:bCs/>
          <w:sz w:val="24"/>
          <w:szCs w:val="24"/>
          <w:rtl/>
        </w:rPr>
      </w:pPr>
    </w:p>
    <w:p w:rsidR="00B64EDA" w:rsidRPr="00B64EDA" w:rsidRDefault="00B64EDA" w:rsidP="00B64EDA">
      <w:pPr>
        <w:tabs>
          <w:tab w:val="left" w:pos="746"/>
        </w:tabs>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64EDA" w:rsidRPr="00B64EDA" w:rsidRDefault="00B64EDA" w:rsidP="00B64EDA">
      <w:pPr>
        <w:tabs>
          <w:tab w:val="left" w:pos="746"/>
        </w:tabs>
        <w:spacing w:after="0" w:line="360" w:lineRule="auto"/>
        <w:jc w:val="both"/>
        <w:rPr>
          <w:rFonts w:ascii="Times New Roman" w:hAnsi="Times New Roman" w:cs="David"/>
          <w:sz w:val="24"/>
          <w:szCs w:val="24"/>
          <w:rtl/>
        </w:rPr>
      </w:pPr>
    </w:p>
    <w:p w:rsidR="00B64EDA" w:rsidRPr="00B64EDA" w:rsidRDefault="00B64EDA" w:rsidP="00B64EDA">
      <w:pPr>
        <w:tabs>
          <w:tab w:val="left" w:pos="746"/>
        </w:tabs>
        <w:spacing w:after="0" w:line="360" w:lineRule="auto"/>
        <w:jc w:val="both"/>
        <w:rPr>
          <w:rFonts w:ascii="Times New Roman" w:hAnsi="Times New Roman" w:cs="David"/>
          <w:sz w:val="24"/>
          <w:szCs w:val="24"/>
          <w:vertAlign w:val="superscript"/>
          <w:rtl/>
        </w:rPr>
      </w:pPr>
      <w:r w:rsidRPr="00B64EDA">
        <w:rPr>
          <w:rFonts w:ascii="Times New Roman" w:hAnsi="Times New Roman" w:cs="David"/>
          <w:sz w:val="24"/>
          <w:szCs w:val="24"/>
          <w:rtl/>
        </w:rPr>
        <w:t>תאריך: ________</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___________</w:t>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r>
      <w:r w:rsidRPr="00B64EDA">
        <w:rPr>
          <w:rFonts w:ascii="Times New Roman" w:hAnsi="Times New Roman" w:cs="David"/>
          <w:sz w:val="24"/>
          <w:szCs w:val="24"/>
          <w:rtl/>
        </w:rPr>
        <w:tab/>
        <w:t>חתימה וחותמת</w:t>
      </w:r>
    </w:p>
    <w:p w:rsidR="00B64EDA" w:rsidRPr="00B64EDA" w:rsidRDefault="00B64EDA" w:rsidP="00B64EDA">
      <w:pPr>
        <w:bidi w:val="0"/>
        <w:rPr>
          <w:rFonts w:ascii="Times New Roman" w:hAnsi="Times New Roman" w:cs="David"/>
          <w:b/>
          <w:bCs/>
          <w:sz w:val="24"/>
          <w:szCs w:val="24"/>
        </w:rPr>
      </w:pPr>
      <w:r w:rsidRPr="00B64EDA">
        <w:rPr>
          <w:rFonts w:ascii="Times New Roman" w:hAnsi="Times New Roman" w:cs="David"/>
          <w:b/>
          <w:bCs/>
          <w:sz w:val="24"/>
          <w:szCs w:val="24"/>
          <w:rtl/>
        </w:rPr>
        <w:br w:type="page"/>
      </w:r>
    </w:p>
    <w:p w:rsidR="00B64EDA" w:rsidRPr="00B64EDA" w:rsidRDefault="00B64EDA" w:rsidP="00B64EDA">
      <w:pPr>
        <w:spacing w:after="0" w:line="360" w:lineRule="auto"/>
        <w:jc w:val="right"/>
        <w:rPr>
          <w:rFonts w:ascii="Times New Roman" w:hAnsi="Times New Roman" w:cs="David"/>
          <w:b/>
          <w:bCs/>
          <w:sz w:val="24"/>
          <w:szCs w:val="24"/>
          <w:u w:val="single"/>
          <w:rtl/>
        </w:rPr>
      </w:pPr>
      <w:r w:rsidRPr="00B64EDA">
        <w:rPr>
          <w:rFonts w:ascii="Times New Roman" w:hAnsi="Times New Roman" w:cs="David"/>
          <w:b/>
          <w:bCs/>
          <w:sz w:val="24"/>
          <w:szCs w:val="24"/>
          <w:u w:val="single"/>
          <w:rtl/>
        </w:rPr>
        <w:lastRenderedPageBreak/>
        <w:t xml:space="preserve">נספח </w:t>
      </w:r>
      <w:r w:rsidRPr="00B64EDA">
        <w:rPr>
          <w:rFonts w:ascii="Times New Roman" w:hAnsi="Times New Roman" w:cs="David" w:hint="cs"/>
          <w:b/>
          <w:bCs/>
          <w:sz w:val="24"/>
          <w:szCs w:val="24"/>
          <w:u w:val="single"/>
          <w:rtl/>
        </w:rPr>
        <w:t>4</w:t>
      </w:r>
      <w:r w:rsidRPr="00B64EDA">
        <w:rPr>
          <w:rFonts w:ascii="Times New Roman" w:hAnsi="Times New Roman" w:cs="David"/>
          <w:b/>
          <w:bCs/>
          <w:sz w:val="24"/>
          <w:szCs w:val="24"/>
          <w:u w:val="single"/>
          <w:rtl/>
        </w:rPr>
        <w:t xml:space="preserve"> להסכם </w:t>
      </w:r>
    </w:p>
    <w:p w:rsidR="00B64EDA" w:rsidRPr="00B64EDA" w:rsidRDefault="00B64EDA" w:rsidP="00B64EDA">
      <w:pPr>
        <w:spacing w:after="0" w:line="360" w:lineRule="auto"/>
        <w:jc w:val="right"/>
        <w:rPr>
          <w:rFonts w:ascii="Times New Roman" w:hAnsi="Times New Roman" w:cs="David"/>
          <w:b/>
          <w:bCs/>
          <w:sz w:val="24"/>
          <w:szCs w:val="24"/>
          <w:u w:val="single"/>
          <w:rtl/>
        </w:rPr>
      </w:pPr>
    </w:p>
    <w:p w:rsidR="00B64EDA" w:rsidRPr="00B64EDA" w:rsidRDefault="00B64EDA" w:rsidP="00B64EDA">
      <w:pPr>
        <w:spacing w:after="0" w:line="360" w:lineRule="auto"/>
        <w:jc w:val="center"/>
        <w:rPr>
          <w:rFonts w:ascii="Times New Roman" w:hAnsi="Times New Roman" w:cs="David"/>
          <w:b/>
          <w:bCs/>
          <w:sz w:val="24"/>
          <w:szCs w:val="24"/>
          <w:u w:val="single"/>
          <w:rtl/>
        </w:rPr>
      </w:pPr>
      <w:r w:rsidRPr="00B64EDA">
        <w:rPr>
          <w:rFonts w:ascii="Times New Roman" w:hAnsi="Times New Roman" w:cs="David"/>
          <w:b/>
          <w:bCs/>
          <w:sz w:val="24"/>
          <w:szCs w:val="24"/>
          <w:u w:val="single"/>
          <w:rtl/>
        </w:rPr>
        <w:t>התחייבות לשמירת סודיות ולמניעת ניגוד עניינים</w:t>
      </w:r>
    </w:p>
    <w:p w:rsidR="00B64EDA" w:rsidRPr="00B64EDA" w:rsidRDefault="00B64EDA" w:rsidP="00B64EDA">
      <w:pPr>
        <w:spacing w:after="0" w:line="360" w:lineRule="auto"/>
        <w:jc w:val="both"/>
        <w:rPr>
          <w:rFonts w:ascii="Times New Roman" w:hAnsi="Times New Roman" w:cs="David"/>
          <w:b/>
          <w:bCs/>
          <w:sz w:val="24"/>
          <w:szCs w:val="24"/>
          <w:u w:val="single"/>
          <w:rtl/>
        </w:rPr>
      </w:pPr>
      <w:r w:rsidRPr="00B64EDA">
        <w:rPr>
          <w:rFonts w:ascii="Times New Roman" w:hAnsi="Times New Roman" w:cs="David"/>
          <w:b/>
          <w:bCs/>
          <w:sz w:val="24"/>
          <w:szCs w:val="24"/>
          <w:u w:val="single"/>
          <w:rtl/>
        </w:rPr>
        <w:t xml:space="preserve">מבוא </w:t>
      </w:r>
    </w:p>
    <w:p w:rsidR="00B64EDA" w:rsidRPr="00B64EDA" w:rsidRDefault="00B64EDA" w:rsidP="00B64EDA">
      <w:pPr>
        <w:spacing w:after="0" w:line="360" w:lineRule="auto"/>
        <w:jc w:val="both"/>
        <w:rPr>
          <w:rFonts w:ascii="Times New Roman" w:hAnsi="Times New Roman" w:cs="David"/>
          <w:b/>
          <w:bCs/>
          <w:sz w:val="24"/>
          <w:szCs w:val="24"/>
          <w:u w:val="single"/>
          <w:rtl/>
        </w:rPr>
      </w:pPr>
    </w:p>
    <w:p w:rsidR="00B64EDA" w:rsidRPr="00B64EDA" w:rsidRDefault="00B64EDA" w:rsidP="00B64EDA">
      <w:pPr>
        <w:spacing w:after="0" w:line="360" w:lineRule="auto"/>
        <w:ind w:left="720" w:hanging="720"/>
        <w:rPr>
          <w:rFonts w:ascii="Times New Roman" w:hAnsi="Times New Roman" w:cs="David"/>
          <w:b/>
          <w:bCs/>
          <w:sz w:val="24"/>
          <w:szCs w:val="24"/>
          <w:rtl/>
        </w:rPr>
      </w:pPr>
      <w:r w:rsidRPr="00B64EDA">
        <w:rPr>
          <w:rFonts w:ascii="Times New Roman" w:hAnsi="Times New Roman" w:cs="David"/>
          <w:sz w:val="24"/>
          <w:szCs w:val="24"/>
          <w:rtl/>
        </w:rPr>
        <w:t>הואיל</w:t>
      </w:r>
      <w:r w:rsidRPr="00B64EDA">
        <w:rPr>
          <w:rFonts w:ascii="Times New Roman" w:hAnsi="Times New Roman" w:cs="David"/>
          <w:sz w:val="24"/>
          <w:szCs w:val="24"/>
          <w:rtl/>
        </w:rPr>
        <w:tab/>
        <w:t xml:space="preserve">ונחתם בין  ____________ </w:t>
      </w:r>
      <w:r w:rsidRPr="00B64EDA">
        <w:rPr>
          <w:rFonts w:ascii="Times New Roman" w:hAnsi="Times New Roman" w:cs="David"/>
          <w:b/>
          <w:bCs/>
          <w:sz w:val="24"/>
          <w:szCs w:val="24"/>
          <w:rtl/>
        </w:rPr>
        <w:t>(להלן:</w:t>
      </w:r>
      <w:r w:rsidRPr="00B64EDA">
        <w:rPr>
          <w:rFonts w:ascii="Times New Roman" w:hAnsi="Times New Roman" w:cs="David" w:hint="cs"/>
          <w:b/>
          <w:bCs/>
          <w:sz w:val="24"/>
          <w:szCs w:val="24"/>
          <w:rtl/>
        </w:rPr>
        <w:t xml:space="preserve"> </w:t>
      </w:r>
      <w:r w:rsidRPr="00B64EDA">
        <w:rPr>
          <w:rFonts w:ascii="Times New Roman" w:hAnsi="Times New Roman" w:cs="David"/>
          <w:b/>
          <w:bCs/>
          <w:sz w:val="24"/>
          <w:szCs w:val="24"/>
          <w:rtl/>
        </w:rPr>
        <w:t xml:space="preserve">"נותן השירותים") </w:t>
      </w:r>
      <w:r w:rsidRPr="00B64EDA">
        <w:rPr>
          <w:rFonts w:ascii="Times New Roman" w:hAnsi="Times New Roman" w:cs="David"/>
          <w:sz w:val="24"/>
          <w:szCs w:val="24"/>
          <w:rtl/>
        </w:rPr>
        <w:t xml:space="preserve">לבין משרד </w:t>
      </w:r>
      <w:r w:rsidRPr="00B64EDA">
        <w:rPr>
          <w:rFonts w:ascii="Times New Roman" w:hAnsi="Times New Roman" w:cs="David" w:hint="cs"/>
          <w:sz w:val="24"/>
          <w:szCs w:val="24"/>
          <w:rtl/>
        </w:rPr>
        <w:t>הכלכלה והתעשייה</w:t>
      </w:r>
      <w:r w:rsidRPr="00B64EDA">
        <w:rPr>
          <w:rFonts w:ascii="Times New Roman" w:hAnsi="Times New Roman" w:cs="David"/>
          <w:sz w:val="24"/>
          <w:szCs w:val="24"/>
          <w:rtl/>
        </w:rPr>
        <w:t xml:space="preserve"> </w:t>
      </w:r>
      <w:r w:rsidRPr="00B64EDA">
        <w:rPr>
          <w:rFonts w:ascii="Times New Roman" w:hAnsi="Times New Roman" w:cs="David"/>
          <w:b/>
          <w:bCs/>
          <w:sz w:val="24"/>
          <w:szCs w:val="24"/>
          <w:rtl/>
        </w:rPr>
        <w:t xml:space="preserve">(להלן: "המשרד") </w:t>
      </w:r>
      <w:r w:rsidRPr="00B64EDA">
        <w:rPr>
          <w:rFonts w:ascii="Times New Roman" w:hAnsi="Times New Roman" w:cs="David"/>
          <w:sz w:val="24"/>
          <w:szCs w:val="24"/>
          <w:rtl/>
        </w:rPr>
        <w:t>הסכם</w:t>
      </w:r>
      <w:r w:rsidRPr="00B64EDA">
        <w:rPr>
          <w:rFonts w:ascii="Times New Roman" w:hAnsi="Times New Roman" w:cs="David" w:hint="cs"/>
          <w:sz w:val="24"/>
          <w:szCs w:val="24"/>
          <w:rtl/>
        </w:rPr>
        <w:t xml:space="preserve"> לפי מכרז </w:t>
      </w:r>
      <w:r w:rsidRPr="00B64EDA">
        <w:rPr>
          <w:rFonts w:ascii="Times New Roman" w:hAnsi="Times New Roman" w:cs="David"/>
          <w:sz w:val="24"/>
          <w:szCs w:val="24"/>
          <w:rtl/>
        </w:rPr>
        <w:t>_________</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מיום _______בחודש_______ שנת _______ </w:t>
      </w:r>
      <w:r w:rsidRPr="00B64EDA">
        <w:rPr>
          <w:rFonts w:ascii="Times New Roman" w:hAnsi="Times New Roman" w:cs="David"/>
          <w:b/>
          <w:bCs/>
          <w:sz w:val="24"/>
          <w:szCs w:val="24"/>
          <w:rtl/>
        </w:rPr>
        <w:t xml:space="preserve">(להלן: "ההסכם") </w:t>
      </w:r>
      <w:r w:rsidRPr="00B64EDA">
        <w:rPr>
          <w:rFonts w:ascii="Times New Roman" w:hAnsi="Times New Roman" w:cs="David"/>
          <w:sz w:val="24"/>
          <w:szCs w:val="24"/>
          <w:rtl/>
        </w:rPr>
        <w:t xml:space="preserve">לאספקת השירותים המפורטים בהסכם </w:t>
      </w:r>
      <w:r w:rsidRPr="00B64EDA">
        <w:rPr>
          <w:rFonts w:ascii="Times New Roman" w:hAnsi="Times New Roman" w:cs="David"/>
          <w:b/>
          <w:bCs/>
          <w:sz w:val="24"/>
          <w:szCs w:val="24"/>
          <w:rtl/>
        </w:rPr>
        <w:t>(להלן: "השירותים")</w:t>
      </w:r>
      <w:r w:rsidRPr="00B64EDA">
        <w:rPr>
          <w:rFonts w:ascii="Times New Roman" w:hAnsi="Times New Roman" w:cs="David"/>
          <w:b/>
          <w:bCs/>
          <w:sz w:val="24"/>
          <w:szCs w:val="24"/>
        </w:rPr>
        <w:t xml:space="preserve">; </w:t>
      </w:r>
    </w:p>
    <w:p w:rsidR="00B64EDA" w:rsidRPr="00B64EDA" w:rsidRDefault="00B64EDA" w:rsidP="00B64EDA">
      <w:pPr>
        <w:spacing w:after="0" w:line="360" w:lineRule="auto"/>
        <w:ind w:left="720" w:hanging="720"/>
        <w:jc w:val="both"/>
        <w:rPr>
          <w:rFonts w:ascii="Times New Roman" w:hAnsi="Times New Roman" w:cs="David"/>
          <w:b/>
          <w:bCs/>
          <w:sz w:val="24"/>
          <w:szCs w:val="24"/>
        </w:rPr>
      </w:pP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והואיל</w:t>
      </w:r>
      <w:r w:rsidRPr="00B64EDA">
        <w:rPr>
          <w:rFonts w:ascii="Times New Roman" w:hAnsi="Times New Roman" w:cs="David"/>
          <w:sz w:val="24"/>
          <w:szCs w:val="24"/>
          <w:rtl/>
        </w:rPr>
        <w:tab/>
        <w:t xml:space="preserve">ואני </w:t>
      </w:r>
      <w:r w:rsidRPr="00B64EDA">
        <w:rPr>
          <w:rFonts w:ascii="Times New Roman" w:hAnsi="Times New Roman" w:cs="David" w:hint="cs"/>
          <w:sz w:val="24"/>
          <w:szCs w:val="24"/>
          <w:rtl/>
        </w:rPr>
        <w:t xml:space="preserve">נותן השירותים לפי הסכם זה/ </w:t>
      </w:r>
      <w:r w:rsidRPr="00B64EDA">
        <w:rPr>
          <w:rFonts w:ascii="Times New Roman" w:hAnsi="Times New Roman" w:cs="David"/>
          <w:sz w:val="24"/>
          <w:szCs w:val="24"/>
          <w:rtl/>
        </w:rPr>
        <w:t>מועסק על-ידי נותן השירותים, כעובד או כקבלן, בין השאר, לשם אספקת השירותים למשרד.</w:t>
      </w:r>
    </w:p>
    <w:p w:rsidR="00B64EDA" w:rsidRPr="00B64EDA" w:rsidRDefault="00B64EDA" w:rsidP="00B64EDA">
      <w:pPr>
        <w:spacing w:after="0" w:line="360" w:lineRule="auto"/>
        <w:ind w:left="720" w:hanging="720"/>
        <w:jc w:val="both"/>
        <w:rPr>
          <w:rFonts w:ascii="Times New Roman" w:hAnsi="Times New Roman" w:cs="David"/>
          <w:sz w:val="24"/>
          <w:szCs w:val="24"/>
          <w:rtl/>
        </w:rPr>
      </w:pP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והואיל</w:t>
      </w:r>
      <w:r w:rsidRPr="00B64EDA">
        <w:rPr>
          <w:rFonts w:ascii="Times New Roman" w:hAnsi="Times New Roman" w:cs="David"/>
          <w:sz w:val="24"/>
          <w:szCs w:val="24"/>
          <w:rtl/>
        </w:rPr>
        <w:tab/>
        <w:t xml:space="preserve">והמשרד הסכים להתקשר עם נותן השירותים בתנאי </w:t>
      </w:r>
      <w:r w:rsidRPr="00B64EDA">
        <w:rPr>
          <w:rFonts w:ascii="Times New Roman" w:hAnsi="Times New Roman" w:cs="David" w:hint="cs"/>
          <w:sz w:val="24"/>
          <w:szCs w:val="24"/>
          <w:rtl/>
        </w:rPr>
        <w:t>ש</w:t>
      </w:r>
      <w:r w:rsidRPr="00B64ED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64EDA">
        <w:rPr>
          <w:rFonts w:ascii="Times New Roman" w:hAnsi="Times New Roman" w:cs="David"/>
          <w:sz w:val="24"/>
          <w:szCs w:val="24"/>
        </w:rPr>
        <w:t xml:space="preserve">; </w:t>
      </w:r>
    </w:p>
    <w:p w:rsidR="00B64EDA" w:rsidRPr="00B64EDA" w:rsidRDefault="00B64EDA" w:rsidP="00B64EDA">
      <w:pPr>
        <w:spacing w:after="0" w:line="360" w:lineRule="auto"/>
        <w:ind w:left="720" w:hanging="720"/>
        <w:jc w:val="both"/>
        <w:rPr>
          <w:rFonts w:ascii="Times New Roman" w:hAnsi="Times New Roman" w:cs="David"/>
          <w:sz w:val="24"/>
          <w:szCs w:val="24"/>
        </w:rPr>
      </w:pP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והואיל</w:t>
      </w:r>
      <w:r w:rsidRPr="00B64EDA">
        <w:rPr>
          <w:rFonts w:ascii="Times New Roman" w:hAnsi="Times New Roman" w:cs="David"/>
          <w:sz w:val="24"/>
          <w:szCs w:val="24"/>
          <w:rtl/>
        </w:rPr>
        <w:tab/>
        <w:t xml:space="preserve">והוסבר לי וידוע לי כי </w:t>
      </w:r>
      <w:r w:rsidRPr="00B64EDA">
        <w:rPr>
          <w:rFonts w:ascii="Times New Roman" w:hAnsi="Times New Roman" w:cs="David" w:hint="cs"/>
          <w:sz w:val="24"/>
          <w:szCs w:val="24"/>
          <w:rtl/>
        </w:rPr>
        <w:t>עקב או בקשר להסכם</w:t>
      </w:r>
      <w:r w:rsidRPr="00B64EDA">
        <w:rPr>
          <w:rFonts w:ascii="Times New Roman" w:hAnsi="Times New Roman" w:cs="David"/>
          <w:sz w:val="24"/>
          <w:szCs w:val="24"/>
          <w:rtl/>
        </w:rPr>
        <w:t xml:space="preserve"> יתכן כי אקבל לחזקתי או יבוא לידיעתי מידע (</w:t>
      </w:r>
      <w:r w:rsidRPr="00B64EDA">
        <w:rPr>
          <w:rFonts w:ascii="Times New Roman" w:hAnsi="Times New Roman" w:cs="David"/>
          <w:sz w:val="24"/>
          <w:szCs w:val="24"/>
        </w:rPr>
        <w:t>Information</w:t>
      </w:r>
      <w:r w:rsidRPr="00B64EDA">
        <w:rPr>
          <w:rFonts w:ascii="Times New Roman" w:hAnsi="Times New Roman" w:cs="David"/>
          <w:sz w:val="24"/>
          <w:szCs w:val="24"/>
          <w:rtl/>
        </w:rPr>
        <w:t>), או ידע</w:t>
      </w:r>
      <w:r w:rsidRPr="00B64EDA">
        <w:rPr>
          <w:rFonts w:ascii="Times New Roman" w:hAnsi="Times New Roman" w:cs="David"/>
          <w:sz w:val="24"/>
          <w:szCs w:val="24"/>
        </w:rPr>
        <w:t>Know- How)</w:t>
      </w:r>
      <w:r w:rsidRPr="00B64EDA">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64EDA">
        <w:rPr>
          <w:rFonts w:ascii="Times New Roman" w:hAnsi="Times New Roman" w:cs="David" w:hint="cs"/>
          <w:sz w:val="24"/>
          <w:szCs w:val="24"/>
          <w:rtl/>
        </w:rPr>
        <w:t xml:space="preserve">אינו </w:t>
      </w:r>
      <w:r w:rsidRPr="00B64EDA">
        <w:rPr>
          <w:rFonts w:ascii="Times New Roman" w:hAnsi="Times New Roman" w:cs="David"/>
          <w:sz w:val="24"/>
          <w:szCs w:val="24"/>
          <w:rtl/>
        </w:rPr>
        <w:t>יכול להגיע אליו, בין בעל פה ובין בכתב, לרבות בתעתיק, ב</w:t>
      </w:r>
      <w:r w:rsidRPr="00B64EDA">
        <w:rPr>
          <w:rFonts w:ascii="Times New Roman" w:hAnsi="Times New Roman" w:cs="David" w:hint="cs"/>
          <w:sz w:val="24"/>
          <w:szCs w:val="24"/>
          <w:rtl/>
        </w:rPr>
        <w:t>אמצעי אחסון אלקטרוני</w:t>
      </w:r>
      <w:r w:rsidRPr="00B64EDA">
        <w:rPr>
          <w:rFonts w:ascii="Times New Roman" w:hAnsi="Times New Roman" w:cs="David"/>
          <w:sz w:val="24"/>
          <w:szCs w:val="24"/>
          <w:rtl/>
        </w:rPr>
        <w:t xml:space="preserve"> או בכל כלי ואמצעי אחר העשוי לאצור מידע בין ישיר ובין עקיף, לרבות</w:t>
      </w:r>
      <w:r w:rsidRPr="00B64EDA">
        <w:rPr>
          <w:rFonts w:ascii="Times New Roman" w:hAnsi="Times New Roman" w:cs="David" w:hint="cs"/>
          <w:sz w:val="24"/>
          <w:szCs w:val="24"/>
          <w:rtl/>
        </w:rPr>
        <w:t>,</w:t>
      </w:r>
      <w:r w:rsidRPr="00B64EDA">
        <w:rPr>
          <w:rFonts w:ascii="Times New Roman" w:hAnsi="Times New Roman" w:cs="David"/>
          <w:sz w:val="24"/>
          <w:szCs w:val="24"/>
          <w:rtl/>
        </w:rPr>
        <w:t xml:space="preserve"> אך מבלי לגרוע מכלליות האמור, נתונים, מסמכים ודו"חות </w:t>
      </w:r>
      <w:r w:rsidRPr="00B64EDA">
        <w:rPr>
          <w:rFonts w:ascii="Times New Roman" w:hAnsi="Times New Roman" w:cs="David"/>
          <w:b/>
          <w:bCs/>
          <w:sz w:val="24"/>
          <w:szCs w:val="24"/>
          <w:rtl/>
        </w:rPr>
        <w:t>(להלן: "המידע")</w:t>
      </w:r>
      <w:r w:rsidRPr="00B64EDA">
        <w:rPr>
          <w:rFonts w:ascii="Times New Roman" w:hAnsi="Times New Roman" w:cs="David"/>
          <w:sz w:val="24"/>
          <w:szCs w:val="24"/>
        </w:rPr>
        <w:t xml:space="preserve">; </w:t>
      </w:r>
    </w:p>
    <w:p w:rsidR="00B64EDA" w:rsidRPr="00B64EDA" w:rsidRDefault="00B64EDA" w:rsidP="00B64EDA">
      <w:pPr>
        <w:spacing w:after="0" w:line="360" w:lineRule="auto"/>
        <w:ind w:left="720" w:hanging="720"/>
        <w:jc w:val="both"/>
        <w:rPr>
          <w:rFonts w:ascii="Times New Roman" w:hAnsi="Times New Roman" w:cs="David"/>
          <w:sz w:val="24"/>
          <w:szCs w:val="24"/>
          <w:rtl/>
        </w:rPr>
      </w:pPr>
    </w:p>
    <w:p w:rsidR="00B64EDA" w:rsidRPr="00B64EDA" w:rsidRDefault="00B64EDA" w:rsidP="00B64EDA">
      <w:pPr>
        <w:spacing w:after="0" w:line="360" w:lineRule="auto"/>
        <w:ind w:left="720" w:hanging="720"/>
        <w:jc w:val="both"/>
        <w:rPr>
          <w:rFonts w:ascii="Times New Roman" w:hAnsi="Times New Roman" w:cs="David"/>
          <w:sz w:val="24"/>
          <w:szCs w:val="24"/>
          <w:rtl/>
        </w:rPr>
      </w:pPr>
      <w:r w:rsidRPr="00B64EDA">
        <w:rPr>
          <w:rFonts w:ascii="Times New Roman" w:hAnsi="Times New Roman" w:cs="David"/>
          <w:sz w:val="24"/>
          <w:szCs w:val="24"/>
          <w:rtl/>
        </w:rPr>
        <w:t>והואיל</w:t>
      </w:r>
      <w:r w:rsidRPr="00B64ED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64EDA">
        <w:rPr>
          <w:rFonts w:ascii="Times New Roman" w:hAnsi="Times New Roman" w:cs="David"/>
          <w:sz w:val="24"/>
          <w:szCs w:val="24"/>
        </w:rPr>
        <w:t xml:space="preserve">; </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ind w:left="720" w:hanging="720"/>
        <w:rPr>
          <w:rFonts w:ascii="Times New Roman" w:hAnsi="Times New Roman" w:cs="David"/>
          <w:b/>
          <w:bCs/>
          <w:sz w:val="24"/>
          <w:szCs w:val="24"/>
          <w:u w:val="single"/>
          <w:rtl/>
        </w:rPr>
      </w:pPr>
      <w:r w:rsidRPr="00B64EDA">
        <w:rPr>
          <w:rFonts w:ascii="Times New Roman" w:hAnsi="Times New Roman" w:cs="David"/>
          <w:b/>
          <w:bCs/>
          <w:sz w:val="24"/>
          <w:szCs w:val="24"/>
          <w:u w:val="single"/>
          <w:rtl/>
        </w:rPr>
        <w:t xml:space="preserve">אי לזאת, אני הח"מ מתחייב כלפי משרד </w:t>
      </w:r>
      <w:r w:rsidRPr="00B64EDA">
        <w:rPr>
          <w:rFonts w:ascii="Times New Roman" w:hAnsi="Times New Roman" w:cs="David" w:hint="cs"/>
          <w:b/>
          <w:bCs/>
          <w:sz w:val="24"/>
          <w:szCs w:val="24"/>
          <w:u w:val="single"/>
          <w:rtl/>
        </w:rPr>
        <w:t xml:space="preserve">הכלכלה והתעשייה </w:t>
      </w:r>
      <w:r w:rsidRPr="00B64EDA">
        <w:rPr>
          <w:rFonts w:ascii="Times New Roman" w:hAnsi="Times New Roman" w:cs="David"/>
          <w:b/>
          <w:bCs/>
          <w:sz w:val="24"/>
          <w:szCs w:val="24"/>
          <w:u w:val="single"/>
          <w:rtl/>
        </w:rPr>
        <w:t xml:space="preserve">כדלקמן: </w:t>
      </w:r>
    </w:p>
    <w:p w:rsidR="00B64EDA" w:rsidRPr="00B64EDA" w:rsidRDefault="00B64EDA" w:rsidP="00B64EDA">
      <w:pPr>
        <w:spacing w:after="0" w:line="360" w:lineRule="auto"/>
        <w:ind w:left="720" w:hanging="720"/>
        <w:jc w:val="both"/>
        <w:rPr>
          <w:rFonts w:ascii="Times New Roman" w:hAnsi="Times New Roman" w:cs="David"/>
          <w:b/>
          <w:bCs/>
          <w:sz w:val="24"/>
          <w:szCs w:val="24"/>
          <w:u w:val="single"/>
          <w:rtl/>
        </w:rPr>
      </w:pP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64EDA">
        <w:rPr>
          <w:rFonts w:ascii="Times New Roman" w:hAnsi="Times New Roman" w:cs="David"/>
          <w:sz w:val="24"/>
          <w:szCs w:val="24"/>
          <w:rtl/>
        </w:rPr>
        <w:t xml:space="preserve">המבוא להתחייבות זו מהווה חלק בלתי נפרד הימנה.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לשמור על סודיות גמורה ומוחלטת של המידע ו/או כל הקשור או הנובע </w:t>
      </w:r>
      <w:r w:rsidRPr="00B64EDA">
        <w:rPr>
          <w:rFonts w:ascii="Times New Roman" w:hAnsi="Times New Roman" w:cs="David" w:hint="cs"/>
          <w:sz w:val="24"/>
          <w:szCs w:val="24"/>
          <w:rtl/>
        </w:rPr>
        <w:t>ממנו.</w:t>
      </w:r>
      <w:r w:rsidRPr="00B64EDA">
        <w:rPr>
          <w:rFonts w:ascii="Times New Roman" w:hAnsi="Times New Roman" w:cs="David"/>
          <w:sz w:val="24"/>
          <w:szCs w:val="24"/>
          <w:rtl/>
        </w:rPr>
        <w:t xml:space="preserve">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64EDA">
        <w:rPr>
          <w:rFonts w:ascii="Times New Roman" w:hAnsi="Times New Roman" w:cs="David"/>
          <w:sz w:val="24"/>
          <w:szCs w:val="24"/>
          <w:rtl/>
        </w:rPr>
        <w:t xml:space="preserve">להשתמש במידע אך ורק למטרה שלשמה נמסר או הובא לידיעתי במסגרת מתן </w:t>
      </w:r>
      <w:r w:rsidRPr="00B64EDA">
        <w:rPr>
          <w:rFonts w:ascii="Times New Roman" w:hAnsi="Times New Roman" w:cs="David"/>
          <w:sz w:val="24"/>
          <w:szCs w:val="24"/>
          <w:rtl/>
        </w:rPr>
        <w:lastRenderedPageBreak/>
        <w:t xml:space="preserve">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לנקוט אמצעי זהירות קפדנית ולעשות את כל הדרוש כדי לקיים את התחייב</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ותי על פי </w:t>
      </w:r>
      <w:r w:rsidRPr="00B64EDA">
        <w:rPr>
          <w:rFonts w:ascii="Times New Roman" w:hAnsi="Times New Roman" w:cs="David" w:hint="cs"/>
          <w:sz w:val="24"/>
          <w:szCs w:val="24"/>
          <w:rtl/>
        </w:rPr>
        <w:t xml:space="preserve">כתב </w:t>
      </w:r>
      <w:r w:rsidRPr="00B64EDA">
        <w:rPr>
          <w:rFonts w:ascii="Times New Roman" w:hAnsi="Times New Roman" w:cs="David"/>
          <w:sz w:val="24"/>
          <w:szCs w:val="24"/>
          <w:rtl/>
        </w:rPr>
        <w:t>התחייבות ז</w:t>
      </w:r>
      <w:r w:rsidRPr="00B64EDA">
        <w:rPr>
          <w:rFonts w:ascii="Times New Roman" w:hAnsi="Times New Roman" w:cs="David" w:hint="cs"/>
          <w:sz w:val="24"/>
          <w:szCs w:val="24"/>
          <w:rtl/>
        </w:rPr>
        <w:t>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ו</w:t>
      </w:r>
      <w:r w:rsidRPr="00B64EDA">
        <w:rPr>
          <w:rFonts w:ascii="Times New Roman" w:hAnsi="Times New Roman" w:cs="David"/>
          <w:sz w:val="24"/>
          <w:szCs w:val="24"/>
          <w:rtl/>
        </w:rPr>
        <w:t>בין השאר, לנקוט בכל אמצעי הזהירות הנדרשים מבחינה בטיחותית, ביטחונית, נוהלית או אחרת.</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להביא לידיעת עובדי או קבלני משנה או מי מטעמי</w:t>
      </w:r>
      <w:r w:rsidRPr="00B64EDA">
        <w:rPr>
          <w:rFonts w:ascii="Times New Roman" w:hAnsi="Times New Roman" w:cs="David" w:hint="cs"/>
          <w:sz w:val="24"/>
          <w:szCs w:val="24"/>
          <w:rtl/>
        </w:rPr>
        <w:t>, ככל שישנם,</w:t>
      </w:r>
      <w:r w:rsidRPr="00B64ED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64EDA">
        <w:rPr>
          <w:rFonts w:ascii="Times New Roman" w:hAnsi="Times New Roman" w:cs="David"/>
          <w:sz w:val="24"/>
          <w:szCs w:val="24"/>
          <w:rtl/>
        </w:rPr>
        <w:t xml:space="preserve">שלא לעסוק או להתקשר בכל דרך שהיא בעיסוק שיש בו משום פגיעה בחובותיי שלפי   </w:t>
      </w:r>
      <w:r w:rsidRPr="00B64ED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B64EDA">
        <w:rPr>
          <w:rFonts w:ascii="Times New Roman" w:hAnsi="Times New Roman" w:cs="David"/>
          <w:b/>
          <w:bCs/>
          <w:sz w:val="24"/>
          <w:szCs w:val="24"/>
          <w:rtl/>
        </w:rPr>
        <w:t xml:space="preserve">(להלן: "עניין אחר").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 xml:space="preserve">שלי או עניין של קרובי או עניין של גוף שאני או קרובי חבר בו.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lastRenderedPageBreak/>
        <w:t xml:space="preserve">התחייבותי זו לא תפורש כיוצרת קשר אישי מכל סוג שהוא ביני לביניכם.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64EDA">
        <w:rPr>
          <w:rFonts w:ascii="Times New Roman" w:hAnsi="Times New Roman" w:cs="David"/>
          <w:sz w:val="24"/>
          <w:szCs w:val="24"/>
          <w:rtl/>
        </w:rPr>
        <w:t xml:space="preserve">מוסכם וידוע לי כי על העתקים של המידע, אשר </w:t>
      </w:r>
      <w:r w:rsidRPr="00B64EDA">
        <w:rPr>
          <w:rFonts w:ascii="Times New Roman" w:hAnsi="Times New Roman" w:cs="David" w:hint="cs"/>
          <w:sz w:val="24"/>
          <w:szCs w:val="24"/>
          <w:rtl/>
        </w:rPr>
        <w:t>י</w:t>
      </w:r>
      <w:r w:rsidRPr="00B64EDA">
        <w:rPr>
          <w:rFonts w:ascii="Times New Roman" w:hAnsi="Times New Roman" w:cs="David"/>
          <w:sz w:val="24"/>
          <w:szCs w:val="24"/>
          <w:rtl/>
        </w:rPr>
        <w:t xml:space="preserve">תקבלו בכל דרך שהיא, יחולו כל הוראות כתב התחייבות זה.  </w:t>
      </w:r>
    </w:p>
    <w:p w:rsidR="00B64EDA" w:rsidRPr="00B64EDA" w:rsidRDefault="00B64EDA" w:rsidP="00B64ED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64ED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jc w:val="center"/>
        <w:rPr>
          <w:rFonts w:ascii="Times New Roman" w:hAnsi="Times New Roman" w:cs="David"/>
          <w:b/>
          <w:bCs/>
          <w:sz w:val="24"/>
          <w:szCs w:val="24"/>
          <w:rtl/>
        </w:rPr>
      </w:pPr>
      <w:r w:rsidRPr="00B64EDA">
        <w:rPr>
          <w:rFonts w:ascii="Times New Roman" w:hAnsi="Times New Roman" w:cs="David"/>
          <w:b/>
          <w:bCs/>
          <w:sz w:val="24"/>
          <w:szCs w:val="24"/>
          <w:rtl/>
        </w:rPr>
        <w:t>ולראיה באתי על החתום</w:t>
      </w: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b/>
          <w:bCs/>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היום: __ בחודש: ___ שנת: ____</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שם פרטי ומשפחה:__________________ ת"ז:______________</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חתימה: _____________________</w:t>
      </w: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sz w:val="24"/>
          <w:szCs w:val="24"/>
          <w:rtl/>
        </w:rPr>
      </w:pPr>
    </w:p>
    <w:p w:rsidR="00B64EDA" w:rsidRPr="00B64EDA" w:rsidRDefault="00B64EDA" w:rsidP="00B64EDA">
      <w:pPr>
        <w:spacing w:after="0" w:line="360" w:lineRule="auto"/>
        <w:jc w:val="right"/>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נס</w:t>
      </w:r>
      <w:r w:rsidRPr="00B64EDA">
        <w:rPr>
          <w:rFonts w:ascii="Times New Roman" w:hAnsi="Times New Roman" w:cs="David"/>
          <w:b/>
          <w:bCs/>
          <w:sz w:val="24"/>
          <w:szCs w:val="24"/>
          <w:u w:val="single"/>
          <w:rtl/>
        </w:rPr>
        <w:t xml:space="preserve">פח </w:t>
      </w:r>
      <w:r w:rsidRPr="00B64EDA">
        <w:rPr>
          <w:rFonts w:ascii="Times New Roman" w:hAnsi="Times New Roman" w:cs="David" w:hint="cs"/>
          <w:b/>
          <w:bCs/>
          <w:sz w:val="24"/>
          <w:szCs w:val="24"/>
          <w:u w:val="single"/>
          <w:rtl/>
        </w:rPr>
        <w:t>5 להסכם</w:t>
      </w:r>
    </w:p>
    <w:tbl>
      <w:tblPr>
        <w:bidiVisual/>
        <w:tblW w:w="4973" w:type="pct"/>
        <w:tblCellSpacing w:w="0" w:type="dxa"/>
        <w:tblCellMar>
          <w:left w:w="0" w:type="dxa"/>
          <w:right w:w="0" w:type="dxa"/>
        </w:tblCellMar>
        <w:tblLook w:val="0000" w:firstRow="0" w:lastRow="0" w:firstColumn="0" w:lastColumn="0" w:noHBand="0" w:noVBand="0"/>
      </w:tblPr>
      <w:tblGrid>
        <w:gridCol w:w="8261"/>
      </w:tblGrid>
      <w:tr w:rsidR="00B64EDA" w:rsidRPr="00B64EDA" w:rsidTr="00357FD5">
        <w:trPr>
          <w:trHeight w:val="364"/>
          <w:tblCellSpacing w:w="0" w:type="dxa"/>
        </w:trPr>
        <w:tc>
          <w:tcPr>
            <w:tcW w:w="5000" w:type="pct"/>
          </w:tcPr>
          <w:p w:rsidR="00B64EDA" w:rsidRPr="00B64EDA" w:rsidRDefault="00B64EDA" w:rsidP="00B64EDA">
            <w:pPr>
              <w:spacing w:after="0" w:line="360" w:lineRule="auto"/>
              <w:jc w:val="center"/>
              <w:rPr>
                <w:rFonts w:ascii="Times New Roman" w:hAnsi="Times New Roman" w:cs="David"/>
                <w:sz w:val="24"/>
                <w:szCs w:val="24"/>
              </w:rPr>
            </w:pPr>
            <w:r w:rsidRPr="00B64EDA">
              <w:rPr>
                <w:rFonts w:ascii="Helv" w:hAnsi="Helv" w:cs="David" w:hint="eastAsia"/>
                <w:b/>
                <w:bCs/>
                <w:sz w:val="24"/>
                <w:szCs w:val="24"/>
                <w:rtl/>
              </w:rPr>
              <w:t>כתב</w:t>
            </w:r>
            <w:r w:rsidRPr="00B64EDA">
              <w:rPr>
                <w:rFonts w:ascii="Helv" w:hAnsi="Helv" w:cs="David"/>
                <w:b/>
                <w:bCs/>
                <w:sz w:val="24"/>
                <w:szCs w:val="24"/>
                <w:rtl/>
              </w:rPr>
              <w:t xml:space="preserve"> </w:t>
            </w:r>
            <w:r w:rsidRPr="00B64EDA">
              <w:rPr>
                <w:rFonts w:ascii="Helv" w:hAnsi="Helv" w:cs="David" w:hint="eastAsia"/>
                <w:b/>
                <w:bCs/>
                <w:sz w:val="24"/>
                <w:szCs w:val="24"/>
                <w:rtl/>
              </w:rPr>
              <w:t>ערבות</w:t>
            </w:r>
            <w:r w:rsidRPr="00B64EDA">
              <w:rPr>
                <w:rFonts w:ascii="Helv" w:hAnsi="Helv" w:cs="David"/>
                <w:b/>
                <w:bCs/>
                <w:sz w:val="24"/>
                <w:szCs w:val="24"/>
                <w:rtl/>
              </w:rPr>
              <w:t xml:space="preserve">- </w:t>
            </w:r>
            <w:r w:rsidRPr="00B64EDA">
              <w:rPr>
                <w:rFonts w:ascii="Helv" w:hAnsi="Helv" w:cs="David" w:hint="eastAsia"/>
                <w:b/>
                <w:bCs/>
                <w:sz w:val="24"/>
                <w:szCs w:val="24"/>
                <w:rtl/>
              </w:rPr>
              <w:t>ערבות</w:t>
            </w:r>
            <w:r w:rsidRPr="00B64EDA">
              <w:rPr>
                <w:rFonts w:ascii="Helv" w:hAnsi="Helv" w:cs="David"/>
                <w:b/>
                <w:bCs/>
                <w:sz w:val="24"/>
                <w:szCs w:val="24"/>
                <w:rtl/>
              </w:rPr>
              <w:t xml:space="preserve"> </w:t>
            </w:r>
            <w:r w:rsidRPr="00B64EDA">
              <w:rPr>
                <w:rFonts w:ascii="Helv" w:hAnsi="Helv" w:cs="David" w:hint="eastAsia"/>
                <w:b/>
                <w:bCs/>
                <w:sz w:val="24"/>
                <w:szCs w:val="24"/>
                <w:rtl/>
              </w:rPr>
              <w:t>ביצוע</w:t>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שם הבנק/חברת הביטוח ________________</w:t>
            </w:r>
          </w:p>
        </w:tc>
      </w:tr>
      <w:tr w:rsidR="00B64EDA" w:rsidRPr="00B64EDA" w:rsidTr="00357FD5">
        <w:trPr>
          <w:trHeight w:val="42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drawing>
                <wp:inline distT="0" distB="0" distL="0" distR="0" wp14:anchorId="3D676E7C" wp14:editId="440663B0">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מס' הטלפון ________________________</w:t>
            </w:r>
          </w:p>
        </w:tc>
      </w:tr>
      <w:tr w:rsidR="00B64EDA" w:rsidRPr="00B64EDA" w:rsidTr="00357FD5">
        <w:trPr>
          <w:trHeight w:val="409"/>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drawing>
                <wp:inline distT="0" distB="0" distL="0" distR="0" wp14:anchorId="442B2C35" wp14:editId="474BBBDB">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מס' הפקס: ________________________</w:t>
            </w:r>
          </w:p>
        </w:tc>
      </w:tr>
      <w:tr w:rsidR="00B64EDA" w:rsidRPr="00B64EDA" w:rsidTr="00357FD5">
        <w:trPr>
          <w:trHeight w:val="42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drawing>
                <wp:inline distT="0" distB="0" distL="0" distR="0" wp14:anchorId="3F7288CA" wp14:editId="27F68B1F">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727"/>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לכבוד </w:t>
            </w:r>
            <w:r w:rsidRPr="00B64EDA">
              <w:rPr>
                <w:rFonts w:ascii="Times New Roman" w:hAnsi="Times New Roman" w:cs="David"/>
                <w:sz w:val="24"/>
                <w:szCs w:val="24"/>
                <w:rtl/>
              </w:rPr>
              <w:br/>
              <w:t xml:space="preserve">ממשלת ישראל </w:t>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באמצעות משרד </w:t>
            </w:r>
            <w:r w:rsidRPr="00B64EDA">
              <w:rPr>
                <w:rFonts w:ascii="Times New Roman" w:hAnsi="Times New Roman" w:cs="David" w:hint="cs"/>
                <w:b/>
                <w:bCs/>
                <w:sz w:val="24"/>
                <w:szCs w:val="24"/>
                <w:u w:val="single"/>
                <w:rtl/>
              </w:rPr>
              <w:t>הכלכלה והתעשייה</w:t>
            </w:r>
          </w:p>
        </w:tc>
      </w:tr>
      <w:tr w:rsidR="00B64EDA" w:rsidRPr="00B64EDA" w:rsidTr="00357FD5">
        <w:trPr>
          <w:trHeight w:val="42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drawing>
                <wp:inline distT="0" distB="0" distL="0" distR="0" wp14:anchorId="3843E0A8" wp14:editId="1F0E4FF2">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b/>
                <w:bCs/>
                <w:sz w:val="24"/>
                <w:szCs w:val="24"/>
                <w:rtl/>
              </w:rPr>
              <w:t>הנדון: ערבות מס'____________</w:t>
            </w:r>
          </w:p>
        </w:tc>
      </w:tr>
      <w:tr w:rsidR="00B64EDA" w:rsidRPr="00B64EDA" w:rsidTr="00357FD5">
        <w:trPr>
          <w:trHeight w:val="409"/>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lastRenderedPageBreak/>
              <w:drawing>
                <wp:inline distT="0" distB="0" distL="0" distR="0" wp14:anchorId="031DB243" wp14:editId="254C626C">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אנו ערבים בזה כלפיכם לסילוק כל סכום עד לסך </w:t>
            </w:r>
            <w:r w:rsidRPr="00B64EDA">
              <w:rPr>
                <w:rFonts w:ascii="Times New Roman" w:hAnsi="Times New Roman" w:cs="David"/>
                <w:b/>
                <w:bCs/>
                <w:sz w:val="24"/>
                <w:szCs w:val="24"/>
                <w:rtl/>
              </w:rPr>
              <w:t>___________ ₪</w:t>
            </w:r>
            <w:r w:rsidRPr="00B64EDA">
              <w:rPr>
                <w:rFonts w:ascii="Times New Roman" w:hAnsi="Times New Roman" w:cs="David"/>
                <w:b/>
                <w:bCs/>
                <w:sz w:val="24"/>
                <w:szCs w:val="24"/>
                <w:u w:val="single"/>
                <w:rtl/>
              </w:rPr>
              <w:t xml:space="preserve"> </w:t>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 xml:space="preserve">(במילים </w:t>
            </w:r>
            <w:r w:rsidRPr="00B64EDA">
              <w:rPr>
                <w:rFonts w:ascii="Times New Roman" w:hAnsi="Times New Roman" w:cs="David"/>
                <w:b/>
                <w:bCs/>
                <w:sz w:val="24"/>
                <w:szCs w:val="24"/>
                <w:rtl/>
              </w:rPr>
              <w:t>______________________ ₪</w:t>
            </w:r>
            <w:r w:rsidRPr="00B64EDA">
              <w:rPr>
                <w:rFonts w:ascii="Times New Roman" w:hAnsi="Times New Roman" w:cs="David"/>
                <w:sz w:val="24"/>
                <w:szCs w:val="24"/>
                <w:rtl/>
              </w:rPr>
              <w:t>)</w:t>
            </w:r>
          </w:p>
        </w:tc>
      </w:tr>
      <w:tr w:rsidR="00B64EDA" w:rsidRPr="00B64EDA" w:rsidTr="00357FD5">
        <w:trPr>
          <w:trHeight w:val="1091"/>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שיוצמד  </w:t>
            </w:r>
            <w:r w:rsidRPr="00B64EDA">
              <w:rPr>
                <w:rFonts w:ascii="Times New Roman" w:hAnsi="Times New Roman" w:cs="David"/>
                <w:b/>
                <w:bCs/>
                <w:sz w:val="24"/>
                <w:szCs w:val="24"/>
                <w:u w:val="single"/>
                <w:rtl/>
              </w:rPr>
              <w:t xml:space="preserve">למדד המחירים לצרכן הידוע ביום </w:t>
            </w:r>
            <w:r w:rsidRPr="00B64EDA">
              <w:rPr>
                <w:rFonts w:ascii="Times New Roman" w:hAnsi="Times New Roman" w:cs="David"/>
                <w:b/>
                <w:bCs/>
                <w:sz w:val="24"/>
                <w:szCs w:val="24"/>
                <w:rtl/>
              </w:rPr>
              <w:t>_____</w:t>
            </w: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מתאריך _________________________</w:t>
            </w:r>
          </w:p>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(תאריך תחילת תוקף הערבות)</w:t>
            </w:r>
          </w:p>
        </w:tc>
      </w:tr>
      <w:tr w:rsidR="00B64EDA" w:rsidRPr="00B64EDA" w:rsidTr="00357FD5">
        <w:trPr>
          <w:trHeight w:val="42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p>
        </w:tc>
      </w:tr>
      <w:tr w:rsidR="00B64EDA" w:rsidRPr="00B64EDA" w:rsidTr="00357FD5">
        <w:trPr>
          <w:trHeight w:val="364"/>
          <w:tblCellSpacing w:w="0" w:type="dxa"/>
        </w:trPr>
        <w:tc>
          <w:tcPr>
            <w:tcW w:w="5000" w:type="pct"/>
          </w:tcPr>
          <w:p w:rsidR="00B64EDA" w:rsidRPr="00B64EDA" w:rsidRDefault="00B64EDA" w:rsidP="00B64EDA">
            <w:pPr>
              <w:spacing w:after="0" w:line="360" w:lineRule="auto"/>
              <w:jc w:val="both"/>
              <w:rPr>
                <w:rFonts w:ascii="Times New Roman" w:hAnsi="Times New Roman" w:cs="David"/>
                <w:b/>
                <w:bCs/>
                <w:sz w:val="24"/>
                <w:szCs w:val="24"/>
              </w:rPr>
            </w:pPr>
            <w:r w:rsidRPr="00B64EDA">
              <w:rPr>
                <w:rFonts w:ascii="Times New Roman" w:hAnsi="Times New Roman" w:cs="David"/>
                <w:sz w:val="24"/>
                <w:szCs w:val="24"/>
                <w:rtl/>
              </w:rPr>
              <w:t>אשר תדרשו מאת____________________________ (להלן "החייב") בקשר</w:t>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עם הזמנה/</w:t>
            </w:r>
            <w:r w:rsidRPr="00B64EDA">
              <w:rPr>
                <w:rFonts w:ascii="Times New Roman" w:hAnsi="Times New Roman" w:cs="David"/>
                <w:b/>
                <w:bCs/>
                <w:sz w:val="24"/>
                <w:szCs w:val="24"/>
                <w:u w:val="single"/>
                <w:rtl/>
              </w:rPr>
              <w:t xml:space="preserve">הסכם לאספקת השירותים נשוא מכרז _________  </w:t>
            </w:r>
          </w:p>
        </w:tc>
      </w:tr>
      <w:tr w:rsidR="00B64EDA" w:rsidRPr="00B64EDA" w:rsidTr="00357FD5">
        <w:trPr>
          <w:trHeight w:val="409"/>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drawing>
                <wp:inline distT="0" distB="0" distL="0" distR="0" wp14:anchorId="7E6897E8" wp14:editId="0D98ABDA">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1455"/>
          <w:tblCellSpacing w:w="0" w:type="dxa"/>
        </w:trPr>
        <w:tc>
          <w:tcPr>
            <w:tcW w:w="5000" w:type="pct"/>
          </w:tcPr>
          <w:p w:rsidR="00B64EDA" w:rsidRPr="00B64EDA" w:rsidRDefault="00B64EDA" w:rsidP="00B64EDA">
            <w:pPr>
              <w:spacing w:after="0" w:line="360" w:lineRule="auto"/>
              <w:jc w:val="both"/>
              <w:rPr>
                <w:rFonts w:ascii="Times New Roman" w:hAnsi="Times New Roman" w:cs="David"/>
                <w:sz w:val="24"/>
                <w:szCs w:val="24"/>
              </w:rPr>
            </w:pPr>
            <w:r w:rsidRPr="00B64EDA">
              <w:rPr>
                <w:rFonts w:ascii="Times New Roman" w:hAnsi="Times New Roman" w:cs="David"/>
                <w:sz w:val="24"/>
                <w:szCs w:val="24"/>
                <w:rtl/>
              </w:rPr>
              <w:t xml:space="preserve">אנו נשלם לכם את הסכום הנ"ל </w:t>
            </w:r>
            <w:r w:rsidRPr="00B64EDA">
              <w:rPr>
                <w:rFonts w:ascii="Times New Roman" w:hAnsi="Times New Roman" w:cs="David" w:hint="cs"/>
                <w:sz w:val="24"/>
                <w:szCs w:val="24"/>
                <w:rtl/>
              </w:rPr>
              <w:t>ב</w:t>
            </w:r>
            <w:r w:rsidRPr="00B64EDA">
              <w:rPr>
                <w:rFonts w:ascii="Times New Roman" w:hAnsi="Times New Roman" w:cs="David"/>
                <w:sz w:val="24"/>
                <w:szCs w:val="24"/>
                <w:rtl/>
              </w:rPr>
              <w:t xml:space="preserve">תוך </w:t>
            </w:r>
            <w:r w:rsidRPr="00B64EDA">
              <w:rPr>
                <w:rFonts w:ascii="Helv" w:hAnsi="Helv" w:cs="David"/>
                <w:sz w:val="24"/>
                <w:szCs w:val="24"/>
                <w:rtl/>
              </w:rPr>
              <w:t>15</w:t>
            </w:r>
            <w:r w:rsidRPr="00B64ED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64EDA" w:rsidRPr="00B64EDA" w:rsidTr="00357FD5">
        <w:trPr>
          <w:trHeight w:val="42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noProof/>
                <w:sz w:val="24"/>
                <w:szCs w:val="24"/>
              </w:rPr>
              <w:drawing>
                <wp:inline distT="0" distB="0" distL="0" distR="0" wp14:anchorId="35057462" wp14:editId="2D4E9132">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jc w:val="both"/>
              <w:rPr>
                <w:rFonts w:ascii="Times New Roman" w:hAnsi="Times New Roman" w:cs="David"/>
                <w:b/>
                <w:bCs/>
                <w:sz w:val="24"/>
                <w:szCs w:val="24"/>
                <w:u w:val="single"/>
              </w:rPr>
            </w:pPr>
            <w:r w:rsidRPr="00B64EDA">
              <w:rPr>
                <w:rFonts w:ascii="Times New Roman" w:hAnsi="Times New Roman" w:cs="David"/>
                <w:sz w:val="24"/>
                <w:szCs w:val="24"/>
                <w:rtl/>
              </w:rPr>
              <w:t>ערבות זו תהיה בתוקף מתאריך ______________ עד תאריך</w:t>
            </w:r>
            <w:r w:rsidRPr="00B64EDA">
              <w:rPr>
                <w:rFonts w:ascii="Times New Roman" w:hAnsi="Times New Roman" w:cs="David"/>
                <w:b/>
                <w:bCs/>
                <w:sz w:val="24"/>
                <w:szCs w:val="24"/>
                <w:u w:val="single"/>
                <w:rtl/>
              </w:rPr>
              <w:t>_________________</w:t>
            </w:r>
          </w:p>
        </w:tc>
      </w:tr>
      <w:tr w:rsidR="00B64EDA" w:rsidRPr="00B64EDA" w:rsidTr="00357FD5">
        <w:trPr>
          <w:trHeight w:val="1091"/>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דרישה על פי ערבות זו יש להפנות לסניף הבנק</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w:t>
            </w:r>
            <w:r w:rsidRPr="00B64EDA">
              <w:rPr>
                <w:rFonts w:ascii="Times New Roman" w:hAnsi="Times New Roman" w:cs="David"/>
                <w:sz w:val="24"/>
                <w:szCs w:val="24"/>
                <w:rtl/>
              </w:rPr>
              <w:t>חב' הביטוח שכתובתו__________________________</w:t>
            </w:r>
          </w:p>
          <w:p w:rsidR="00B64EDA" w:rsidRPr="00B64EDA" w:rsidRDefault="00B64EDA" w:rsidP="00B64EDA">
            <w:pPr>
              <w:spacing w:after="0" w:line="360" w:lineRule="auto"/>
              <w:rPr>
                <w:rFonts w:ascii="Times New Roman" w:hAnsi="Times New Roman" w:cs="David"/>
                <w:sz w:val="24"/>
                <w:szCs w:val="24"/>
              </w:rPr>
            </w:pPr>
            <w:r w:rsidRPr="00B64EDA">
              <w:rPr>
                <w:rFonts w:ascii="Times New Roman" w:hAnsi="Times New Roman" w:cs="David"/>
                <w:sz w:val="24"/>
                <w:szCs w:val="24"/>
                <w:rtl/>
              </w:rPr>
              <w:t>שם הבנק/חב' הביטוח</w:t>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jc w:val="both"/>
              <w:rPr>
                <w:rFonts w:ascii="Times New Roman" w:hAnsi="Times New Roman" w:cs="David"/>
                <w:sz w:val="24"/>
                <w:szCs w:val="24"/>
              </w:rPr>
            </w:pPr>
            <w:r w:rsidRPr="00B64EDA">
              <w:rPr>
                <w:rFonts w:ascii="Times New Roman" w:hAnsi="Times New Roman" w:cs="David"/>
                <w:sz w:val="24"/>
                <w:szCs w:val="24"/>
                <w:rtl/>
              </w:rPr>
              <w:t xml:space="preserve">מס' הבנק ומס' הסניף כתובת סניף הבנק/חברת הביטוח </w:t>
            </w:r>
          </w:p>
        </w:tc>
      </w:tr>
      <w:tr w:rsidR="00B64EDA" w:rsidRPr="00B64EDA" w:rsidTr="00357FD5">
        <w:trPr>
          <w:trHeight w:val="727"/>
          <w:tblCellSpacing w:w="0" w:type="dxa"/>
        </w:trPr>
        <w:tc>
          <w:tcPr>
            <w:tcW w:w="5000" w:type="pct"/>
          </w:tcPr>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sz w:val="24"/>
                <w:szCs w:val="24"/>
                <w:rtl/>
              </w:rPr>
              <w:t>ערבות זו אינה ניתנת להעברה</w:t>
            </w: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p>
          <w:p w:rsidR="00B64EDA" w:rsidRPr="00B64EDA" w:rsidRDefault="00B64EDA" w:rsidP="00B64EDA">
            <w:pPr>
              <w:spacing w:after="0" w:line="360" w:lineRule="auto"/>
              <w:jc w:val="both"/>
              <w:rPr>
                <w:rFonts w:ascii="Times New Roman" w:hAnsi="Times New Roman" w:cs="David"/>
                <w:sz w:val="24"/>
                <w:szCs w:val="24"/>
                <w:rtl/>
              </w:rPr>
            </w:pPr>
            <w:r w:rsidRPr="00B64EDA">
              <w:rPr>
                <w:rFonts w:ascii="Times New Roman" w:hAnsi="Times New Roman" w:cs="David" w:hint="cs"/>
                <w:sz w:val="24"/>
                <w:szCs w:val="24"/>
                <w:rtl/>
              </w:rPr>
              <w:t>______            ________                __________________</w:t>
            </w:r>
          </w:p>
        </w:tc>
      </w:tr>
      <w:tr w:rsidR="00B64EDA" w:rsidRPr="00B64EDA" w:rsidTr="00357FD5">
        <w:trPr>
          <w:trHeight w:val="364"/>
          <w:tblCellSpacing w:w="0" w:type="dxa"/>
        </w:trPr>
        <w:tc>
          <w:tcPr>
            <w:tcW w:w="5000" w:type="pct"/>
          </w:tcPr>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hint="cs"/>
                <w:sz w:val="24"/>
                <w:szCs w:val="24"/>
                <w:rtl/>
              </w:rPr>
              <w:t>תאריך                  שם מלא                     חתימה וחותמת</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Pr>
            </w:pPr>
          </w:p>
        </w:tc>
      </w:tr>
    </w:tbl>
    <w:p w:rsidR="00B64EDA" w:rsidRPr="00B64EDA" w:rsidRDefault="00B64EDA" w:rsidP="00B64EDA">
      <w:pPr>
        <w:spacing w:after="0" w:line="360" w:lineRule="auto"/>
        <w:jc w:val="both"/>
        <w:outlineLvl w:val="0"/>
        <w:rPr>
          <w:rFonts w:ascii="Arial" w:hAnsi="Arial" w:cs="David"/>
          <w:vanish/>
          <w:sz w:val="24"/>
          <w:szCs w:val="24"/>
        </w:rPr>
      </w:pPr>
    </w:p>
    <w:p w:rsidR="00B64EDA" w:rsidRPr="00B64EDA" w:rsidRDefault="00B64EDA" w:rsidP="00B64EDA">
      <w:pPr>
        <w:bidi w:val="0"/>
        <w:rPr>
          <w:rFonts w:ascii="Arial" w:hAnsi="Arial" w:cs="David"/>
          <w:vanish/>
          <w:sz w:val="24"/>
          <w:szCs w:val="24"/>
        </w:rPr>
      </w:pPr>
      <w:r w:rsidRPr="00B64EDA">
        <w:rPr>
          <w:rFonts w:ascii="Arial" w:hAnsi="Arial" w:cs="David"/>
          <w:vanish/>
          <w:sz w:val="24"/>
          <w:szCs w:val="24"/>
        </w:rPr>
        <w:br w:type="page"/>
      </w:r>
    </w:p>
    <w:p w:rsidR="00B64EDA" w:rsidRPr="00B64EDA" w:rsidRDefault="00B64EDA" w:rsidP="00B64EDA">
      <w:pPr>
        <w:spacing w:after="0" w:line="360" w:lineRule="auto"/>
        <w:jc w:val="right"/>
        <w:rPr>
          <w:rFonts w:ascii="Times New Roman" w:hAnsi="Times New Roman" w:cs="David"/>
          <w:sz w:val="24"/>
          <w:szCs w:val="24"/>
          <w:rtl/>
        </w:rPr>
      </w:pPr>
      <w:r w:rsidRPr="00B64EDA">
        <w:rPr>
          <w:rFonts w:ascii="Times New Roman" w:hAnsi="Times New Roman" w:cs="David"/>
          <w:b/>
          <w:bCs/>
          <w:sz w:val="24"/>
          <w:szCs w:val="24"/>
          <w:u w:val="single"/>
          <w:rtl/>
        </w:rPr>
        <w:t xml:space="preserve">נספח </w:t>
      </w:r>
      <w:r w:rsidRPr="00B64EDA">
        <w:rPr>
          <w:rFonts w:ascii="Times New Roman" w:hAnsi="Times New Roman" w:cs="David" w:hint="cs"/>
          <w:b/>
          <w:bCs/>
          <w:sz w:val="24"/>
          <w:szCs w:val="24"/>
          <w:u w:val="single"/>
          <w:rtl/>
        </w:rPr>
        <w:t>6 להסכם</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לכבוד </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b/>
          <w:bCs/>
          <w:sz w:val="24"/>
          <w:szCs w:val="24"/>
          <w:u w:val="single"/>
          <w:rtl/>
        </w:rPr>
      </w:pPr>
      <w:r w:rsidRPr="00B64EDA">
        <w:rPr>
          <w:rFonts w:ascii="Times New Roman" w:hAnsi="Times New Roman" w:cs="David"/>
          <w:b/>
          <w:bCs/>
          <w:sz w:val="24"/>
          <w:szCs w:val="24"/>
          <w:u w:val="single"/>
          <w:rtl/>
        </w:rPr>
        <w:t xml:space="preserve">מדינת ישראל – משרד </w:t>
      </w:r>
      <w:r w:rsidRPr="00B64EDA">
        <w:rPr>
          <w:rFonts w:ascii="Times New Roman" w:hAnsi="Times New Roman" w:cs="David" w:hint="cs"/>
          <w:b/>
          <w:bCs/>
          <w:sz w:val="24"/>
          <w:szCs w:val="24"/>
          <w:u w:val="single"/>
          <w:rtl/>
        </w:rPr>
        <w:t>הכלכלה והתעשייה</w:t>
      </w:r>
    </w:p>
    <w:p w:rsidR="00B64EDA" w:rsidRPr="00B64EDA" w:rsidRDefault="00B64EDA" w:rsidP="00B64EDA">
      <w:pPr>
        <w:spacing w:after="0" w:line="360" w:lineRule="auto"/>
        <w:rPr>
          <w:rFonts w:ascii="Times New Roman" w:hAnsi="Times New Roman" w:cs="David"/>
          <w:b/>
          <w:bCs/>
          <w:sz w:val="24"/>
          <w:szCs w:val="24"/>
          <w:u w:val="single"/>
          <w:rtl/>
        </w:rPr>
      </w:pPr>
      <w:r w:rsidRPr="00B64EDA">
        <w:rPr>
          <w:rFonts w:ascii="Times New Roman" w:hAnsi="Times New Roman" w:cs="David" w:hint="cs"/>
          <w:b/>
          <w:bCs/>
          <w:sz w:val="24"/>
          <w:szCs w:val="24"/>
          <w:u w:val="single"/>
          <w:rtl/>
        </w:rPr>
        <w:t>רחוב בנק ישראל 5, ירושלים</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א.ג.נ.,</w:t>
      </w: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p>
    <w:p w:rsidR="00B64EDA" w:rsidRPr="00B64EDA" w:rsidRDefault="00B64EDA" w:rsidP="00B64EDA">
      <w:pPr>
        <w:spacing w:after="0" w:line="360" w:lineRule="auto"/>
        <w:rPr>
          <w:rFonts w:ascii="Times New Roman" w:hAnsi="Times New Roman" w:cs="David"/>
          <w:sz w:val="24"/>
          <w:szCs w:val="24"/>
          <w:rtl/>
        </w:rPr>
      </w:pPr>
      <w:r w:rsidRPr="00B64EDA">
        <w:rPr>
          <w:rFonts w:ascii="Times New Roman" w:hAnsi="Times New Roman" w:cs="David"/>
          <w:sz w:val="24"/>
          <w:szCs w:val="24"/>
          <w:rtl/>
        </w:rPr>
        <w:t xml:space="preserve">                              הנדון:</w:t>
      </w:r>
      <w:r w:rsidRPr="00B64EDA">
        <w:rPr>
          <w:rFonts w:ascii="Times New Roman" w:hAnsi="Times New Roman" w:cs="David" w:hint="cs"/>
          <w:sz w:val="24"/>
          <w:szCs w:val="24"/>
          <w:rtl/>
        </w:rPr>
        <w:tab/>
      </w:r>
      <w:r w:rsidRPr="00B64EDA">
        <w:rPr>
          <w:rFonts w:ascii="Times New Roman" w:hAnsi="Times New Roman" w:cs="David" w:hint="cs"/>
          <w:sz w:val="24"/>
          <w:szCs w:val="24"/>
          <w:rtl/>
        </w:rPr>
        <w:tab/>
      </w:r>
      <w:r w:rsidRPr="00B64EDA">
        <w:rPr>
          <w:rFonts w:ascii="Times New Roman" w:hAnsi="Times New Roman" w:cs="David"/>
          <w:b/>
          <w:bCs/>
          <w:sz w:val="24"/>
          <w:szCs w:val="24"/>
          <w:u w:val="single"/>
          <w:rtl/>
        </w:rPr>
        <w:t xml:space="preserve">אישור </w:t>
      </w:r>
      <w:r w:rsidRPr="00B64EDA">
        <w:rPr>
          <w:rFonts w:ascii="Times New Roman" w:hAnsi="Times New Roman" w:cs="David" w:hint="cs"/>
          <w:b/>
          <w:bCs/>
          <w:sz w:val="24"/>
          <w:szCs w:val="24"/>
          <w:u w:val="single"/>
          <w:rtl/>
        </w:rPr>
        <w:t>קיום ביטוחים</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lastRenderedPageBreak/>
        <w:t xml:space="preserve">הננו מאשרים בזה כי ערכנו למבוטחנו ____________________________(להלן "נותן השירותים")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לתקופת הביטוח  מיום _______________ עד יום ________________ בקשר למתן שירותי הוראת שפות עבור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בהתאם ל</w:t>
      </w:r>
      <w:r w:rsidRPr="00B64EDA">
        <w:rPr>
          <w:rFonts w:ascii="Times New Roman" w:hAnsi="Times New Roman" w:cs="David"/>
          <w:sz w:val="24"/>
          <w:szCs w:val="24"/>
          <w:rtl/>
        </w:rPr>
        <w:t xml:space="preserve">מכרז </w:t>
      </w:r>
      <w:r w:rsidRPr="00B64EDA">
        <w:rPr>
          <w:rFonts w:ascii="Times New Roman" w:hAnsi="Times New Roman" w:cs="David" w:hint="cs"/>
          <w:sz w:val="24"/>
          <w:szCs w:val="24"/>
          <w:rtl/>
        </w:rPr>
        <w:t xml:space="preserve">וחוזה עם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w:t>
      </w:r>
      <w:r w:rsidRPr="00B64EDA">
        <w:rPr>
          <w:rFonts w:ascii="Times New Roman" w:hAnsi="Times New Roman" w:cs="David"/>
          <w:sz w:val="24"/>
          <w:szCs w:val="24"/>
          <w:rtl/>
        </w:rPr>
        <w:t>, את הביטוחים המפורטים</w:t>
      </w:r>
      <w:r w:rsidRPr="00B64EDA">
        <w:rPr>
          <w:rFonts w:ascii="Times New Roman" w:hAnsi="Times New Roman" w:cs="David" w:hint="cs"/>
          <w:sz w:val="24"/>
          <w:szCs w:val="24"/>
          <w:rtl/>
        </w:rPr>
        <w:t xml:space="preserve"> להלן: </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tabs>
          <w:tab w:val="left" w:pos="1106"/>
        </w:tabs>
        <w:spacing w:after="0" w:line="240" w:lineRule="auto"/>
        <w:jc w:val="both"/>
        <w:rPr>
          <w:rFonts w:ascii="Times New Roman" w:hAnsi="Times New Roman" w:cs="David"/>
          <w:b/>
          <w:bCs/>
          <w:sz w:val="28"/>
          <w:szCs w:val="28"/>
          <w:u w:val="single"/>
          <w:rtl/>
        </w:rPr>
      </w:pPr>
      <w:r w:rsidRPr="00B64EDA">
        <w:rPr>
          <w:rFonts w:ascii="Times New Roman" w:hAnsi="Times New Roman" w:cs="David"/>
          <w:b/>
          <w:bCs/>
          <w:sz w:val="28"/>
          <w:szCs w:val="28"/>
          <w:u w:val="single"/>
          <w:rtl/>
        </w:rPr>
        <w:t>ביטוח רכוש</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ככל </w:t>
      </w:r>
      <w:r w:rsidRPr="00B64EDA">
        <w:rPr>
          <w:rFonts w:ascii="Times New Roman" w:hAnsi="Times New Roman" w:cs="David" w:hint="cs"/>
          <w:sz w:val="24"/>
          <w:szCs w:val="24"/>
          <w:rtl/>
        </w:rPr>
        <w:t>שיסופקו השירותים בחצרי נותן השירותים</w:t>
      </w:r>
      <w:r w:rsidRPr="00B64EDA">
        <w:rPr>
          <w:rFonts w:ascii="Times New Roman" w:hAnsi="Times New Roman" w:cs="David"/>
          <w:sz w:val="24"/>
          <w:szCs w:val="24"/>
          <w:rtl/>
        </w:rPr>
        <w:t xml:space="preserve"> </w:t>
      </w:r>
      <w:r w:rsidRPr="00B64EDA">
        <w:rPr>
          <w:rFonts w:ascii="Times New Roman" w:hAnsi="Times New Roman" w:cs="David" w:hint="cs"/>
          <w:sz w:val="24"/>
          <w:szCs w:val="24"/>
          <w:rtl/>
        </w:rPr>
        <w:t xml:space="preserve">- ביטוח המתקנים בהם מתקיימת פעילות, לרבות תכולתם, ציודם וריהוטם בביטוח אש מורחב בערכי כינון. </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w:t>
      </w:r>
    </w:p>
    <w:p w:rsidR="00B64EDA" w:rsidRPr="00B64EDA" w:rsidRDefault="00B64EDA" w:rsidP="00B64EDA">
      <w:pPr>
        <w:spacing w:after="0" w:line="240" w:lineRule="auto"/>
        <w:jc w:val="both"/>
        <w:rPr>
          <w:rFonts w:ascii="Times New Roman" w:hAnsi="Times New Roman" w:cs="David"/>
          <w:b/>
          <w:bCs/>
          <w:sz w:val="28"/>
          <w:szCs w:val="28"/>
          <w:u w:val="single"/>
          <w:rtl/>
        </w:rPr>
      </w:pPr>
      <w:r w:rsidRPr="00B64EDA">
        <w:rPr>
          <w:rFonts w:ascii="Times New Roman" w:hAnsi="Times New Roman" w:cs="David" w:hint="cs"/>
          <w:b/>
          <w:bCs/>
          <w:sz w:val="28"/>
          <w:szCs w:val="28"/>
          <w:u w:val="single"/>
          <w:rtl/>
        </w:rPr>
        <w:t>ביטוח חבות המעבידים</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1. אחריותו החוקית כלפי עובדיו בכל תחומי מדינת ישראל והשטחים המוחזקים.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jc w:val="both"/>
        <w:rPr>
          <w:rFonts w:ascii="Times New Roman" w:hAnsi="Times New Roman" w:cs="David"/>
          <w:b/>
          <w:bCs/>
          <w:sz w:val="24"/>
          <w:szCs w:val="24"/>
          <w:rtl/>
        </w:rPr>
      </w:pPr>
      <w:r w:rsidRPr="00B64EDA">
        <w:rPr>
          <w:rFonts w:ascii="Times New Roman" w:hAnsi="Times New Roman" w:cs="David" w:hint="cs"/>
          <w:sz w:val="24"/>
          <w:szCs w:val="24"/>
          <w:rtl/>
        </w:rPr>
        <w:t>2. גבול האחריות לא יפחת מסך 5,000,000 דולר ארה"ב לעובד, למקרה ולתקופת ביטוח (שנה).</w:t>
      </w:r>
    </w:p>
    <w:p w:rsidR="00B64EDA" w:rsidRPr="00B64EDA" w:rsidRDefault="00B64EDA" w:rsidP="00B64EDA">
      <w:pPr>
        <w:spacing w:after="0" w:line="240" w:lineRule="auto"/>
        <w:jc w:val="both"/>
        <w:rPr>
          <w:rFonts w:ascii="Times New Roman" w:hAnsi="Times New Roman" w:cs="David"/>
          <w:b/>
          <w:bCs/>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3. </w:t>
      </w:r>
      <w:r w:rsidRPr="00B64EDA">
        <w:rPr>
          <w:rFonts w:ascii="Times New Roman" w:hAnsi="Times New Roman" w:cs="David"/>
          <w:sz w:val="24"/>
          <w:szCs w:val="24"/>
          <w:rtl/>
        </w:rPr>
        <w:t xml:space="preserve">הביטוח </w:t>
      </w:r>
      <w:r w:rsidRPr="00B64EDA">
        <w:rPr>
          <w:rFonts w:ascii="Times New Roman" w:hAnsi="Times New Roman" w:cs="David" w:hint="cs"/>
          <w:sz w:val="24"/>
          <w:szCs w:val="24"/>
          <w:rtl/>
        </w:rPr>
        <w:t>מורחב</w:t>
      </w:r>
      <w:r w:rsidRPr="00B64EDA">
        <w:rPr>
          <w:rFonts w:ascii="Times New Roman" w:hAnsi="Times New Roman" w:cs="David"/>
          <w:sz w:val="24"/>
          <w:szCs w:val="24"/>
          <w:rtl/>
        </w:rPr>
        <w:t xml:space="preserve"> לכסות את חבותו של המבוטח כלפי קבלנים, קבלני משנה ועובדיהם היה וייחשב כמעבידם;</w:t>
      </w:r>
    </w:p>
    <w:p w:rsidR="00B64EDA" w:rsidRPr="00B64EDA" w:rsidRDefault="00B64EDA" w:rsidP="00B64EDA">
      <w:pPr>
        <w:spacing w:after="0" w:line="240" w:lineRule="auto"/>
        <w:jc w:val="both"/>
        <w:rPr>
          <w:rFonts w:ascii="Times New Roman" w:hAnsi="Times New Roman" w:cs="David"/>
          <w:b/>
          <w:bCs/>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ind w:left="214" w:hanging="214"/>
        <w:jc w:val="both"/>
        <w:rPr>
          <w:rFonts w:ascii="Times New Roman" w:hAnsi="Times New Roman" w:cs="David"/>
          <w:sz w:val="24"/>
          <w:szCs w:val="24"/>
          <w:rtl/>
        </w:rPr>
      </w:pPr>
      <w:r w:rsidRPr="00B64EDA">
        <w:rPr>
          <w:rFonts w:ascii="Times New Roman" w:hAnsi="Times New Roman" w:cs="David" w:hint="cs"/>
          <w:sz w:val="24"/>
          <w:szCs w:val="24"/>
          <w:rtl/>
        </w:rPr>
        <w:t xml:space="preserve">4. הביטוח על פי הפוליסה מורחב לשפות את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 היה ונטען לעניין קרות תאונת עבודה/מחלת מקצוע כלשהי כי הם נושאים בחבות מעביד כלשהם</w:t>
      </w:r>
      <w:r w:rsidRPr="00B64EDA">
        <w:rPr>
          <w:rFonts w:ascii="Times New Roman" w:hAnsi="Times New Roman" w:cs="David" w:hint="cs"/>
          <w:b/>
          <w:bCs/>
          <w:sz w:val="24"/>
          <w:szCs w:val="24"/>
          <w:rtl/>
        </w:rPr>
        <w:t xml:space="preserve"> </w:t>
      </w:r>
      <w:r w:rsidRPr="00B64EDA">
        <w:rPr>
          <w:rFonts w:ascii="Times New Roman" w:hAnsi="Times New Roman" w:cs="David" w:hint="cs"/>
          <w:sz w:val="24"/>
          <w:szCs w:val="24"/>
          <w:rtl/>
        </w:rPr>
        <w:t xml:space="preserve">כלפי מי מעובדי נותן השירותים, </w:t>
      </w:r>
      <w:r w:rsidRPr="00B64EDA">
        <w:rPr>
          <w:rFonts w:ascii="Times New Roman" w:hAnsi="Times New Roman" w:cs="David"/>
          <w:sz w:val="24"/>
          <w:szCs w:val="24"/>
          <w:rtl/>
        </w:rPr>
        <w:t>קבלנים, קבלני משנה ועובדיהם שבשירותו.</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b/>
          <w:bCs/>
          <w:sz w:val="28"/>
          <w:szCs w:val="28"/>
          <w:u w:val="single"/>
          <w:rtl/>
        </w:rPr>
      </w:pPr>
      <w:r w:rsidRPr="00B64EDA">
        <w:rPr>
          <w:rFonts w:ascii="Times New Roman" w:hAnsi="Times New Roman" w:cs="David" w:hint="cs"/>
          <w:b/>
          <w:bCs/>
          <w:sz w:val="28"/>
          <w:szCs w:val="28"/>
          <w:u w:val="single"/>
          <w:rtl/>
        </w:rPr>
        <w:t>ביטוח אחריות כלפי צד שלישי</w:t>
      </w:r>
    </w:p>
    <w:p w:rsidR="00B64EDA" w:rsidRPr="00B64EDA" w:rsidRDefault="00B64EDA" w:rsidP="00B64EDA">
      <w:pPr>
        <w:spacing w:after="0" w:line="240" w:lineRule="auto"/>
        <w:jc w:val="both"/>
        <w:rPr>
          <w:rFonts w:ascii="Times New Roman" w:hAnsi="Times New Roman" w:cs="David"/>
          <w:b/>
          <w:bCs/>
          <w:sz w:val="24"/>
          <w:szCs w:val="24"/>
          <w:rtl/>
        </w:rPr>
      </w:pPr>
      <w:r w:rsidRPr="00B64EDA">
        <w:rPr>
          <w:rFonts w:ascii="Times New Roman" w:hAnsi="Times New Roman" w:cs="David" w:hint="cs"/>
          <w:b/>
          <w:bCs/>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B64EDA" w:rsidRPr="00B64EDA" w:rsidRDefault="00B64EDA" w:rsidP="00B64EDA">
      <w:pPr>
        <w:spacing w:after="0" w:line="240" w:lineRule="auto"/>
        <w:jc w:val="both"/>
        <w:rPr>
          <w:rFonts w:ascii="Times New Roman" w:hAnsi="Times New Roman" w:cs="David"/>
          <w:color w:val="FF0000"/>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2.  גבול האחריות לא יפחת מסך  2,500,000 דולר ארה"ב, למקרה ולתקופת הביטוח (שנה). </w:t>
      </w:r>
    </w:p>
    <w:p w:rsidR="00B64EDA" w:rsidRPr="00B64EDA" w:rsidRDefault="00B64EDA" w:rsidP="00B64EDA">
      <w:pPr>
        <w:spacing w:after="0" w:line="240" w:lineRule="auto"/>
        <w:jc w:val="both"/>
        <w:rPr>
          <w:rFonts w:ascii="Times New Roman" w:hAnsi="Times New Roman" w:cs="David"/>
          <w:color w:val="FF0000"/>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3. בפוליסה ייכלל סעיף אחריות צולבת (</w:t>
      </w:r>
      <w:r w:rsidRPr="00B64EDA">
        <w:rPr>
          <w:rFonts w:ascii="Times New Roman" w:hAnsi="Times New Roman" w:cs="David" w:hint="cs"/>
          <w:sz w:val="24"/>
          <w:szCs w:val="24"/>
        </w:rPr>
        <w:t>CROSS LIABILITY</w:t>
      </w:r>
      <w:r w:rsidRPr="00B64EDA">
        <w:rPr>
          <w:rFonts w:ascii="Times New Roman" w:hAnsi="Times New Roman" w:cs="David" w:hint="cs"/>
          <w:sz w:val="24"/>
          <w:szCs w:val="24"/>
          <w:rtl/>
        </w:rPr>
        <w:t>).</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4. </w:t>
      </w:r>
      <w:r w:rsidRPr="00B64EDA">
        <w:rPr>
          <w:rFonts w:ascii="Times New Roman" w:hAnsi="Times New Roman" w:cs="David"/>
          <w:sz w:val="24"/>
          <w:szCs w:val="24"/>
          <w:rtl/>
        </w:rPr>
        <w:t>המשתתפים בשיעורים ורכושם – ייחשבו צד שלישי;</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5. מורים, מרצים ועובדי מדינה אשר אינם נכללים במסגרת ביטוח חבות מעבידים של נותן השירותים, ייחשבו צד שלישי;</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tabs>
          <w:tab w:val="left" w:pos="1106"/>
        </w:tabs>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6. רכוש מדינת ישראל ורכושם של המשתתפים בשיעורים לרבות בתיהם ייחשבו צד שלישי;</w:t>
      </w:r>
    </w:p>
    <w:p w:rsidR="00B64EDA" w:rsidRPr="00B64EDA" w:rsidRDefault="00B64EDA" w:rsidP="00B64EDA">
      <w:pPr>
        <w:tabs>
          <w:tab w:val="left" w:pos="1106"/>
        </w:tabs>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7. הביטוח על פי הפוליסה מורחב לשפות את מדינת ישראל </w:t>
      </w:r>
      <w:r w:rsidRPr="00B64EDA">
        <w:rPr>
          <w:rFonts w:ascii="Times New Roman" w:hAnsi="Times New Roman" w:cs="David"/>
          <w:sz w:val="24"/>
          <w:szCs w:val="24"/>
          <w:rtl/>
        </w:rPr>
        <w:t>–</w:t>
      </w:r>
      <w:r w:rsidRPr="00B64EDA">
        <w:rPr>
          <w:rFonts w:ascii="Times New Roman" w:hAnsi="Times New Roman" w:cs="David" w:hint="cs"/>
          <w:sz w:val="24"/>
          <w:szCs w:val="24"/>
          <w:rtl/>
        </w:rPr>
        <w:t xml:space="preserve">  משרד הכלכלה והתעשייה ככל שייחשבו אחראים למעשי </w:t>
      </w:r>
      <w:r w:rsidRPr="00B64EDA">
        <w:rPr>
          <w:rFonts w:ascii="Times New Roman" w:hAnsi="Times New Roman" w:cs="David"/>
          <w:sz w:val="24"/>
          <w:szCs w:val="24"/>
          <w:rtl/>
        </w:rPr>
        <w:t xml:space="preserve">ו/או מחדלי </w:t>
      </w:r>
      <w:r w:rsidRPr="00B64EDA">
        <w:rPr>
          <w:rFonts w:ascii="Times New Roman" w:hAnsi="Times New Roman" w:cs="David" w:hint="cs"/>
          <w:sz w:val="24"/>
          <w:szCs w:val="24"/>
          <w:rtl/>
        </w:rPr>
        <w:t>נותן השירותים</w:t>
      </w:r>
      <w:r w:rsidRPr="00B64EDA">
        <w:rPr>
          <w:rFonts w:ascii="Times New Roman" w:hAnsi="Times New Roman" w:cs="David"/>
          <w:sz w:val="24"/>
          <w:szCs w:val="24"/>
          <w:rtl/>
        </w:rPr>
        <w:t xml:space="preserve"> ו</w:t>
      </w:r>
      <w:r w:rsidRPr="00B64EDA">
        <w:rPr>
          <w:rFonts w:ascii="Times New Roman" w:hAnsi="Times New Roman" w:cs="David" w:hint="cs"/>
          <w:sz w:val="24"/>
          <w:szCs w:val="24"/>
          <w:rtl/>
        </w:rPr>
        <w:t xml:space="preserve">כל </w:t>
      </w:r>
      <w:r w:rsidRPr="00B64EDA">
        <w:rPr>
          <w:rFonts w:ascii="Times New Roman" w:hAnsi="Times New Roman" w:cs="David"/>
          <w:sz w:val="24"/>
          <w:szCs w:val="24"/>
          <w:rtl/>
        </w:rPr>
        <w:t>הפועלים מטעמו.</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b/>
          <w:bCs/>
          <w:sz w:val="28"/>
          <w:szCs w:val="28"/>
          <w:u w:val="single"/>
          <w:rtl/>
        </w:rPr>
      </w:pPr>
      <w:r w:rsidRPr="00B64EDA">
        <w:rPr>
          <w:rFonts w:ascii="Times New Roman" w:hAnsi="Times New Roman" w:cs="David" w:hint="cs"/>
          <w:b/>
          <w:bCs/>
          <w:sz w:val="28"/>
          <w:szCs w:val="28"/>
          <w:u w:val="single"/>
          <w:rtl/>
        </w:rPr>
        <w:t>כללי</w:t>
      </w:r>
    </w:p>
    <w:p w:rsidR="00B64EDA" w:rsidRPr="00B64EDA" w:rsidRDefault="00B64EDA" w:rsidP="00B64EDA">
      <w:pPr>
        <w:spacing w:after="0" w:line="240" w:lineRule="auto"/>
        <w:jc w:val="both"/>
        <w:rPr>
          <w:rFonts w:ascii="Times New Roman" w:hAnsi="Times New Roman" w:cs="David"/>
          <w:b/>
          <w:bCs/>
          <w:sz w:val="28"/>
          <w:szCs w:val="28"/>
          <w:u w:val="single"/>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בפוליסות הביטוח  הנ"ל נכללו התנאים הבאים:</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1.  לשם המבוטח יתווספו כמבוטחים נוספים: </w:t>
      </w:r>
      <w:r w:rsidRPr="00B64EDA">
        <w:rPr>
          <w:rFonts w:ascii="Times New Roman" w:hAnsi="Times New Roman" w:cs="David" w:hint="cs"/>
          <w:b/>
          <w:bCs/>
          <w:sz w:val="24"/>
          <w:szCs w:val="24"/>
          <w:rtl/>
        </w:rPr>
        <w:t xml:space="preserve">מדינת ישראל </w:t>
      </w:r>
      <w:r w:rsidRPr="00B64EDA">
        <w:rPr>
          <w:rFonts w:ascii="Times New Roman" w:hAnsi="Times New Roman" w:cs="David"/>
          <w:b/>
          <w:bCs/>
          <w:sz w:val="24"/>
          <w:szCs w:val="24"/>
          <w:rtl/>
        </w:rPr>
        <w:t>–</w:t>
      </w:r>
      <w:r w:rsidRPr="00B64EDA">
        <w:rPr>
          <w:rFonts w:ascii="Times New Roman" w:hAnsi="Times New Roman" w:cs="David" w:hint="cs"/>
          <w:b/>
          <w:bCs/>
          <w:sz w:val="24"/>
          <w:szCs w:val="24"/>
          <w:rtl/>
        </w:rPr>
        <w:t xml:space="preserve"> משרד הכלכלה והתעשייה</w:t>
      </w:r>
      <w:r w:rsidRPr="00B64EDA">
        <w:rPr>
          <w:rFonts w:ascii="Times New Roman" w:hAnsi="Times New Roman" w:cs="David" w:hint="cs"/>
          <w:sz w:val="24"/>
          <w:szCs w:val="24"/>
          <w:rtl/>
        </w:rPr>
        <w:t xml:space="preserve">, בכפוף להרחבי השיפוי כמפורט לעיל.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הכלכלה והתעשייה.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ind w:left="214" w:hanging="214"/>
        <w:jc w:val="both"/>
        <w:rPr>
          <w:rFonts w:ascii="Times New Roman" w:hAnsi="Times New Roman" w:cs="David"/>
          <w:sz w:val="24"/>
          <w:szCs w:val="24"/>
          <w:rtl/>
        </w:rPr>
      </w:pPr>
      <w:r w:rsidRPr="00B64EDA">
        <w:rPr>
          <w:rFonts w:ascii="Times New Roman" w:hAnsi="Times New Roman" w:cs="David" w:hint="cs"/>
          <w:sz w:val="24"/>
          <w:szCs w:val="24"/>
          <w:rtl/>
        </w:rPr>
        <w:t xml:space="preserve">3. אנו מוותרים  על כל זכות תחלוף/שיבוב, תביעה, השתתפות  או חזרה, כלפי </w:t>
      </w:r>
      <w:r w:rsidRPr="00B64EDA">
        <w:rPr>
          <w:rFonts w:ascii="Times New Roman" w:hAnsi="Times New Roman" w:cs="David"/>
          <w:sz w:val="24"/>
          <w:szCs w:val="24"/>
          <w:rtl/>
        </w:rPr>
        <w:t xml:space="preserve">מדינת ישראל – </w:t>
      </w:r>
      <w:r w:rsidRPr="00B64EDA">
        <w:rPr>
          <w:rFonts w:ascii="Times New Roman" w:hAnsi="Times New Roman" w:cs="David" w:hint="cs"/>
          <w:sz w:val="24"/>
          <w:szCs w:val="24"/>
          <w:rtl/>
        </w:rPr>
        <w:t xml:space="preserve">משרד הכלכלה והתעשייה, </w:t>
      </w:r>
      <w:r w:rsidRPr="00B64EDA">
        <w:rPr>
          <w:rFonts w:ascii="Times New Roman" w:hAnsi="Times New Roman" w:cs="David"/>
          <w:sz w:val="24"/>
          <w:szCs w:val="24"/>
          <w:rtl/>
        </w:rPr>
        <w:t>עובדיהם</w:t>
      </w:r>
      <w:r w:rsidRPr="00B64EDA">
        <w:rPr>
          <w:rFonts w:ascii="Times New Roman" w:hAnsi="Times New Roman" w:cs="David" w:hint="cs"/>
          <w:sz w:val="24"/>
          <w:szCs w:val="24"/>
          <w:rtl/>
        </w:rPr>
        <w:t xml:space="preserve"> והמשתתפים בשיעורים, ובלבד שהוויתו</w:t>
      </w:r>
      <w:r w:rsidRPr="00B64EDA">
        <w:rPr>
          <w:rFonts w:ascii="Times New Roman" w:hAnsi="Times New Roman" w:cs="David" w:hint="eastAsia"/>
          <w:sz w:val="24"/>
          <w:szCs w:val="24"/>
          <w:rtl/>
        </w:rPr>
        <w:t>ר</w:t>
      </w:r>
      <w:r w:rsidRPr="00B64EDA">
        <w:rPr>
          <w:rFonts w:ascii="Times New Roman" w:hAnsi="Times New Roman" w:cs="David" w:hint="cs"/>
          <w:sz w:val="24"/>
          <w:szCs w:val="24"/>
          <w:rtl/>
        </w:rPr>
        <w:t xml:space="preserve"> לא יחול לטובת אדם שגרם לנזק מתוך כוונת זדון.</w:t>
      </w:r>
    </w:p>
    <w:p w:rsidR="00B64EDA" w:rsidRPr="00B64EDA" w:rsidRDefault="00B64EDA" w:rsidP="00B64EDA">
      <w:pPr>
        <w:spacing w:after="0" w:line="240" w:lineRule="auto"/>
        <w:ind w:left="214" w:hanging="214"/>
        <w:jc w:val="both"/>
        <w:rPr>
          <w:rFonts w:ascii="Times New Roman" w:hAnsi="Times New Roman" w:cs="David"/>
          <w:sz w:val="24"/>
          <w:szCs w:val="24"/>
          <w:rtl/>
        </w:rPr>
      </w:pPr>
    </w:p>
    <w:p w:rsidR="00B64EDA" w:rsidRPr="00B64EDA" w:rsidRDefault="00B64EDA" w:rsidP="00B64EDA">
      <w:pPr>
        <w:spacing w:after="0" w:line="240" w:lineRule="auto"/>
        <w:ind w:left="214" w:hanging="214"/>
        <w:jc w:val="both"/>
        <w:rPr>
          <w:rFonts w:ascii="Times New Roman" w:hAnsi="Times New Roman" w:cs="David"/>
          <w:sz w:val="24"/>
          <w:szCs w:val="24"/>
          <w:rtl/>
        </w:rPr>
      </w:pPr>
      <w:r w:rsidRPr="00B64EDA">
        <w:rPr>
          <w:rFonts w:ascii="Times New Roman" w:hAnsi="Times New Roman" w:cs="David" w:hint="cs"/>
          <w:sz w:val="24"/>
          <w:szCs w:val="24"/>
          <w:rtl/>
        </w:rPr>
        <w:t>4. נותן השירותים אחראי בלעדית כלפינו לתשלום דמי  הביטוח עבור כל הפוליסות ולמילוי  כל החובות המוטלות על המבוטח על פי תנאי הפוליסות.</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5.  ההשתתפויות העצמיות הנקובות בכל פוליסה ופוליסה תחולנה בלעדית על נותן השירותים.</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6.  כל סעיף בפוליסות הביטוח המפקיע או מצמצם בדרך כל שהיא את אחריות המבטח, כאשר</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קיים ביטוח אחר לא יופעל כלפי מדינת ישראל, והביטוח הינו  בחזקת </w:t>
      </w:r>
      <w:r w:rsidRPr="00B64EDA">
        <w:rPr>
          <w:rFonts w:ascii="Times New Roman" w:hAnsi="Times New Roman" w:cs="David"/>
          <w:sz w:val="24"/>
          <w:szCs w:val="24"/>
          <w:rtl/>
        </w:rPr>
        <w:t>ביטוח</w:t>
      </w:r>
      <w:r w:rsidRPr="00B64EDA">
        <w:rPr>
          <w:rFonts w:ascii="Times New Roman" w:hAnsi="Times New Roman" w:cs="David" w:hint="cs"/>
          <w:sz w:val="24"/>
          <w:szCs w:val="24"/>
          <w:rtl/>
        </w:rPr>
        <w:t xml:space="preserve"> ראשוני המזכה במלוא הזכויות על פי הביטוח.</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7. </w:t>
      </w:r>
      <w:r w:rsidRPr="00B64EDA">
        <w:rPr>
          <w:rFonts w:ascii="Times New Roman" w:hAnsi="Times New Roman" w:cs="David"/>
          <w:sz w:val="24"/>
          <w:szCs w:val="24"/>
          <w:rtl/>
        </w:rPr>
        <w:t>תנאי הכיסוי של הפוליסות הנ"ל, לא יפחתו מהמקובל על פי תנאי "פוליסות נוסח ביט", בכפוף</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sz w:val="24"/>
          <w:szCs w:val="24"/>
          <w:rtl/>
        </w:rPr>
        <w:t xml:space="preserve">    להרחבת הכיסויים כמפורט לעיל.                                                   </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jc w:val="both"/>
        <w:rPr>
          <w:rFonts w:ascii="Times New Roman" w:hAnsi="Times New Roman" w:cs="David"/>
          <w:b/>
          <w:bCs/>
          <w:sz w:val="24"/>
          <w:szCs w:val="24"/>
          <w:rtl/>
        </w:rPr>
      </w:pPr>
      <w:r w:rsidRPr="00B64ED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B64EDA" w:rsidRPr="00B64EDA" w:rsidRDefault="00B64EDA" w:rsidP="00B64EDA">
      <w:pPr>
        <w:spacing w:after="0" w:line="240" w:lineRule="auto"/>
        <w:jc w:val="both"/>
        <w:rPr>
          <w:rFonts w:ascii="Times New Roman" w:hAnsi="Times New Roman" w:cs="David"/>
          <w:b/>
          <w:bCs/>
          <w:sz w:val="24"/>
          <w:szCs w:val="24"/>
          <w:rtl/>
        </w:rPr>
      </w:pPr>
    </w:p>
    <w:p w:rsidR="00B64EDA" w:rsidRPr="00B64EDA" w:rsidRDefault="00B64EDA" w:rsidP="00B64EDA">
      <w:pPr>
        <w:spacing w:after="0" w:line="240" w:lineRule="auto"/>
        <w:jc w:val="both"/>
        <w:rPr>
          <w:rFonts w:ascii="Times New Roman" w:hAnsi="Times New Roman" w:cs="David"/>
          <w:b/>
          <w:bCs/>
          <w:sz w:val="24"/>
          <w:szCs w:val="24"/>
          <w:rtl/>
        </w:rPr>
      </w:pP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בכבוד רב,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w:t>
      </w:r>
    </w:p>
    <w:p w:rsidR="00B64EDA" w:rsidRPr="00B64EDA" w:rsidRDefault="00B64EDA" w:rsidP="00B64EDA">
      <w:pPr>
        <w:spacing w:after="0" w:line="240" w:lineRule="auto"/>
        <w:jc w:val="both"/>
        <w:rPr>
          <w:rFonts w:ascii="Times New Roman" w:hAnsi="Times New Roman" w:cs="David"/>
          <w:sz w:val="24"/>
          <w:szCs w:val="24"/>
          <w:rtl/>
        </w:rPr>
      </w:pP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 xml:space="preserve">                                                                    ___________________________</w:t>
      </w:r>
    </w:p>
    <w:p w:rsidR="00B64EDA" w:rsidRPr="00B64EDA" w:rsidRDefault="00B64EDA" w:rsidP="00B64EDA">
      <w:pPr>
        <w:spacing w:after="0" w:line="240" w:lineRule="auto"/>
        <w:jc w:val="both"/>
        <w:rPr>
          <w:rFonts w:ascii="Times New Roman" w:hAnsi="Times New Roman" w:cs="David"/>
          <w:sz w:val="24"/>
          <w:szCs w:val="24"/>
          <w:rtl/>
        </w:rPr>
      </w:pPr>
      <w:r w:rsidRPr="00B64EDA">
        <w:rPr>
          <w:rFonts w:ascii="Times New Roman" w:hAnsi="Times New Roman" w:cs="David" w:hint="cs"/>
          <w:sz w:val="24"/>
          <w:szCs w:val="24"/>
          <w:rtl/>
        </w:rPr>
        <w:t>תאריך______________                        חתימת מורשה המבטח וחותמת המבטח</w:t>
      </w:r>
    </w:p>
    <w:p w:rsidR="00B64EDA" w:rsidRPr="00B64EDA" w:rsidRDefault="00B64EDA" w:rsidP="00B64EDA">
      <w:pPr>
        <w:spacing w:after="0" w:line="240" w:lineRule="auto"/>
        <w:jc w:val="both"/>
        <w:rPr>
          <w:rFonts w:ascii="Times New Roman" w:hAnsi="Times New Roman" w:cs="David"/>
          <w:color w:val="FF0000"/>
          <w:sz w:val="24"/>
          <w:szCs w:val="24"/>
          <w:rtl/>
        </w:rPr>
      </w:pPr>
    </w:p>
    <w:p w:rsidR="00B64EDA" w:rsidRPr="00B64EDA" w:rsidRDefault="00B64EDA" w:rsidP="00B64EDA">
      <w:pPr>
        <w:spacing w:after="0" w:line="360" w:lineRule="auto"/>
        <w:rPr>
          <w:rFonts w:ascii="Times New Roman" w:hAnsi="Times New Roman" w:cs="David"/>
          <w:color w:val="FF0000"/>
          <w:sz w:val="24"/>
          <w:szCs w:val="24"/>
          <w:rtl/>
        </w:rPr>
      </w:pPr>
    </w:p>
    <w:p w:rsidR="00B74A55" w:rsidRDefault="00B74A55" w:rsidP="00942331">
      <w:pPr>
        <w:spacing w:line="240" w:lineRule="auto"/>
      </w:pPr>
    </w:p>
    <w:sectPr w:rsidR="00B74A55" w:rsidSect="00357FD5">
      <w:headerReference w:type="default" r:id="rId14"/>
      <w:foot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7FD5" w:rsidRDefault="00357FD5">
      <w:pPr>
        <w:spacing w:after="0" w:line="240" w:lineRule="auto"/>
      </w:pPr>
      <w:r>
        <w:separator/>
      </w:r>
    </w:p>
  </w:endnote>
  <w:endnote w:type="continuationSeparator" w:id="0">
    <w:p w:rsidR="00357FD5" w:rsidRDefault="00357F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FD5" w:rsidRDefault="00357FD5">
    <w:pPr>
      <w:pStyle w:val="a8"/>
      <w:jc w:val="center"/>
      <w:rPr>
        <w:rtl/>
      </w:rPr>
    </w:pPr>
    <w:r>
      <w:rPr>
        <w:rStyle w:val="ae"/>
      </w:rPr>
      <w:fldChar w:fldCharType="begin"/>
    </w:r>
    <w:r>
      <w:rPr>
        <w:rStyle w:val="ae"/>
      </w:rPr>
      <w:instrText xml:space="preserve"> PAGE </w:instrText>
    </w:r>
    <w:r>
      <w:rPr>
        <w:rStyle w:val="ae"/>
      </w:rPr>
      <w:fldChar w:fldCharType="separate"/>
    </w:r>
    <w:r w:rsidR="001808F7">
      <w:rPr>
        <w:rStyle w:val="ae"/>
        <w:noProof/>
        <w:rtl/>
      </w:rPr>
      <w:t>1</w:t>
    </w:r>
    <w:r>
      <w:rPr>
        <w:rStyle w:val="ae"/>
      </w:rPr>
      <w:fldChar w:fldCharType="end"/>
    </w:r>
  </w:p>
  <w:p w:rsidR="00357FD5" w:rsidRDefault="00357FD5">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FD5" w:rsidRPr="005233B9" w:rsidRDefault="00357FD5" w:rsidP="005233B9">
    <w:pPr>
      <w:pStyle w:val="a8"/>
      <w:rPr>
        <w:rtl/>
        <w:cs/>
      </w:rPr>
    </w:pPr>
  </w:p>
  <w:p w:rsidR="00357FD5" w:rsidRDefault="00357FD5" w:rsidP="00357FD5">
    <w:pPr>
      <w:pStyle w:val="a8"/>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7FD5" w:rsidRDefault="00357FD5">
      <w:pPr>
        <w:spacing w:after="0" w:line="240" w:lineRule="auto"/>
      </w:pPr>
      <w:r>
        <w:separator/>
      </w:r>
    </w:p>
  </w:footnote>
  <w:footnote w:type="continuationSeparator" w:id="0">
    <w:p w:rsidR="00357FD5" w:rsidRDefault="00357F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FD5" w:rsidRDefault="00357FD5" w:rsidP="00357FD5">
    <w:pPr>
      <w:pStyle w:val="a6"/>
      <w:tabs>
        <w:tab w:val="clear" w:pos="8306"/>
      </w:tabs>
      <w:ind w:left="-58" w:right="-1800" w:hanging="1701"/>
    </w:pPr>
  </w:p>
  <w:p w:rsidR="00357FD5" w:rsidRDefault="00357FD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0EF4560B"/>
    <w:multiLevelType w:val="hybridMultilevel"/>
    <w:tmpl w:val="3AE01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multilevel"/>
    <w:tmpl w:val="DC80D79E"/>
    <w:lvl w:ilvl="0">
      <w:start w:val="1"/>
      <w:numFmt w:val="decimal"/>
      <w:lvlText w:val="%1."/>
      <w:lvlJc w:val="left"/>
      <w:pPr>
        <w:ind w:left="360" w:hanging="360"/>
      </w:pPr>
      <w:rPr>
        <w:rFonts w:hint="default"/>
        <w:b/>
        <w:lang w:val="en-US"/>
      </w:r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16F2D88"/>
    <w:multiLevelType w:val="hybridMultilevel"/>
    <w:tmpl w:val="E0580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6D01C6"/>
    <w:multiLevelType w:val="multilevel"/>
    <w:tmpl w:val="5628BD16"/>
    <w:lvl w:ilvl="0">
      <w:start w:val="9"/>
      <w:numFmt w:val="decimal"/>
      <w:lvlText w:val="%1"/>
      <w:lvlJc w:val="left"/>
      <w:pPr>
        <w:ind w:left="600" w:hanging="600"/>
      </w:pPr>
      <w:rPr>
        <w:rFonts w:hint="default"/>
      </w:rPr>
    </w:lvl>
    <w:lvl w:ilvl="1">
      <w:start w:val="4"/>
      <w:numFmt w:val="decimal"/>
      <w:lvlText w:val="%1.%2"/>
      <w:lvlJc w:val="left"/>
      <w:pPr>
        <w:ind w:left="1260" w:hanging="600"/>
      </w:pPr>
      <w:rPr>
        <w:rFonts w:hint="default"/>
      </w:rPr>
    </w:lvl>
    <w:lvl w:ilvl="2">
      <w:start w:val="1"/>
      <w:numFmt w:val="decimal"/>
      <w:lvlText w:val="%1.%2.%3"/>
      <w:lvlJc w:val="left"/>
      <w:pPr>
        <w:ind w:left="2040" w:hanging="720"/>
      </w:pPr>
      <w:rPr>
        <w:rFonts w:hint="default"/>
      </w:rPr>
    </w:lvl>
    <w:lvl w:ilvl="3">
      <w:start w:val="6"/>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12">
    <w:nsid w:val="358D16B2"/>
    <w:multiLevelType w:val="multilevel"/>
    <w:tmpl w:val="4AB45F5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778"/>
        </w:tabs>
        <w:ind w:left="1778"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3DCF7E86"/>
    <w:multiLevelType w:val="multilevel"/>
    <w:tmpl w:val="7C286B6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42450A8C"/>
    <w:multiLevelType w:val="multilevel"/>
    <w:tmpl w:val="CBA860A6"/>
    <w:lvl w:ilvl="0">
      <w:start w:val="9"/>
      <w:numFmt w:val="decimal"/>
      <w:lvlText w:val="%1"/>
      <w:lvlJc w:val="left"/>
      <w:pPr>
        <w:ind w:left="600" w:hanging="600"/>
      </w:pPr>
      <w:rPr>
        <w:rFonts w:hint="default"/>
        <w:color w:val="auto"/>
      </w:rPr>
    </w:lvl>
    <w:lvl w:ilvl="1">
      <w:start w:val="4"/>
      <w:numFmt w:val="decimal"/>
      <w:lvlText w:val="%1.%2"/>
      <w:lvlJc w:val="left"/>
      <w:pPr>
        <w:ind w:left="1260" w:hanging="600"/>
      </w:pPr>
      <w:rPr>
        <w:rFonts w:hint="default"/>
        <w:color w:val="auto"/>
      </w:rPr>
    </w:lvl>
    <w:lvl w:ilvl="2">
      <w:start w:val="2"/>
      <w:numFmt w:val="decimal"/>
      <w:lvlText w:val="%1.%2.%3"/>
      <w:lvlJc w:val="left"/>
      <w:pPr>
        <w:ind w:left="2040" w:hanging="720"/>
      </w:pPr>
      <w:rPr>
        <w:rFonts w:hint="default"/>
        <w:color w:val="auto"/>
      </w:rPr>
    </w:lvl>
    <w:lvl w:ilvl="3">
      <w:start w:val="1"/>
      <w:numFmt w:val="decimal"/>
      <w:lvlText w:val="%1.%2.%3.%4"/>
      <w:lvlJc w:val="left"/>
      <w:pPr>
        <w:ind w:left="2700" w:hanging="720"/>
      </w:pPr>
      <w:rPr>
        <w:rFonts w:hint="default"/>
        <w:b/>
        <w:bCs/>
        <w:color w:val="auto"/>
      </w:rPr>
    </w:lvl>
    <w:lvl w:ilvl="4">
      <w:start w:val="1"/>
      <w:numFmt w:val="decimal"/>
      <w:lvlText w:val="%1.%2.%3.%4.%5"/>
      <w:lvlJc w:val="left"/>
      <w:pPr>
        <w:ind w:left="3720" w:hanging="1080"/>
      </w:pPr>
      <w:rPr>
        <w:rFonts w:hint="default"/>
        <w:color w:val="auto"/>
      </w:rPr>
    </w:lvl>
    <w:lvl w:ilvl="5">
      <w:start w:val="1"/>
      <w:numFmt w:val="decimal"/>
      <w:lvlText w:val="%1.%2.%3.%4.%5.%6"/>
      <w:lvlJc w:val="left"/>
      <w:pPr>
        <w:ind w:left="4380" w:hanging="1080"/>
      </w:pPr>
      <w:rPr>
        <w:rFonts w:hint="default"/>
        <w:color w:val="auto"/>
      </w:rPr>
    </w:lvl>
    <w:lvl w:ilvl="6">
      <w:start w:val="1"/>
      <w:numFmt w:val="decimal"/>
      <w:lvlText w:val="%1.%2.%3.%4.%5.%6.%7"/>
      <w:lvlJc w:val="left"/>
      <w:pPr>
        <w:ind w:left="5400" w:hanging="1440"/>
      </w:pPr>
      <w:rPr>
        <w:rFonts w:hint="default"/>
        <w:color w:val="auto"/>
      </w:rPr>
    </w:lvl>
    <w:lvl w:ilvl="7">
      <w:start w:val="1"/>
      <w:numFmt w:val="decimal"/>
      <w:lvlText w:val="%1.%2.%3.%4.%5.%6.%7.%8"/>
      <w:lvlJc w:val="left"/>
      <w:pPr>
        <w:ind w:left="6060" w:hanging="1440"/>
      </w:pPr>
      <w:rPr>
        <w:rFonts w:hint="default"/>
        <w:color w:val="auto"/>
      </w:rPr>
    </w:lvl>
    <w:lvl w:ilvl="8">
      <w:start w:val="1"/>
      <w:numFmt w:val="decimal"/>
      <w:lvlText w:val="%1.%2.%3.%4.%5.%6.%7.%8.%9"/>
      <w:lvlJc w:val="left"/>
      <w:pPr>
        <w:ind w:left="7080" w:hanging="1800"/>
      </w:pPr>
      <w:rPr>
        <w:rFonts w:hint="default"/>
        <w:color w:val="auto"/>
      </w:rPr>
    </w:lvl>
  </w:abstractNum>
  <w:abstractNum w:abstractNumId="2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A875D7D"/>
    <w:multiLevelType w:val="multilevel"/>
    <w:tmpl w:val="8C367F5A"/>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3D5499A"/>
    <w:multiLevelType w:val="multilevel"/>
    <w:tmpl w:val="B4DAA59E"/>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8">
    <w:nsid w:val="5E150F8F"/>
    <w:multiLevelType w:val="hybridMultilevel"/>
    <w:tmpl w:val="153C07DA"/>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2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1">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3">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0">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2">
    <w:nsid w:val="713F3B2E"/>
    <w:multiLevelType w:val="hybridMultilevel"/>
    <w:tmpl w:val="FEF6C11E"/>
    <w:lvl w:ilvl="0" w:tplc="809A0D00">
      <w:start w:val="1"/>
      <w:numFmt w:val="hebrew1"/>
      <w:lvlText w:val="%1."/>
      <w:lvlJc w:val="left"/>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43">
    <w:nsid w:val="739036C3"/>
    <w:multiLevelType w:val="hybridMultilevel"/>
    <w:tmpl w:val="4A70FAD4"/>
    <w:lvl w:ilvl="0" w:tplc="04090013">
      <w:start w:val="1"/>
      <w:numFmt w:val="hebrew1"/>
      <w:lvlText w:val="%1."/>
      <w:lvlJc w:val="center"/>
      <w:pPr>
        <w:ind w:left="1833" w:hanging="360"/>
      </w:pPr>
    </w:lvl>
    <w:lvl w:ilvl="1" w:tplc="04090019" w:tentative="1">
      <w:start w:val="1"/>
      <w:numFmt w:val="lowerLetter"/>
      <w:lvlText w:val="%2."/>
      <w:lvlJc w:val="left"/>
      <w:pPr>
        <w:ind w:left="2553" w:hanging="360"/>
      </w:pPr>
    </w:lvl>
    <w:lvl w:ilvl="2" w:tplc="0409001B" w:tentative="1">
      <w:start w:val="1"/>
      <w:numFmt w:val="lowerRoman"/>
      <w:lvlText w:val="%3."/>
      <w:lvlJc w:val="right"/>
      <w:pPr>
        <w:ind w:left="3273" w:hanging="180"/>
      </w:pPr>
    </w:lvl>
    <w:lvl w:ilvl="3" w:tplc="0409000F" w:tentative="1">
      <w:start w:val="1"/>
      <w:numFmt w:val="decimal"/>
      <w:lvlText w:val="%4."/>
      <w:lvlJc w:val="left"/>
      <w:pPr>
        <w:ind w:left="3993" w:hanging="360"/>
      </w:pPr>
    </w:lvl>
    <w:lvl w:ilvl="4" w:tplc="04090019" w:tentative="1">
      <w:start w:val="1"/>
      <w:numFmt w:val="lowerLetter"/>
      <w:lvlText w:val="%5."/>
      <w:lvlJc w:val="left"/>
      <w:pPr>
        <w:ind w:left="4713" w:hanging="360"/>
      </w:pPr>
    </w:lvl>
    <w:lvl w:ilvl="5" w:tplc="0409001B" w:tentative="1">
      <w:start w:val="1"/>
      <w:numFmt w:val="lowerRoman"/>
      <w:lvlText w:val="%6."/>
      <w:lvlJc w:val="right"/>
      <w:pPr>
        <w:ind w:left="5433" w:hanging="180"/>
      </w:pPr>
    </w:lvl>
    <w:lvl w:ilvl="6" w:tplc="0409000F" w:tentative="1">
      <w:start w:val="1"/>
      <w:numFmt w:val="decimal"/>
      <w:lvlText w:val="%7."/>
      <w:lvlJc w:val="left"/>
      <w:pPr>
        <w:ind w:left="6153" w:hanging="360"/>
      </w:pPr>
    </w:lvl>
    <w:lvl w:ilvl="7" w:tplc="04090019" w:tentative="1">
      <w:start w:val="1"/>
      <w:numFmt w:val="lowerLetter"/>
      <w:lvlText w:val="%8."/>
      <w:lvlJc w:val="left"/>
      <w:pPr>
        <w:ind w:left="6873" w:hanging="360"/>
      </w:pPr>
    </w:lvl>
    <w:lvl w:ilvl="8" w:tplc="0409001B" w:tentative="1">
      <w:start w:val="1"/>
      <w:numFmt w:val="lowerRoman"/>
      <w:lvlText w:val="%9."/>
      <w:lvlJc w:val="right"/>
      <w:pPr>
        <w:ind w:left="7593" w:hanging="180"/>
      </w:pPr>
    </w:lvl>
  </w:abstractNum>
  <w:abstractNum w:abstractNumId="44">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2"/>
  </w:num>
  <w:num w:numId="3">
    <w:abstractNumId w:val="36"/>
  </w:num>
  <w:num w:numId="4">
    <w:abstractNumId w:val="34"/>
  </w:num>
  <w:num w:numId="5">
    <w:abstractNumId w:val="45"/>
  </w:num>
  <w:num w:numId="6">
    <w:abstractNumId w:val="5"/>
  </w:num>
  <w:num w:numId="7">
    <w:abstractNumId w:val="0"/>
  </w:num>
  <w:num w:numId="8">
    <w:abstractNumId w:val="9"/>
  </w:num>
  <w:num w:numId="9">
    <w:abstractNumId w:val="17"/>
  </w:num>
  <w:num w:numId="10">
    <w:abstractNumId w:val="30"/>
  </w:num>
  <w:num w:numId="11">
    <w:abstractNumId w:val="12"/>
  </w:num>
  <w:num w:numId="12">
    <w:abstractNumId w:val="15"/>
  </w:num>
  <w:num w:numId="13">
    <w:abstractNumId w:val="20"/>
  </w:num>
  <w:num w:numId="14">
    <w:abstractNumId w:val="16"/>
  </w:num>
  <w:num w:numId="15">
    <w:abstractNumId w:val="27"/>
  </w:num>
  <w:num w:numId="16">
    <w:abstractNumId w:val="19"/>
  </w:num>
  <w:num w:numId="17">
    <w:abstractNumId w:val="22"/>
  </w:num>
  <w:num w:numId="18">
    <w:abstractNumId w:val="14"/>
  </w:num>
  <w:num w:numId="19">
    <w:abstractNumId w:val="38"/>
  </w:num>
  <w:num w:numId="20">
    <w:abstractNumId w:val="37"/>
  </w:num>
  <w:num w:numId="21">
    <w:abstractNumId w:val="23"/>
  </w:num>
  <w:num w:numId="22">
    <w:abstractNumId w:val="29"/>
  </w:num>
  <w:num w:numId="23">
    <w:abstractNumId w:val="35"/>
  </w:num>
  <w:num w:numId="24">
    <w:abstractNumId w:val="31"/>
  </w:num>
  <w:num w:numId="25">
    <w:abstractNumId w:val="18"/>
  </w:num>
  <w:num w:numId="26">
    <w:abstractNumId w:val="1"/>
  </w:num>
  <w:num w:numId="27">
    <w:abstractNumId w:val="13"/>
  </w:num>
  <w:num w:numId="28">
    <w:abstractNumId w:val="39"/>
  </w:num>
  <w:num w:numId="29">
    <w:abstractNumId w:val="41"/>
  </w:num>
  <w:num w:numId="30">
    <w:abstractNumId w:val="3"/>
  </w:num>
  <w:num w:numId="31">
    <w:abstractNumId w:val="6"/>
  </w:num>
  <w:num w:numId="32">
    <w:abstractNumId w:val="24"/>
  </w:num>
  <w:num w:numId="33">
    <w:abstractNumId w:val="25"/>
  </w:num>
  <w:num w:numId="34">
    <w:abstractNumId w:val="8"/>
  </w:num>
  <w:num w:numId="35">
    <w:abstractNumId w:val="40"/>
  </w:num>
  <w:num w:numId="36">
    <w:abstractNumId w:val="33"/>
  </w:num>
  <w:num w:numId="37">
    <w:abstractNumId w:val="44"/>
  </w:num>
  <w:num w:numId="38">
    <w:abstractNumId w:val="7"/>
  </w:num>
  <w:num w:numId="39">
    <w:abstractNumId w:val="28"/>
  </w:num>
  <w:num w:numId="40">
    <w:abstractNumId w:val="10"/>
  </w:num>
  <w:num w:numId="41">
    <w:abstractNumId w:val="42"/>
  </w:num>
  <w:num w:numId="42">
    <w:abstractNumId w:val="2"/>
  </w:num>
  <w:num w:numId="43">
    <w:abstractNumId w:val="26"/>
  </w:num>
  <w:num w:numId="44">
    <w:abstractNumId w:val="43"/>
  </w:num>
  <w:num w:numId="45">
    <w:abstractNumId w:val="11"/>
  </w:num>
  <w:num w:numId="46">
    <w:abstractNumId w:val="2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A55"/>
    <w:rsid w:val="00041D81"/>
    <w:rsid w:val="000B42A3"/>
    <w:rsid w:val="001808F7"/>
    <w:rsid w:val="001C16D5"/>
    <w:rsid w:val="0023696B"/>
    <w:rsid w:val="00244998"/>
    <w:rsid w:val="00255018"/>
    <w:rsid w:val="002E27D4"/>
    <w:rsid w:val="00307C3B"/>
    <w:rsid w:val="00340B09"/>
    <w:rsid w:val="00357FD5"/>
    <w:rsid w:val="003B56CF"/>
    <w:rsid w:val="003F3206"/>
    <w:rsid w:val="00423B64"/>
    <w:rsid w:val="00446BB7"/>
    <w:rsid w:val="00461A14"/>
    <w:rsid w:val="005233B9"/>
    <w:rsid w:val="00524C9A"/>
    <w:rsid w:val="00566990"/>
    <w:rsid w:val="005B0E64"/>
    <w:rsid w:val="005E3E48"/>
    <w:rsid w:val="006454BE"/>
    <w:rsid w:val="00666C1E"/>
    <w:rsid w:val="00674586"/>
    <w:rsid w:val="006D3201"/>
    <w:rsid w:val="0085198C"/>
    <w:rsid w:val="0087006E"/>
    <w:rsid w:val="008C474E"/>
    <w:rsid w:val="00922054"/>
    <w:rsid w:val="00942331"/>
    <w:rsid w:val="0096217A"/>
    <w:rsid w:val="00A06DA9"/>
    <w:rsid w:val="00A52B23"/>
    <w:rsid w:val="00AE088F"/>
    <w:rsid w:val="00B06184"/>
    <w:rsid w:val="00B64EDA"/>
    <w:rsid w:val="00B74A55"/>
    <w:rsid w:val="00B75809"/>
    <w:rsid w:val="00BA23C3"/>
    <w:rsid w:val="00BB097F"/>
    <w:rsid w:val="00C7614F"/>
    <w:rsid w:val="00C904AC"/>
    <w:rsid w:val="00CD4644"/>
    <w:rsid w:val="00CD69F7"/>
    <w:rsid w:val="00CF0E8A"/>
    <w:rsid w:val="00D01F15"/>
    <w:rsid w:val="00D22A2F"/>
    <w:rsid w:val="00D836ED"/>
    <w:rsid w:val="00DE63AF"/>
    <w:rsid w:val="00DF2812"/>
    <w:rsid w:val="00DF44DD"/>
    <w:rsid w:val="00E32F06"/>
    <w:rsid w:val="00E5451E"/>
    <w:rsid w:val="00E613CD"/>
    <w:rsid w:val="00EB5BFF"/>
    <w:rsid w:val="00F132E8"/>
    <w:rsid w:val="00F207EE"/>
    <w:rsid w:val="00F35491"/>
    <w:rsid w:val="00FE35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B64EDA"/>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B64ED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B64EDA"/>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B64ED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B64ED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B64EDA"/>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B64EDA"/>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B64EDA"/>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B64EDA"/>
    <w:rPr>
      <w:rFonts w:ascii="Times New Roman" w:hAnsi="Times New Roman" w:cs="David Transparent"/>
      <w:sz w:val="20"/>
      <w:szCs w:val="28"/>
    </w:rPr>
  </w:style>
  <w:style w:type="character" w:customStyle="1" w:styleId="20">
    <w:name w:val="כותרת 2 תו"/>
    <w:basedOn w:val="a3"/>
    <w:link w:val="2"/>
    <w:rsid w:val="00B64EDA"/>
    <w:rPr>
      <w:rFonts w:ascii="Times New Roman" w:hAnsi="Times New Roman" w:cs="David Transparent"/>
      <w:sz w:val="20"/>
      <w:szCs w:val="28"/>
      <w:u w:val="single"/>
    </w:rPr>
  </w:style>
  <w:style w:type="character" w:customStyle="1" w:styleId="30">
    <w:name w:val="כותרת 3 תו"/>
    <w:basedOn w:val="a3"/>
    <w:link w:val="3"/>
    <w:rsid w:val="00B64EDA"/>
    <w:rPr>
      <w:rFonts w:ascii="Arial" w:hAnsi="Arial" w:cs="Arial"/>
      <w:b/>
      <w:bCs/>
      <w:sz w:val="26"/>
      <w:szCs w:val="26"/>
    </w:rPr>
  </w:style>
  <w:style w:type="character" w:customStyle="1" w:styleId="40">
    <w:name w:val="כותרת 4 תו"/>
    <w:basedOn w:val="a3"/>
    <w:link w:val="4"/>
    <w:rsid w:val="00B64EDA"/>
    <w:rPr>
      <w:rFonts w:ascii="Times New Roman" w:hAnsi="Times New Roman" w:cs="David"/>
      <w:b/>
      <w:bCs/>
      <w:sz w:val="24"/>
      <w:szCs w:val="28"/>
      <w:u w:val="single"/>
    </w:rPr>
  </w:style>
  <w:style w:type="character" w:customStyle="1" w:styleId="50">
    <w:name w:val="כותרת 5 תו"/>
    <w:basedOn w:val="a3"/>
    <w:link w:val="5"/>
    <w:rsid w:val="00B64EDA"/>
    <w:rPr>
      <w:rFonts w:ascii="Times New Roman" w:hAnsi="Times New Roman" w:cs="David"/>
      <w:b/>
      <w:bCs/>
      <w:sz w:val="24"/>
      <w:szCs w:val="28"/>
      <w:u w:val="single"/>
    </w:rPr>
  </w:style>
  <w:style w:type="character" w:customStyle="1" w:styleId="60">
    <w:name w:val="כותרת 6 תו"/>
    <w:basedOn w:val="a3"/>
    <w:link w:val="6"/>
    <w:rsid w:val="00B64EDA"/>
    <w:rPr>
      <w:rFonts w:ascii="Times New Roman" w:hAnsi="Times New Roman" w:cs="David"/>
      <w:b/>
      <w:bCs/>
      <w:sz w:val="24"/>
      <w:szCs w:val="28"/>
    </w:rPr>
  </w:style>
  <w:style w:type="character" w:customStyle="1" w:styleId="70">
    <w:name w:val="כותרת 7 תו"/>
    <w:basedOn w:val="a3"/>
    <w:link w:val="7"/>
    <w:rsid w:val="00B64EDA"/>
    <w:rPr>
      <w:rFonts w:ascii="Times New Roman" w:hAnsi="Times New Roman" w:cs="David"/>
      <w:b/>
      <w:bCs/>
      <w:sz w:val="24"/>
      <w:szCs w:val="24"/>
    </w:rPr>
  </w:style>
  <w:style w:type="character" w:customStyle="1" w:styleId="80">
    <w:name w:val="כותרת 8 תו"/>
    <w:basedOn w:val="a3"/>
    <w:link w:val="8"/>
    <w:rsid w:val="00B64EDA"/>
    <w:rPr>
      <w:rFonts w:ascii="Times New Roman" w:hAnsi="Times New Roman" w:cs="Times New Roman"/>
      <w:i/>
      <w:iCs/>
      <w:sz w:val="24"/>
      <w:szCs w:val="24"/>
    </w:rPr>
  </w:style>
  <w:style w:type="numbering" w:customStyle="1" w:styleId="11">
    <w:name w:val="ללא רשימה1"/>
    <w:next w:val="a5"/>
    <w:semiHidden/>
    <w:rsid w:val="00B64EDA"/>
  </w:style>
  <w:style w:type="paragraph" w:styleId="ac">
    <w:name w:val="Body Text"/>
    <w:basedOn w:val="a2"/>
    <w:link w:val="ad"/>
    <w:rsid w:val="00B64EDA"/>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B64EDA"/>
    <w:rPr>
      <w:rFonts w:ascii="Times New Roman" w:hAnsi="Times New Roman" w:cs="David Transparent"/>
      <w:sz w:val="20"/>
      <w:szCs w:val="24"/>
    </w:rPr>
  </w:style>
  <w:style w:type="character" w:styleId="ae">
    <w:name w:val="page number"/>
    <w:rsid w:val="00B64EDA"/>
    <w:rPr>
      <w:rFonts w:cs="Times New Roman"/>
    </w:rPr>
  </w:style>
  <w:style w:type="paragraph" w:styleId="af">
    <w:name w:val="Body Text Indent"/>
    <w:basedOn w:val="a2"/>
    <w:link w:val="af0"/>
    <w:rsid w:val="00B64EDA"/>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B64EDA"/>
    <w:rPr>
      <w:rFonts w:ascii="Times New Roman" w:hAnsi="Times New Roman" w:cs="David"/>
      <w:sz w:val="24"/>
      <w:szCs w:val="24"/>
    </w:rPr>
  </w:style>
  <w:style w:type="paragraph" w:customStyle="1" w:styleId="af1">
    <w:name w:val="טקסט סעיף תו תו תו תו"/>
    <w:basedOn w:val="a2"/>
    <w:link w:val="af2"/>
    <w:rsid w:val="00B64EDA"/>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B64EDA"/>
    <w:rPr>
      <w:rFonts w:ascii="Arial" w:hAnsi="Arial" w:cs="Arial"/>
    </w:rPr>
  </w:style>
  <w:style w:type="paragraph" w:customStyle="1" w:styleId="a0">
    <w:name w:val="תת סעיף"/>
    <w:basedOn w:val="a2"/>
    <w:rsid w:val="00B64EDA"/>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B64EDA"/>
    <w:rPr>
      <w:rFonts w:ascii="Arial" w:hAnsi="Arial"/>
      <w:lang w:val="x-none" w:eastAsia="x-none"/>
    </w:rPr>
  </w:style>
  <w:style w:type="paragraph" w:customStyle="1" w:styleId="a1">
    <w:name w:val="טקסט סעיף"/>
    <w:basedOn w:val="a2"/>
    <w:link w:val="af3"/>
    <w:rsid w:val="00B64EDA"/>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64EDA"/>
    <w:rPr>
      <w:rFonts w:cs="Times New Roman"/>
      <w:color w:val="0000FF"/>
      <w:u w:val="single"/>
    </w:rPr>
  </w:style>
  <w:style w:type="character" w:customStyle="1" w:styleId="12">
    <w:name w:val="תואר תו1"/>
    <w:locked/>
    <w:rsid w:val="00B64EDA"/>
    <w:rPr>
      <w:rFonts w:cs="Arial"/>
      <w:sz w:val="24"/>
      <w:szCs w:val="32"/>
      <w:lang w:val="en-US" w:eastAsia="en-US" w:bidi="he-IL"/>
    </w:rPr>
  </w:style>
  <w:style w:type="character" w:customStyle="1" w:styleId="af4">
    <w:name w:val="טקסט הערה תו"/>
    <w:link w:val="af5"/>
    <w:locked/>
    <w:rsid w:val="00B64EDA"/>
    <w:rPr>
      <w:rFonts w:cs="David"/>
    </w:rPr>
  </w:style>
  <w:style w:type="paragraph" w:styleId="af5">
    <w:name w:val="annotation text"/>
    <w:basedOn w:val="a2"/>
    <w:link w:val="af4"/>
    <w:rsid w:val="00B64EDA"/>
    <w:pPr>
      <w:spacing w:after="0" w:line="240" w:lineRule="auto"/>
    </w:pPr>
    <w:rPr>
      <w:rFonts w:asciiTheme="minorHAnsi" w:hAnsiTheme="minorHAnsi" w:cs="David"/>
    </w:rPr>
  </w:style>
  <w:style w:type="character" w:customStyle="1" w:styleId="13">
    <w:name w:val="טקסט הערה תו1"/>
    <w:basedOn w:val="a3"/>
    <w:uiPriority w:val="99"/>
    <w:semiHidden/>
    <w:rsid w:val="00B64EDA"/>
    <w:rPr>
      <w:rFonts w:ascii="Calibri" w:hAnsi="Calibri" w:cs="Arial"/>
      <w:sz w:val="20"/>
      <w:szCs w:val="20"/>
    </w:rPr>
  </w:style>
  <w:style w:type="paragraph" w:customStyle="1" w:styleId="a">
    <w:name w:val="שם הוראה"/>
    <w:basedOn w:val="a2"/>
    <w:rsid w:val="00B64EDA"/>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B64EDA"/>
    <w:pPr>
      <w:spacing w:after="0" w:line="240" w:lineRule="auto"/>
      <w:jc w:val="both"/>
    </w:pPr>
    <w:rPr>
      <w:rFonts w:ascii="Arial" w:hAnsi="Arial"/>
      <w:noProof/>
      <w:sz w:val="20"/>
      <w:szCs w:val="20"/>
    </w:rPr>
  </w:style>
  <w:style w:type="paragraph" w:customStyle="1" w:styleId="af7">
    <w:name w:val="כותרת סעיף"/>
    <w:basedOn w:val="a2"/>
    <w:rsid w:val="00B64EDA"/>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B64EDA"/>
    <w:pPr>
      <w:numPr>
        <w:numId w:val="0"/>
      </w:numPr>
      <w:tabs>
        <w:tab w:val="num" w:pos="2830"/>
      </w:tabs>
      <w:ind w:left="2830" w:right="2835" w:hanging="850"/>
    </w:pPr>
  </w:style>
  <w:style w:type="paragraph" w:customStyle="1" w:styleId="af8">
    <w:name w:val="כותרת טבלת נספחים"/>
    <w:basedOn w:val="a2"/>
    <w:rsid w:val="00B64EDA"/>
    <w:pPr>
      <w:spacing w:after="0" w:line="240" w:lineRule="auto"/>
      <w:jc w:val="center"/>
    </w:pPr>
    <w:rPr>
      <w:rFonts w:ascii="Arial" w:hAnsi="Arial"/>
      <w:b/>
      <w:color w:val="1B3461"/>
      <w:sz w:val="28"/>
    </w:rPr>
  </w:style>
  <w:style w:type="paragraph" w:customStyle="1" w:styleId="Sign">
    <w:name w:val="Sign"/>
    <w:basedOn w:val="a2"/>
    <w:rsid w:val="00B64ED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B64EDA"/>
    <w:rPr>
      <w:rFonts w:cs="Times New Roman"/>
      <w:sz w:val="16"/>
      <w:szCs w:val="16"/>
    </w:rPr>
  </w:style>
  <w:style w:type="paragraph" w:styleId="afa">
    <w:name w:val="annotation subject"/>
    <w:basedOn w:val="af5"/>
    <w:next w:val="af5"/>
    <w:link w:val="afb"/>
    <w:rsid w:val="00B64EDA"/>
    <w:rPr>
      <w:b/>
      <w:bCs/>
    </w:rPr>
  </w:style>
  <w:style w:type="character" w:customStyle="1" w:styleId="afb">
    <w:name w:val="נושא הערה תו"/>
    <w:basedOn w:val="13"/>
    <w:link w:val="afa"/>
    <w:rsid w:val="00B64EDA"/>
    <w:rPr>
      <w:rFonts w:ascii="Calibri" w:hAnsi="Calibri" w:cs="David"/>
      <w:b/>
      <w:bCs/>
      <w:sz w:val="20"/>
      <w:szCs w:val="20"/>
    </w:rPr>
  </w:style>
  <w:style w:type="paragraph" w:customStyle="1" w:styleId="afc">
    <w:name w:val="סגנון"/>
    <w:basedOn w:val="a2"/>
    <w:next w:val="afd"/>
    <w:link w:val="afe"/>
    <w:rsid w:val="00B64EDA"/>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B64EDA"/>
    <w:rPr>
      <w:rFonts w:ascii="Times New Roman" w:hAnsi="Times New Roman" w:cs="Times New Roman"/>
      <w:sz w:val="32"/>
      <w:szCs w:val="20"/>
    </w:rPr>
  </w:style>
  <w:style w:type="paragraph" w:customStyle="1" w:styleId="15">
    <w:name w:val="פיסקת רשימה1"/>
    <w:basedOn w:val="a2"/>
    <w:qFormat/>
    <w:rsid w:val="00B64EDA"/>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B64ED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B64EDA"/>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B64EDA"/>
    <w:pPr>
      <w:spacing w:after="0" w:line="240" w:lineRule="auto"/>
    </w:pPr>
    <w:rPr>
      <w:rFonts w:ascii="Times New Roman" w:hAnsi="Times New Roman" w:cs="David"/>
      <w:sz w:val="24"/>
      <w:szCs w:val="24"/>
    </w:rPr>
  </w:style>
  <w:style w:type="character" w:customStyle="1" w:styleId="Char">
    <w:name w:val="טקסט סעיף Char"/>
    <w:rsid w:val="00B64EDA"/>
    <w:rPr>
      <w:rFonts w:ascii="Arial" w:hAnsi="Arial" w:cs="Arial"/>
      <w:sz w:val="22"/>
      <w:szCs w:val="22"/>
      <w:lang w:val="en-US" w:eastAsia="en-US" w:bidi="he-IL"/>
    </w:rPr>
  </w:style>
  <w:style w:type="paragraph" w:styleId="aff0">
    <w:name w:val="List Paragraph"/>
    <w:basedOn w:val="a2"/>
    <w:uiPriority w:val="34"/>
    <w:qFormat/>
    <w:rsid w:val="00B64EDA"/>
    <w:pPr>
      <w:spacing w:after="0" w:line="240" w:lineRule="auto"/>
      <w:ind w:left="720"/>
      <w:contextualSpacing/>
    </w:pPr>
    <w:rPr>
      <w:rFonts w:ascii="Times New Roman" w:hAnsi="Times New Roman" w:cs="Miriam"/>
      <w:sz w:val="20"/>
      <w:szCs w:val="28"/>
    </w:rPr>
  </w:style>
  <w:style w:type="paragraph" w:customStyle="1" w:styleId="P00">
    <w:name w:val="P00"/>
    <w:rsid w:val="00B64ED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64EDA"/>
    <w:rPr>
      <w:rFonts w:ascii="Times New Roman" w:hAnsi="Times New Roman" w:cs="Times New Roman"/>
      <w:sz w:val="26"/>
      <w:szCs w:val="26"/>
    </w:rPr>
  </w:style>
  <w:style w:type="character" w:customStyle="1" w:styleId="big-number">
    <w:name w:val="big-number"/>
    <w:rsid w:val="00B64EDA"/>
    <w:rPr>
      <w:rFonts w:ascii="Times New Roman" w:hAnsi="Times New Roman" w:cs="Times New Roman"/>
      <w:sz w:val="32"/>
      <w:szCs w:val="32"/>
    </w:rPr>
  </w:style>
  <w:style w:type="paragraph" w:customStyle="1" w:styleId="Char3">
    <w:name w:val="Char3"/>
    <w:basedOn w:val="a2"/>
    <w:rsid w:val="00B64EDA"/>
    <w:pPr>
      <w:bidi w:val="0"/>
      <w:spacing w:after="160" w:line="240" w:lineRule="exact"/>
      <w:jc w:val="both"/>
    </w:pPr>
    <w:rPr>
      <w:rFonts w:ascii="Verdana" w:hAnsi="Verdana" w:cs="FrankRuehl"/>
      <w:sz w:val="16"/>
      <w:szCs w:val="20"/>
      <w:lang w:bidi="ar-SA"/>
    </w:rPr>
  </w:style>
  <w:style w:type="character" w:customStyle="1" w:styleId="16">
    <w:name w:val="תו תו1"/>
    <w:locked/>
    <w:rsid w:val="00B64EDA"/>
    <w:rPr>
      <w:rFonts w:cs="David"/>
      <w:lang w:bidi="he-IL"/>
    </w:rPr>
  </w:style>
  <w:style w:type="paragraph" w:styleId="aff1">
    <w:name w:val="Revision"/>
    <w:hidden/>
    <w:uiPriority w:val="99"/>
    <w:semiHidden/>
    <w:rsid w:val="00B64EDA"/>
    <w:pPr>
      <w:spacing w:after="0" w:line="240" w:lineRule="auto"/>
    </w:pPr>
    <w:rPr>
      <w:rFonts w:ascii="Times New Roman" w:hAnsi="Times New Roman" w:cs="David"/>
      <w:sz w:val="24"/>
      <w:szCs w:val="24"/>
    </w:rPr>
  </w:style>
  <w:style w:type="paragraph" w:customStyle="1" w:styleId="Char2">
    <w:name w:val="Char2 תו"/>
    <w:basedOn w:val="a2"/>
    <w:rsid w:val="00B64EDA"/>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64EDA"/>
    <w:pPr>
      <w:tabs>
        <w:tab w:val="clear" w:pos="1931"/>
        <w:tab w:val="clear" w:pos="2830"/>
        <w:tab w:val="num" w:pos="4253"/>
      </w:tabs>
      <w:ind w:left="4253" w:right="0" w:hanging="1134"/>
    </w:pPr>
  </w:style>
  <w:style w:type="paragraph" w:styleId="afd">
    <w:name w:val="Title"/>
    <w:basedOn w:val="a2"/>
    <w:next w:val="a2"/>
    <w:link w:val="aff2"/>
    <w:uiPriority w:val="10"/>
    <w:qFormat/>
    <w:rsid w:val="00B64ED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B64EDA"/>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B64EDA"/>
  </w:style>
  <w:style w:type="character" w:customStyle="1" w:styleId="17">
    <w:name w:val="טקסט בלונים תו1"/>
    <w:basedOn w:val="a3"/>
    <w:uiPriority w:val="99"/>
    <w:semiHidden/>
    <w:rsid w:val="00B64EDA"/>
    <w:rPr>
      <w:rFonts w:ascii="Tahoma" w:hAnsi="Tahoma" w:cs="Tahoma"/>
      <w:sz w:val="16"/>
      <w:szCs w:val="16"/>
    </w:rPr>
  </w:style>
  <w:style w:type="paragraph" w:customStyle="1" w:styleId="22">
    <w:name w:val="פיסקת רשימה2"/>
    <w:basedOn w:val="a2"/>
    <w:qFormat/>
    <w:rsid w:val="00B64EDA"/>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B64EDA"/>
  </w:style>
  <w:style w:type="paragraph" w:customStyle="1" w:styleId="32">
    <w:name w:val="פיסקת רשימה3"/>
    <w:basedOn w:val="a2"/>
    <w:qFormat/>
    <w:rsid w:val="00B64EDA"/>
    <w:pPr>
      <w:spacing w:after="0" w:line="240" w:lineRule="auto"/>
      <w:ind w:left="720"/>
      <w:contextualSpacing/>
    </w:pPr>
    <w:rPr>
      <w:rFonts w:ascii="Times New Roman" w:hAnsi="Times New Roman" w:cs="Times New Roman"/>
      <w:sz w:val="24"/>
      <w:szCs w:val="24"/>
    </w:rPr>
  </w:style>
  <w:style w:type="table" w:styleId="aff3">
    <w:name w:val="Table Grid"/>
    <w:basedOn w:val="a4"/>
    <w:uiPriority w:val="59"/>
    <w:rsid w:val="00B64E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B64EDA"/>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B64ED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B64EDA"/>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B64ED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B64ED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B64EDA"/>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B64EDA"/>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B64EDA"/>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B64EDA"/>
    <w:rPr>
      <w:rFonts w:ascii="Times New Roman" w:hAnsi="Times New Roman" w:cs="David Transparent"/>
      <w:sz w:val="20"/>
      <w:szCs w:val="28"/>
    </w:rPr>
  </w:style>
  <w:style w:type="character" w:customStyle="1" w:styleId="20">
    <w:name w:val="כותרת 2 תו"/>
    <w:basedOn w:val="a3"/>
    <w:link w:val="2"/>
    <w:rsid w:val="00B64EDA"/>
    <w:rPr>
      <w:rFonts w:ascii="Times New Roman" w:hAnsi="Times New Roman" w:cs="David Transparent"/>
      <w:sz w:val="20"/>
      <w:szCs w:val="28"/>
      <w:u w:val="single"/>
    </w:rPr>
  </w:style>
  <w:style w:type="character" w:customStyle="1" w:styleId="30">
    <w:name w:val="כותרת 3 תו"/>
    <w:basedOn w:val="a3"/>
    <w:link w:val="3"/>
    <w:rsid w:val="00B64EDA"/>
    <w:rPr>
      <w:rFonts w:ascii="Arial" w:hAnsi="Arial" w:cs="Arial"/>
      <w:b/>
      <w:bCs/>
      <w:sz w:val="26"/>
      <w:szCs w:val="26"/>
    </w:rPr>
  </w:style>
  <w:style w:type="character" w:customStyle="1" w:styleId="40">
    <w:name w:val="כותרת 4 תו"/>
    <w:basedOn w:val="a3"/>
    <w:link w:val="4"/>
    <w:rsid w:val="00B64EDA"/>
    <w:rPr>
      <w:rFonts w:ascii="Times New Roman" w:hAnsi="Times New Roman" w:cs="David"/>
      <w:b/>
      <w:bCs/>
      <w:sz w:val="24"/>
      <w:szCs w:val="28"/>
      <w:u w:val="single"/>
    </w:rPr>
  </w:style>
  <w:style w:type="character" w:customStyle="1" w:styleId="50">
    <w:name w:val="כותרת 5 תו"/>
    <w:basedOn w:val="a3"/>
    <w:link w:val="5"/>
    <w:rsid w:val="00B64EDA"/>
    <w:rPr>
      <w:rFonts w:ascii="Times New Roman" w:hAnsi="Times New Roman" w:cs="David"/>
      <w:b/>
      <w:bCs/>
      <w:sz w:val="24"/>
      <w:szCs w:val="28"/>
      <w:u w:val="single"/>
    </w:rPr>
  </w:style>
  <w:style w:type="character" w:customStyle="1" w:styleId="60">
    <w:name w:val="כותרת 6 תו"/>
    <w:basedOn w:val="a3"/>
    <w:link w:val="6"/>
    <w:rsid w:val="00B64EDA"/>
    <w:rPr>
      <w:rFonts w:ascii="Times New Roman" w:hAnsi="Times New Roman" w:cs="David"/>
      <w:b/>
      <w:bCs/>
      <w:sz w:val="24"/>
      <w:szCs w:val="28"/>
    </w:rPr>
  </w:style>
  <w:style w:type="character" w:customStyle="1" w:styleId="70">
    <w:name w:val="כותרת 7 תו"/>
    <w:basedOn w:val="a3"/>
    <w:link w:val="7"/>
    <w:rsid w:val="00B64EDA"/>
    <w:rPr>
      <w:rFonts w:ascii="Times New Roman" w:hAnsi="Times New Roman" w:cs="David"/>
      <w:b/>
      <w:bCs/>
      <w:sz w:val="24"/>
      <w:szCs w:val="24"/>
    </w:rPr>
  </w:style>
  <w:style w:type="character" w:customStyle="1" w:styleId="80">
    <w:name w:val="כותרת 8 תו"/>
    <w:basedOn w:val="a3"/>
    <w:link w:val="8"/>
    <w:rsid w:val="00B64EDA"/>
    <w:rPr>
      <w:rFonts w:ascii="Times New Roman" w:hAnsi="Times New Roman" w:cs="Times New Roman"/>
      <w:i/>
      <w:iCs/>
      <w:sz w:val="24"/>
      <w:szCs w:val="24"/>
    </w:rPr>
  </w:style>
  <w:style w:type="numbering" w:customStyle="1" w:styleId="11">
    <w:name w:val="ללא רשימה1"/>
    <w:next w:val="a5"/>
    <w:semiHidden/>
    <w:rsid w:val="00B64EDA"/>
  </w:style>
  <w:style w:type="paragraph" w:styleId="ac">
    <w:name w:val="Body Text"/>
    <w:basedOn w:val="a2"/>
    <w:link w:val="ad"/>
    <w:rsid w:val="00B64EDA"/>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B64EDA"/>
    <w:rPr>
      <w:rFonts w:ascii="Times New Roman" w:hAnsi="Times New Roman" w:cs="David Transparent"/>
      <w:sz w:val="20"/>
      <w:szCs w:val="24"/>
    </w:rPr>
  </w:style>
  <w:style w:type="character" w:styleId="ae">
    <w:name w:val="page number"/>
    <w:rsid w:val="00B64EDA"/>
    <w:rPr>
      <w:rFonts w:cs="Times New Roman"/>
    </w:rPr>
  </w:style>
  <w:style w:type="paragraph" w:styleId="af">
    <w:name w:val="Body Text Indent"/>
    <w:basedOn w:val="a2"/>
    <w:link w:val="af0"/>
    <w:rsid w:val="00B64EDA"/>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B64EDA"/>
    <w:rPr>
      <w:rFonts w:ascii="Times New Roman" w:hAnsi="Times New Roman" w:cs="David"/>
      <w:sz w:val="24"/>
      <w:szCs w:val="24"/>
    </w:rPr>
  </w:style>
  <w:style w:type="paragraph" w:customStyle="1" w:styleId="af1">
    <w:name w:val="טקסט סעיף תו תו תו תו"/>
    <w:basedOn w:val="a2"/>
    <w:link w:val="af2"/>
    <w:rsid w:val="00B64EDA"/>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B64EDA"/>
    <w:rPr>
      <w:rFonts w:ascii="Arial" w:hAnsi="Arial" w:cs="Arial"/>
    </w:rPr>
  </w:style>
  <w:style w:type="paragraph" w:customStyle="1" w:styleId="a0">
    <w:name w:val="תת סעיף"/>
    <w:basedOn w:val="a2"/>
    <w:rsid w:val="00B64EDA"/>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B64EDA"/>
    <w:rPr>
      <w:rFonts w:ascii="Arial" w:hAnsi="Arial"/>
      <w:lang w:val="x-none" w:eastAsia="x-none"/>
    </w:rPr>
  </w:style>
  <w:style w:type="paragraph" w:customStyle="1" w:styleId="a1">
    <w:name w:val="טקסט סעיף"/>
    <w:basedOn w:val="a2"/>
    <w:link w:val="af3"/>
    <w:rsid w:val="00B64EDA"/>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64EDA"/>
    <w:rPr>
      <w:rFonts w:cs="Times New Roman"/>
      <w:color w:val="0000FF"/>
      <w:u w:val="single"/>
    </w:rPr>
  </w:style>
  <w:style w:type="character" w:customStyle="1" w:styleId="12">
    <w:name w:val="תואר תו1"/>
    <w:locked/>
    <w:rsid w:val="00B64EDA"/>
    <w:rPr>
      <w:rFonts w:cs="Arial"/>
      <w:sz w:val="24"/>
      <w:szCs w:val="32"/>
      <w:lang w:val="en-US" w:eastAsia="en-US" w:bidi="he-IL"/>
    </w:rPr>
  </w:style>
  <w:style w:type="character" w:customStyle="1" w:styleId="af4">
    <w:name w:val="טקסט הערה תו"/>
    <w:link w:val="af5"/>
    <w:locked/>
    <w:rsid w:val="00B64EDA"/>
    <w:rPr>
      <w:rFonts w:cs="David"/>
    </w:rPr>
  </w:style>
  <w:style w:type="paragraph" w:styleId="af5">
    <w:name w:val="annotation text"/>
    <w:basedOn w:val="a2"/>
    <w:link w:val="af4"/>
    <w:rsid w:val="00B64EDA"/>
    <w:pPr>
      <w:spacing w:after="0" w:line="240" w:lineRule="auto"/>
    </w:pPr>
    <w:rPr>
      <w:rFonts w:asciiTheme="minorHAnsi" w:hAnsiTheme="minorHAnsi" w:cs="David"/>
    </w:rPr>
  </w:style>
  <w:style w:type="character" w:customStyle="1" w:styleId="13">
    <w:name w:val="טקסט הערה תו1"/>
    <w:basedOn w:val="a3"/>
    <w:uiPriority w:val="99"/>
    <w:semiHidden/>
    <w:rsid w:val="00B64EDA"/>
    <w:rPr>
      <w:rFonts w:ascii="Calibri" w:hAnsi="Calibri" w:cs="Arial"/>
      <w:sz w:val="20"/>
      <w:szCs w:val="20"/>
    </w:rPr>
  </w:style>
  <w:style w:type="paragraph" w:customStyle="1" w:styleId="a">
    <w:name w:val="שם הוראה"/>
    <w:basedOn w:val="a2"/>
    <w:rsid w:val="00B64EDA"/>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B64EDA"/>
    <w:pPr>
      <w:spacing w:after="0" w:line="240" w:lineRule="auto"/>
      <w:jc w:val="both"/>
    </w:pPr>
    <w:rPr>
      <w:rFonts w:ascii="Arial" w:hAnsi="Arial"/>
      <w:noProof/>
      <w:sz w:val="20"/>
      <w:szCs w:val="20"/>
    </w:rPr>
  </w:style>
  <w:style w:type="paragraph" w:customStyle="1" w:styleId="af7">
    <w:name w:val="כותרת סעיף"/>
    <w:basedOn w:val="a2"/>
    <w:rsid w:val="00B64EDA"/>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B64EDA"/>
    <w:pPr>
      <w:numPr>
        <w:numId w:val="0"/>
      </w:numPr>
      <w:tabs>
        <w:tab w:val="num" w:pos="2830"/>
      </w:tabs>
      <w:ind w:left="2830" w:right="2835" w:hanging="850"/>
    </w:pPr>
  </w:style>
  <w:style w:type="paragraph" w:customStyle="1" w:styleId="af8">
    <w:name w:val="כותרת טבלת נספחים"/>
    <w:basedOn w:val="a2"/>
    <w:rsid w:val="00B64EDA"/>
    <w:pPr>
      <w:spacing w:after="0" w:line="240" w:lineRule="auto"/>
      <w:jc w:val="center"/>
    </w:pPr>
    <w:rPr>
      <w:rFonts w:ascii="Arial" w:hAnsi="Arial"/>
      <w:b/>
      <w:color w:val="1B3461"/>
      <w:sz w:val="28"/>
    </w:rPr>
  </w:style>
  <w:style w:type="paragraph" w:customStyle="1" w:styleId="Sign">
    <w:name w:val="Sign"/>
    <w:basedOn w:val="a2"/>
    <w:rsid w:val="00B64ED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B64EDA"/>
    <w:rPr>
      <w:rFonts w:cs="Times New Roman"/>
      <w:sz w:val="16"/>
      <w:szCs w:val="16"/>
    </w:rPr>
  </w:style>
  <w:style w:type="paragraph" w:styleId="afa">
    <w:name w:val="annotation subject"/>
    <w:basedOn w:val="af5"/>
    <w:next w:val="af5"/>
    <w:link w:val="afb"/>
    <w:rsid w:val="00B64EDA"/>
    <w:rPr>
      <w:b/>
      <w:bCs/>
    </w:rPr>
  </w:style>
  <w:style w:type="character" w:customStyle="1" w:styleId="afb">
    <w:name w:val="נושא הערה תו"/>
    <w:basedOn w:val="13"/>
    <w:link w:val="afa"/>
    <w:rsid w:val="00B64EDA"/>
    <w:rPr>
      <w:rFonts w:ascii="Calibri" w:hAnsi="Calibri" w:cs="David"/>
      <w:b/>
      <w:bCs/>
      <w:sz w:val="20"/>
      <w:szCs w:val="20"/>
    </w:rPr>
  </w:style>
  <w:style w:type="paragraph" w:customStyle="1" w:styleId="afc">
    <w:name w:val="סגנון"/>
    <w:basedOn w:val="a2"/>
    <w:next w:val="afd"/>
    <w:link w:val="afe"/>
    <w:rsid w:val="00B64EDA"/>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B64EDA"/>
    <w:rPr>
      <w:rFonts w:ascii="Times New Roman" w:hAnsi="Times New Roman" w:cs="Times New Roman"/>
      <w:sz w:val="32"/>
      <w:szCs w:val="20"/>
    </w:rPr>
  </w:style>
  <w:style w:type="paragraph" w:customStyle="1" w:styleId="15">
    <w:name w:val="פיסקת רשימה1"/>
    <w:basedOn w:val="a2"/>
    <w:qFormat/>
    <w:rsid w:val="00B64EDA"/>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B64ED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B64EDA"/>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B64EDA"/>
    <w:pPr>
      <w:spacing w:after="0" w:line="240" w:lineRule="auto"/>
    </w:pPr>
    <w:rPr>
      <w:rFonts w:ascii="Times New Roman" w:hAnsi="Times New Roman" w:cs="David"/>
      <w:sz w:val="24"/>
      <w:szCs w:val="24"/>
    </w:rPr>
  </w:style>
  <w:style w:type="character" w:customStyle="1" w:styleId="Char">
    <w:name w:val="טקסט סעיף Char"/>
    <w:rsid w:val="00B64EDA"/>
    <w:rPr>
      <w:rFonts w:ascii="Arial" w:hAnsi="Arial" w:cs="Arial"/>
      <w:sz w:val="22"/>
      <w:szCs w:val="22"/>
      <w:lang w:val="en-US" w:eastAsia="en-US" w:bidi="he-IL"/>
    </w:rPr>
  </w:style>
  <w:style w:type="paragraph" w:styleId="aff0">
    <w:name w:val="List Paragraph"/>
    <w:basedOn w:val="a2"/>
    <w:uiPriority w:val="34"/>
    <w:qFormat/>
    <w:rsid w:val="00B64EDA"/>
    <w:pPr>
      <w:spacing w:after="0" w:line="240" w:lineRule="auto"/>
      <w:ind w:left="720"/>
      <w:contextualSpacing/>
    </w:pPr>
    <w:rPr>
      <w:rFonts w:ascii="Times New Roman" w:hAnsi="Times New Roman" w:cs="Miriam"/>
      <w:sz w:val="20"/>
      <w:szCs w:val="28"/>
    </w:rPr>
  </w:style>
  <w:style w:type="paragraph" w:customStyle="1" w:styleId="P00">
    <w:name w:val="P00"/>
    <w:rsid w:val="00B64ED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64EDA"/>
    <w:rPr>
      <w:rFonts w:ascii="Times New Roman" w:hAnsi="Times New Roman" w:cs="Times New Roman"/>
      <w:sz w:val="26"/>
      <w:szCs w:val="26"/>
    </w:rPr>
  </w:style>
  <w:style w:type="character" w:customStyle="1" w:styleId="big-number">
    <w:name w:val="big-number"/>
    <w:rsid w:val="00B64EDA"/>
    <w:rPr>
      <w:rFonts w:ascii="Times New Roman" w:hAnsi="Times New Roman" w:cs="Times New Roman"/>
      <w:sz w:val="32"/>
      <w:szCs w:val="32"/>
    </w:rPr>
  </w:style>
  <w:style w:type="paragraph" w:customStyle="1" w:styleId="Char3">
    <w:name w:val="Char3"/>
    <w:basedOn w:val="a2"/>
    <w:rsid w:val="00B64EDA"/>
    <w:pPr>
      <w:bidi w:val="0"/>
      <w:spacing w:after="160" w:line="240" w:lineRule="exact"/>
      <w:jc w:val="both"/>
    </w:pPr>
    <w:rPr>
      <w:rFonts w:ascii="Verdana" w:hAnsi="Verdana" w:cs="FrankRuehl"/>
      <w:sz w:val="16"/>
      <w:szCs w:val="20"/>
      <w:lang w:bidi="ar-SA"/>
    </w:rPr>
  </w:style>
  <w:style w:type="character" w:customStyle="1" w:styleId="16">
    <w:name w:val="תו תו1"/>
    <w:locked/>
    <w:rsid w:val="00B64EDA"/>
    <w:rPr>
      <w:rFonts w:cs="David"/>
      <w:lang w:bidi="he-IL"/>
    </w:rPr>
  </w:style>
  <w:style w:type="paragraph" w:styleId="aff1">
    <w:name w:val="Revision"/>
    <w:hidden/>
    <w:uiPriority w:val="99"/>
    <w:semiHidden/>
    <w:rsid w:val="00B64EDA"/>
    <w:pPr>
      <w:spacing w:after="0" w:line="240" w:lineRule="auto"/>
    </w:pPr>
    <w:rPr>
      <w:rFonts w:ascii="Times New Roman" w:hAnsi="Times New Roman" w:cs="David"/>
      <w:sz w:val="24"/>
      <w:szCs w:val="24"/>
    </w:rPr>
  </w:style>
  <w:style w:type="paragraph" w:customStyle="1" w:styleId="Char2">
    <w:name w:val="Char2 תו"/>
    <w:basedOn w:val="a2"/>
    <w:rsid w:val="00B64EDA"/>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64EDA"/>
    <w:pPr>
      <w:tabs>
        <w:tab w:val="clear" w:pos="1931"/>
        <w:tab w:val="clear" w:pos="2830"/>
        <w:tab w:val="num" w:pos="4253"/>
      </w:tabs>
      <w:ind w:left="4253" w:right="0" w:hanging="1134"/>
    </w:pPr>
  </w:style>
  <w:style w:type="paragraph" w:styleId="afd">
    <w:name w:val="Title"/>
    <w:basedOn w:val="a2"/>
    <w:next w:val="a2"/>
    <w:link w:val="aff2"/>
    <w:uiPriority w:val="10"/>
    <w:qFormat/>
    <w:rsid w:val="00B64ED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B64EDA"/>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B64EDA"/>
  </w:style>
  <w:style w:type="character" w:customStyle="1" w:styleId="17">
    <w:name w:val="טקסט בלונים תו1"/>
    <w:basedOn w:val="a3"/>
    <w:uiPriority w:val="99"/>
    <w:semiHidden/>
    <w:rsid w:val="00B64EDA"/>
    <w:rPr>
      <w:rFonts w:ascii="Tahoma" w:hAnsi="Tahoma" w:cs="Tahoma"/>
      <w:sz w:val="16"/>
      <w:szCs w:val="16"/>
    </w:rPr>
  </w:style>
  <w:style w:type="paragraph" w:customStyle="1" w:styleId="22">
    <w:name w:val="פיסקת רשימה2"/>
    <w:basedOn w:val="a2"/>
    <w:qFormat/>
    <w:rsid w:val="00B64EDA"/>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B64EDA"/>
  </w:style>
  <w:style w:type="paragraph" w:customStyle="1" w:styleId="32">
    <w:name w:val="פיסקת רשימה3"/>
    <w:basedOn w:val="a2"/>
    <w:qFormat/>
    <w:rsid w:val="00B64EDA"/>
    <w:pPr>
      <w:spacing w:after="0" w:line="240" w:lineRule="auto"/>
      <w:ind w:left="720"/>
      <w:contextualSpacing/>
    </w:pPr>
    <w:rPr>
      <w:rFonts w:ascii="Times New Roman" w:hAnsi="Times New Roman" w:cs="Times New Roman"/>
      <w:sz w:val="24"/>
      <w:szCs w:val="24"/>
    </w:rPr>
  </w:style>
  <w:style w:type="table" w:styleId="aff3">
    <w:name w:val="Table Grid"/>
    <w:basedOn w:val="a4"/>
    <w:uiPriority w:val="59"/>
    <w:rsid w:val="00B64E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simap@economy.gov.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60</Pages>
  <Words>15250</Words>
  <Characters>76253</Characters>
  <Application>Microsoft Office Word</Application>
  <DocSecurity>0</DocSecurity>
  <Lines>635</Lines>
  <Paragraphs>182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91321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2016-11-28T07:43:00Z</cp:lastPrinted>
  <dcterms:created xsi:type="dcterms:W3CDTF">2016-11-29T09:47:00Z</dcterms:created>
  <dcterms:modified xsi:type="dcterms:W3CDTF">2016-11-29T09:47:00Z</dcterms:modified>
</cp:coreProperties>
</file>